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70" w:rsidRPr="006A211F" w:rsidRDefault="002C12D4" w:rsidP="00483B70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483B70" w:rsidRPr="006A211F" w:rsidRDefault="002C12D4" w:rsidP="00483B70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483B70" w:rsidRPr="006A211F">
        <w:rPr>
          <w:lang w:val="sr-Cyrl-CS" w:eastAsia="en-GB"/>
        </w:rPr>
        <w:tab/>
      </w:r>
    </w:p>
    <w:p w:rsidR="00483B70" w:rsidRPr="006A211F" w:rsidRDefault="002C12D4" w:rsidP="00483B70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483B70" w:rsidRPr="006A211F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483B70" w:rsidRPr="006A211F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483B70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483B70" w:rsidRPr="006A211F" w:rsidRDefault="002C12D4" w:rsidP="00483B70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483B70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483B70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483B70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483B70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483B70" w:rsidRPr="006A211F" w:rsidRDefault="00483B70" w:rsidP="00483B70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="002C12D4">
        <w:rPr>
          <w:lang w:val="sr-Cyrl-CS" w:eastAsia="en-GB"/>
        </w:rPr>
        <w:t>Broj</w:t>
      </w:r>
      <w:r w:rsidRPr="006A211F">
        <w:rPr>
          <w:lang w:eastAsia="en-GB"/>
        </w:rPr>
        <w:t xml:space="preserve"> 06-2/</w:t>
      </w:r>
      <w:r w:rsidR="00FE60EF">
        <w:rPr>
          <w:lang w:val="sr-Cyrl-RS" w:eastAsia="en-GB"/>
        </w:rPr>
        <w:t>73</w:t>
      </w:r>
      <w:r w:rsidRPr="006A211F">
        <w:rPr>
          <w:lang w:eastAsia="en-GB"/>
        </w:rPr>
        <w:t>-24</w:t>
      </w:r>
    </w:p>
    <w:p w:rsidR="00483B70" w:rsidRPr="006A211F" w:rsidRDefault="00483B70" w:rsidP="00483B70">
      <w:pPr>
        <w:rPr>
          <w:lang w:val="sr-Cyrl-CS" w:eastAsia="en-GB"/>
        </w:rPr>
      </w:pPr>
      <w:r w:rsidRPr="006A211F">
        <w:rPr>
          <w:lang w:val="sr-Cyrl-RS" w:eastAsia="en-GB"/>
        </w:rPr>
        <w:t>1</w:t>
      </w:r>
      <w:r w:rsidR="00FE60EF">
        <w:rPr>
          <w:lang w:eastAsia="en-GB"/>
        </w:rPr>
        <w:t>8</w:t>
      </w:r>
      <w:r w:rsidRPr="006A211F">
        <w:rPr>
          <w:lang w:val="sr-Cyrl-RS" w:eastAsia="en-GB"/>
        </w:rPr>
        <w:t xml:space="preserve">. </w:t>
      </w:r>
      <w:r w:rsidR="002C12D4">
        <w:rPr>
          <w:lang w:val="sr-Cyrl-RS" w:eastAsia="en-GB"/>
        </w:rPr>
        <w:t>jul</w:t>
      </w:r>
      <w:r w:rsidRPr="006A211F">
        <w:rPr>
          <w:lang w:val="sr-Cyrl-RS" w:eastAsia="en-GB"/>
        </w:rPr>
        <w:t xml:space="preserve"> 2024. </w:t>
      </w:r>
      <w:r w:rsidR="002C12D4">
        <w:rPr>
          <w:lang w:val="sr-Cyrl-CS" w:eastAsia="en-GB"/>
        </w:rPr>
        <w:t>godine</w:t>
      </w:r>
    </w:p>
    <w:p w:rsidR="00483B70" w:rsidRPr="00BF15DB" w:rsidRDefault="002C12D4" w:rsidP="00BF15DB">
      <w:pPr>
        <w:spacing w:after="600"/>
        <w:rPr>
          <w:lang w:val="ru-RU" w:eastAsia="en-GB"/>
        </w:rPr>
      </w:pPr>
      <w:r>
        <w:rPr>
          <w:lang w:val="ru-RU" w:eastAsia="en-GB"/>
        </w:rPr>
        <w:t>B</w:t>
      </w:r>
      <w:r w:rsidR="00483B70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483B70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483B70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483B70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483B70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483B70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483B70" w:rsidRPr="006A211F" w:rsidRDefault="002C12D4" w:rsidP="00483B7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483B70" w:rsidRPr="006A211F" w:rsidRDefault="00FE60EF" w:rsidP="00483B7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C12D4">
        <w:rPr>
          <w:rFonts w:ascii="Times New Roman" w:hAnsi="Times New Roman"/>
          <w:sz w:val="24"/>
          <w:szCs w:val="24"/>
          <w:lang w:val="sr-Cyrl-RS"/>
        </w:rPr>
        <w:t>SEDNICE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12D4">
        <w:rPr>
          <w:rFonts w:ascii="Times New Roman" w:hAnsi="Times New Roman"/>
          <w:sz w:val="24"/>
          <w:szCs w:val="24"/>
          <w:lang w:val="sr-Cyrl-RS"/>
        </w:rPr>
        <w:t>ODBORA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12D4">
        <w:rPr>
          <w:rFonts w:ascii="Times New Roman" w:hAnsi="Times New Roman"/>
          <w:sz w:val="24"/>
          <w:szCs w:val="24"/>
          <w:lang w:val="sr-Cyrl-RS"/>
        </w:rPr>
        <w:t>ZA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12D4">
        <w:rPr>
          <w:rFonts w:ascii="Times New Roman" w:hAnsi="Times New Roman"/>
          <w:sz w:val="24"/>
          <w:szCs w:val="24"/>
          <w:lang w:val="sr-Cyrl-RS"/>
        </w:rPr>
        <w:t>FINANSIJE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C12D4">
        <w:rPr>
          <w:rFonts w:ascii="Times New Roman" w:hAnsi="Times New Roman"/>
          <w:sz w:val="24"/>
          <w:szCs w:val="24"/>
          <w:lang w:val="sr-Cyrl-RS"/>
        </w:rPr>
        <w:t>REPUBLIČKI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C12D4">
        <w:rPr>
          <w:rFonts w:ascii="Times New Roman" w:hAnsi="Times New Roman"/>
          <w:sz w:val="24"/>
          <w:szCs w:val="24"/>
          <w:lang w:val="sr-Cyrl-RS"/>
        </w:rPr>
        <w:t>BUDžET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12D4">
        <w:rPr>
          <w:rFonts w:ascii="Times New Roman" w:hAnsi="Times New Roman"/>
          <w:sz w:val="24"/>
          <w:szCs w:val="24"/>
          <w:lang w:val="sr-Cyrl-RS"/>
        </w:rPr>
        <w:t>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12D4">
        <w:rPr>
          <w:rFonts w:ascii="Times New Roman" w:hAnsi="Times New Roman"/>
          <w:sz w:val="24"/>
          <w:szCs w:val="24"/>
          <w:lang w:val="sr-Cyrl-RS"/>
        </w:rPr>
        <w:t>KONTROLU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12D4">
        <w:rPr>
          <w:rFonts w:ascii="Times New Roman" w:hAnsi="Times New Roman"/>
          <w:sz w:val="24"/>
          <w:szCs w:val="24"/>
          <w:lang w:val="sr-Cyrl-RS"/>
        </w:rPr>
        <w:t>TROŠENjA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12D4">
        <w:rPr>
          <w:rFonts w:ascii="Times New Roman" w:hAnsi="Times New Roman"/>
          <w:sz w:val="24"/>
          <w:szCs w:val="24"/>
          <w:lang w:val="sr-Cyrl-RS"/>
        </w:rPr>
        <w:t>JAVNIH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12D4">
        <w:rPr>
          <w:rFonts w:ascii="Times New Roman" w:hAnsi="Times New Roman"/>
          <w:sz w:val="24"/>
          <w:szCs w:val="24"/>
          <w:lang w:val="sr-Cyrl-RS"/>
        </w:rPr>
        <w:t>SREDSTAVA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483B70" w:rsidRPr="006A211F">
        <w:rPr>
          <w:rFonts w:ascii="Times New Roman" w:hAnsi="Times New Roman"/>
          <w:sz w:val="24"/>
          <w:szCs w:val="24"/>
        </w:rPr>
        <w:t xml:space="preserve"> </w:t>
      </w:r>
      <w:r w:rsidR="002C12D4">
        <w:rPr>
          <w:rFonts w:ascii="Times New Roman" w:hAnsi="Times New Roman"/>
          <w:sz w:val="24"/>
          <w:szCs w:val="24"/>
          <w:lang w:val="sr-Cyrl-RS"/>
        </w:rPr>
        <w:t>ODRŽANE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</w:rPr>
        <w:t>8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C12D4">
        <w:rPr>
          <w:rFonts w:ascii="Times New Roman" w:hAnsi="Times New Roman"/>
          <w:sz w:val="24"/>
          <w:szCs w:val="24"/>
          <w:lang w:val="sr-Cyrl-RS"/>
        </w:rPr>
        <w:t>JULA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2C12D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83B70" w:rsidRDefault="00483B70" w:rsidP="00483B70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3B70" w:rsidRPr="006A211F" w:rsidRDefault="00483B70" w:rsidP="00BF15D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3B70" w:rsidRPr="006A211F" w:rsidRDefault="002C12D4" w:rsidP="00483B70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9129DB">
        <w:rPr>
          <w:rFonts w:ascii="Times New Roman" w:hAnsi="Times New Roman"/>
          <w:sz w:val="24"/>
          <w:szCs w:val="24"/>
          <w:lang w:val="sr-Cyrl-RS"/>
        </w:rPr>
        <w:t>1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>,0</w:t>
      </w:r>
      <w:r w:rsidR="009129DB">
        <w:rPr>
          <w:rFonts w:ascii="Times New Roman" w:hAnsi="Times New Roman"/>
          <w:sz w:val="24"/>
          <w:szCs w:val="24"/>
          <w:lang w:val="sr-Latn-RS"/>
        </w:rPr>
        <w:t>5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483B70" w:rsidRPr="006A211F" w:rsidRDefault="00483B70" w:rsidP="00483B70">
      <w:pPr>
        <w:spacing w:after="40"/>
        <w:ind w:firstLine="720"/>
        <w:jc w:val="both"/>
      </w:pPr>
      <w:r w:rsidRPr="006A211F">
        <w:rPr>
          <w:lang w:val="sr-Cyrl-RS"/>
        </w:rPr>
        <w:t xml:space="preserve">  </w:t>
      </w:r>
      <w:r w:rsidR="002C12D4">
        <w:rPr>
          <w:lang w:val="sr-Cyrl-RS"/>
        </w:rPr>
        <w:t>Sednicom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je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predsedavao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Arsić</w:t>
      </w:r>
      <w:r w:rsidRPr="006A211F">
        <w:rPr>
          <w:lang w:val="sr-Cyrl-RS"/>
        </w:rPr>
        <w:t xml:space="preserve">, </w:t>
      </w:r>
      <w:r w:rsidR="002C12D4">
        <w:rPr>
          <w:lang w:val="sr-Cyrl-RS"/>
        </w:rPr>
        <w:t>predsednik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Odbora</w:t>
      </w:r>
      <w:r w:rsidRPr="006A211F">
        <w:rPr>
          <w:lang w:val="sr-Cyrl-RS"/>
        </w:rPr>
        <w:t>.</w:t>
      </w:r>
    </w:p>
    <w:p w:rsidR="00483B70" w:rsidRPr="006A211F" w:rsidRDefault="002C12D4" w:rsidP="00483B70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9129DB">
        <w:rPr>
          <w:rFonts w:ascii="Times New Roman" w:hAnsi="Times New Roman"/>
          <w:sz w:val="24"/>
          <w:szCs w:val="24"/>
          <w:lang w:val="sr-Cyrl-RS"/>
        </w:rPr>
        <w:t>.</w:t>
      </w:r>
    </w:p>
    <w:p w:rsidR="00483B70" w:rsidRPr="006A211F" w:rsidRDefault="002C12D4" w:rsidP="00483B70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Beloice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29DB" w:rsidRPr="006A211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Đukić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29DB" w:rsidRPr="006A211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Predrag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Marsenić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29DB" w:rsidRPr="006A211F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Jelića</w:t>
      </w:r>
      <w:r w:rsidR="009129DB">
        <w:rPr>
          <w:rFonts w:ascii="Times New Roman" w:hAnsi="Times New Roman"/>
          <w:sz w:val="24"/>
          <w:szCs w:val="24"/>
          <w:lang w:val="sr-Cyrl-RS"/>
        </w:rPr>
        <w:t>).</w:t>
      </w:r>
    </w:p>
    <w:p w:rsidR="00483B70" w:rsidRPr="006A211F" w:rsidRDefault="002C12D4" w:rsidP="00483B70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483B70" w:rsidRPr="006A211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9129DB">
        <w:rPr>
          <w:rFonts w:ascii="Times New Roman" w:hAnsi="Times New Roman"/>
          <w:sz w:val="24"/>
          <w:szCs w:val="24"/>
          <w:lang w:val="sr-Cyrl-RS"/>
        </w:rPr>
        <w:t>,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4E088B" w:rsidRDefault="002C12D4" w:rsidP="00483B70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Jorgovanka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Tabaković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guverner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viceguverner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Ivković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viceguverner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viceguverner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platni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direktro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zakonodavno</w:t>
      </w:r>
      <w:r w:rsidR="004E08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direktro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normativnu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4E088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Bjeletić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E088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šefa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regulativu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platnih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088B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Irina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Gavrović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Lidija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Dejanović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Vlaketić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Injac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Ministastva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građevinarstva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saobraćaja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Vojkan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rudarstva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Radoš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Popadić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E088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4E088B">
        <w:rPr>
          <w:rFonts w:ascii="Times New Roman" w:hAnsi="Times New Roman"/>
          <w:sz w:val="24"/>
          <w:szCs w:val="24"/>
          <w:lang w:val="sr-Cyrl-RS"/>
        </w:rPr>
        <w:t>.</w:t>
      </w:r>
    </w:p>
    <w:p w:rsidR="0092393F" w:rsidRDefault="0092393F" w:rsidP="0092393F">
      <w:pPr>
        <w:jc w:val="both"/>
        <w:rPr>
          <w:lang w:val="sr-Cyrl-RS"/>
        </w:rPr>
      </w:pPr>
    </w:p>
    <w:p w:rsidR="00483B70" w:rsidRPr="006A211F" w:rsidRDefault="002C12D4" w:rsidP="0092393F">
      <w:pPr>
        <w:ind w:firstLine="720"/>
        <w:jc w:val="both"/>
      </w:pPr>
      <w:r>
        <w:rPr>
          <w:lang w:val="sr-Cyrl-RS"/>
        </w:rPr>
        <w:t>Na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predlog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83B70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795ADB">
        <w:rPr>
          <w:lang w:val="sr-Cyrl-RS"/>
        </w:rPr>
        <w:t>,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većinom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glasova</w:t>
      </w:r>
      <w:r w:rsidR="00483B70" w:rsidRPr="006A211F">
        <w:rPr>
          <w:lang w:val="sr-Cyrl-RS"/>
        </w:rPr>
        <w:t xml:space="preserve"> </w:t>
      </w:r>
      <w:r w:rsidR="00483B70" w:rsidRPr="006A211F">
        <w:rPr>
          <w:bCs/>
          <w:color w:val="000000" w:themeColor="text1"/>
          <w:lang w:val="sr-Cyrl-RS"/>
        </w:rPr>
        <w:t>(</w:t>
      </w:r>
      <w:r w:rsidR="00795ADB">
        <w:rPr>
          <w:bCs/>
          <w:color w:val="000000" w:themeColor="text1"/>
          <w:lang w:val="sr-Cyrl-RS"/>
        </w:rPr>
        <w:t>13</w:t>
      </w:r>
      <w:r w:rsidR="00483B70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483B70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483B70" w:rsidRPr="006A211F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dvoje</w:t>
      </w:r>
      <w:r w:rsidR="00483B70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uzdržanih</w:t>
      </w:r>
      <w:r w:rsidR="00483B70" w:rsidRPr="006A211F">
        <w:rPr>
          <w:bCs/>
          <w:color w:val="000000" w:themeColor="text1"/>
          <w:lang w:val="sr-Cyrl-RS"/>
        </w:rPr>
        <w:t>)</w:t>
      </w:r>
      <w:r w:rsidR="00795ADB">
        <w:rPr>
          <w:bCs/>
          <w:color w:val="000000" w:themeColor="text1"/>
          <w:lang w:val="sr-Cyrl-RS"/>
        </w:rPr>
        <w:t>,</w:t>
      </w:r>
      <w:r w:rsidR="00483B70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lang w:val="sr-Cyrl-RS"/>
        </w:rPr>
        <w:t>utvrdio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sledeći</w:t>
      </w:r>
      <w:r w:rsidR="00483B70" w:rsidRPr="006A211F">
        <w:rPr>
          <w:lang w:val="sr-Cyrl-RS"/>
        </w:rPr>
        <w:t xml:space="preserve"> </w:t>
      </w:r>
    </w:p>
    <w:p w:rsidR="00483B70" w:rsidRPr="006A211F" w:rsidRDefault="00483B70" w:rsidP="00483B70">
      <w:pPr>
        <w:jc w:val="both"/>
        <w:rPr>
          <w:lang w:val="sr-Cyrl-RS"/>
        </w:rPr>
      </w:pPr>
    </w:p>
    <w:p w:rsidR="00483B70" w:rsidRPr="006A211F" w:rsidRDefault="002C12D4" w:rsidP="00483B70">
      <w:pPr>
        <w:tabs>
          <w:tab w:val="left" w:pos="1134"/>
        </w:tabs>
        <w:spacing w:after="240"/>
        <w:jc w:val="center"/>
        <w:rPr>
          <w:lang w:val="sr-Cyrl-CS" w:eastAsia="en-GB"/>
        </w:rPr>
      </w:pPr>
      <w:r>
        <w:rPr>
          <w:lang w:val="sr-Cyrl-CS" w:eastAsia="en-GB"/>
        </w:rPr>
        <w:t>D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483B70" w:rsidRPr="006A211F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483B70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483B70" w:rsidRPr="006A211F">
        <w:rPr>
          <w:lang w:val="sr-Cyrl-CS" w:eastAsia="en-GB"/>
        </w:rPr>
        <w:t>:</w:t>
      </w:r>
    </w:p>
    <w:p w:rsidR="000D408F" w:rsidRPr="004026C5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RS" w:eastAsia="sr-Cyrl-CS"/>
        </w:rPr>
      </w:pPr>
      <w:r>
        <w:rPr>
          <w:color w:val="000000"/>
          <w:lang w:eastAsia="sr-Cyrl-CS"/>
        </w:rPr>
        <w:tab/>
      </w:r>
      <w:r w:rsidRPr="001D19E9">
        <w:rPr>
          <w:color w:val="000000"/>
          <w:lang w:eastAsia="sr-Cyrl-CS"/>
        </w:rPr>
        <w:t xml:space="preserve">1. </w:t>
      </w:r>
      <w:r w:rsidR="002C12D4"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platnim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uslugama</w:t>
      </w:r>
      <w:r>
        <w:rPr>
          <w:color w:val="000000"/>
          <w:lang w:val="sr-Cyrl-RS" w:eastAsia="sr-Cyrl-CS"/>
        </w:rPr>
        <w:t xml:space="preserve">, </w:t>
      </w:r>
      <w:r w:rsidR="002C12D4"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Narodna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banka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Srbije</w:t>
      </w:r>
      <w:r>
        <w:rPr>
          <w:color w:val="000000"/>
          <w:lang w:val="sr-Cyrl-RS" w:eastAsia="sr-Cyrl-CS"/>
        </w:rPr>
        <w:t xml:space="preserve">, </w:t>
      </w:r>
      <w:r w:rsidR="002C12D4"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načelu</w:t>
      </w:r>
      <w:r>
        <w:rPr>
          <w:color w:val="000000"/>
          <w:lang w:val="sr-Cyrl-RS" w:eastAsia="sr-Cyrl-CS"/>
        </w:rPr>
        <w:t xml:space="preserve"> (</w:t>
      </w:r>
      <w:r w:rsidR="002C12D4">
        <w:rPr>
          <w:color w:val="000000"/>
          <w:lang w:val="sr-Cyrl-RS" w:eastAsia="sr-Cyrl-CS"/>
        </w:rPr>
        <w:t>broj</w:t>
      </w:r>
      <w:r>
        <w:rPr>
          <w:color w:val="000000"/>
          <w:lang w:val="sr-Cyrl-RS" w:eastAsia="sr-Cyrl-CS"/>
        </w:rPr>
        <w:t xml:space="preserve"> 400-1686/24 </w:t>
      </w:r>
      <w:r w:rsidR="002C12D4"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11. </w:t>
      </w:r>
      <w:r w:rsidR="002C12D4">
        <w:rPr>
          <w:color w:val="000000"/>
          <w:lang w:val="sr-Cyrl-RS" w:eastAsia="sr-Cyrl-CS"/>
        </w:rPr>
        <w:t>jula</w:t>
      </w:r>
      <w:r>
        <w:rPr>
          <w:color w:val="000000"/>
          <w:lang w:val="sr-Cyrl-RS" w:eastAsia="sr-Cyrl-CS"/>
        </w:rPr>
        <w:t xml:space="preserve"> 2024. </w:t>
      </w:r>
      <w:r w:rsidR="002C12D4">
        <w:rPr>
          <w:color w:val="000000"/>
          <w:lang w:val="sr-Cyrl-RS" w:eastAsia="sr-Cyrl-CS"/>
        </w:rPr>
        <w:t>godine</w:t>
      </w:r>
      <w:r>
        <w:rPr>
          <w:color w:val="000000"/>
          <w:lang w:val="sr-Cyrl-RS" w:eastAsia="sr-Cyrl-CS"/>
        </w:rPr>
        <w:t>);</w:t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 xml:space="preserve">2. </w:t>
      </w:r>
      <w:r w:rsidR="002C12D4">
        <w:rPr>
          <w:color w:val="000000"/>
          <w:lang w:val="sr-Cyrl-RS" w:eastAsia="sr-Cyrl-CS"/>
        </w:rPr>
        <w:t>Razmatranje</w:t>
      </w:r>
      <w:r w:rsidRPr="001D19E9">
        <w:rPr>
          <w:color w:val="000000"/>
          <w:lang w:val="sr-Cyrl-RS" w:eastAsia="sr-Cyrl-CS"/>
        </w:rPr>
        <w:t xml:space="preserve"> </w:t>
      </w:r>
      <w:r w:rsidR="002C12D4">
        <w:rPr>
          <w:lang w:val="ru-RU"/>
        </w:rPr>
        <w:t>Predloga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zakona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o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zaduživanju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Republike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Srbije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kod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Banke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Poštanska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štedionica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akcionarsko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društvo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Beograd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za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potrebe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finansiranja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Projekta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Izgradnje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urbane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lastRenderedPageBreak/>
        <w:t>infrastrukture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i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nacionalnog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stadiona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sa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pristupnim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saobraćajnicama</w:t>
      </w:r>
      <w:r w:rsidRPr="001D19E9">
        <w:rPr>
          <w:lang w:val="ru-RU"/>
        </w:rPr>
        <w:t xml:space="preserve">, </w:t>
      </w:r>
      <w:r w:rsidR="002C12D4">
        <w:rPr>
          <w:lang w:val="ru-RU"/>
        </w:rPr>
        <w:t>koji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je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podnela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Vlada</w:t>
      </w:r>
      <w:r w:rsidRPr="001D19E9">
        <w:rPr>
          <w:lang w:val="ru-RU"/>
        </w:rPr>
        <w:t xml:space="preserve">, </w:t>
      </w:r>
      <w:r w:rsidR="002C12D4">
        <w:rPr>
          <w:lang w:val="ru-RU"/>
        </w:rPr>
        <w:t>u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načelu</w:t>
      </w:r>
      <w:r w:rsidRPr="001D19E9">
        <w:rPr>
          <w:lang w:val="ru-RU"/>
        </w:rPr>
        <w:t xml:space="preserve"> (</w:t>
      </w:r>
      <w:r w:rsidR="002C12D4">
        <w:rPr>
          <w:lang w:val="ru-RU"/>
        </w:rPr>
        <w:t>broj</w:t>
      </w:r>
      <w:r w:rsidRPr="001D19E9">
        <w:rPr>
          <w:lang w:val="ru-RU"/>
        </w:rPr>
        <w:t xml:space="preserve"> 011-1623/24 </w:t>
      </w:r>
      <w:r w:rsidR="002C12D4">
        <w:rPr>
          <w:lang w:val="ru-RU"/>
        </w:rPr>
        <w:t>od</w:t>
      </w:r>
      <w:r w:rsidRPr="001D19E9">
        <w:rPr>
          <w:lang w:val="ru-RU"/>
        </w:rPr>
        <w:t xml:space="preserve"> 4. </w:t>
      </w:r>
      <w:r w:rsidR="002C12D4">
        <w:rPr>
          <w:lang w:val="ru-RU"/>
        </w:rPr>
        <w:t>jula</w:t>
      </w:r>
      <w:r w:rsidRPr="001D19E9">
        <w:rPr>
          <w:lang w:val="ru-RU"/>
        </w:rPr>
        <w:t xml:space="preserve"> 2024. </w:t>
      </w:r>
      <w:r w:rsidR="002C12D4">
        <w:rPr>
          <w:lang w:val="ru-RU"/>
        </w:rPr>
        <w:t>godine</w:t>
      </w:r>
      <w:r w:rsidRPr="001D19E9">
        <w:rPr>
          <w:lang w:val="ru-RU"/>
        </w:rPr>
        <w:t>);</w:t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CS" w:eastAsia="sr-Cyrl-CS"/>
        </w:rPr>
      </w:pPr>
      <w:r w:rsidRPr="001D19E9">
        <w:rPr>
          <w:color w:val="000000"/>
          <w:lang w:eastAsia="sr-Cyrl-CS"/>
        </w:rPr>
        <w:tab/>
      </w:r>
      <w:r>
        <w:rPr>
          <w:color w:val="000000"/>
          <w:lang w:val="sr-Cyrl-RS" w:eastAsia="sr-Cyrl-CS"/>
        </w:rPr>
        <w:t>3</w:t>
      </w:r>
      <w:r w:rsidRPr="001D19E9">
        <w:rPr>
          <w:color w:val="000000"/>
          <w:lang w:val="sr-Cyrl-RS" w:eastAsia="sr-Cyrl-CS"/>
        </w:rPr>
        <w:t xml:space="preserve">. </w:t>
      </w:r>
      <w:r w:rsidR="002C12D4">
        <w:rPr>
          <w:color w:val="000000"/>
          <w:lang w:val="sr-Cyrl-RS" w:eastAsia="sr-Cyrl-CS"/>
        </w:rPr>
        <w:t>Razmatranje</w:t>
      </w:r>
      <w:r w:rsidRPr="001D19E9">
        <w:rPr>
          <w:color w:val="000000"/>
          <w:lang w:val="sr-Cyrl-RS" w:eastAsia="sr-Cyrl-CS"/>
        </w:rPr>
        <w:t xml:space="preserve"> </w:t>
      </w:r>
      <w:r w:rsidR="002C12D4">
        <w:rPr>
          <w:rStyle w:val="colornavy"/>
          <w:lang w:val="sr-Cyrl-RS"/>
        </w:rPr>
        <w:t>P</w:t>
      </w:r>
      <w:r w:rsidR="002C12D4">
        <w:rPr>
          <w:rStyle w:val="colornavy"/>
        </w:rPr>
        <w:t>redlog</w:t>
      </w:r>
      <w:r w:rsidR="002C12D4">
        <w:rPr>
          <w:rStyle w:val="colornavy"/>
          <w:lang w:val="sr-Cyrl-RS"/>
        </w:rPr>
        <w:t>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zakona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potvrđivanju</w:t>
      </w:r>
      <w:r w:rsidRPr="001D19E9">
        <w:rPr>
          <w:rStyle w:val="colornavy"/>
        </w:rPr>
        <w:t xml:space="preserve"> </w:t>
      </w:r>
      <w:r w:rsidR="002C12D4">
        <w:rPr>
          <w:rStyle w:val="colornavy"/>
          <w:lang w:val="sr-Cyrl-RS"/>
        </w:rPr>
        <w:t>Sporazuma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između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Evropske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unije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Republike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Srbije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učešću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Republike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Srbije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u</w:t>
      </w:r>
      <w:r w:rsidRPr="001D19E9">
        <w:rPr>
          <w:rStyle w:val="colornavy"/>
          <w:lang w:val="sr-Cyrl-RS"/>
        </w:rPr>
        <w:t xml:space="preserve"> „</w:t>
      </w:r>
      <w:r w:rsidR="002C12D4">
        <w:rPr>
          <w:rStyle w:val="colornavy"/>
          <w:lang w:val="sr-Cyrl-RS"/>
        </w:rPr>
        <w:t>Fiskalisu</w:t>
      </w:r>
      <w:r w:rsidRPr="001D19E9">
        <w:rPr>
          <w:rStyle w:val="colornavy"/>
          <w:lang w:val="sr-Cyrl-RS"/>
        </w:rPr>
        <w:t xml:space="preserve">“, </w:t>
      </w:r>
      <w:r w:rsidR="002C12D4">
        <w:rPr>
          <w:rStyle w:val="colornavy"/>
          <w:lang w:val="sr-Cyrl-RS"/>
        </w:rPr>
        <w:t>programu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Unije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saradnju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u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oblasti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oporezivanja</w:t>
      </w:r>
      <w:r w:rsidRPr="001D19E9">
        <w:rPr>
          <w:color w:val="000000"/>
          <w:lang w:val="sr-Cyrl-CS" w:eastAsia="sr-Cyrl-CS"/>
        </w:rPr>
        <w:t xml:space="preserve">, </w:t>
      </w:r>
      <w:r w:rsidR="002C12D4">
        <w:rPr>
          <w:color w:val="000000"/>
          <w:lang w:val="sr-Cyrl-CS" w:eastAsia="sr-Cyrl-CS"/>
        </w:rPr>
        <w:t>koji</w:t>
      </w:r>
      <w:r w:rsidRPr="001D19E9">
        <w:rPr>
          <w:color w:val="000000"/>
          <w:lang w:val="sr-Cyrl-CS" w:eastAsia="sr-Cyrl-CS"/>
        </w:rPr>
        <w:t xml:space="preserve"> </w:t>
      </w:r>
      <w:r w:rsidR="002C12D4">
        <w:rPr>
          <w:color w:val="000000"/>
          <w:lang w:val="sr-Cyrl-CS" w:eastAsia="sr-Cyrl-CS"/>
        </w:rPr>
        <w:t>je</w:t>
      </w:r>
      <w:r w:rsidRPr="001D19E9">
        <w:rPr>
          <w:color w:val="000000"/>
          <w:lang w:val="sr-Cyrl-CS" w:eastAsia="sr-Cyrl-CS"/>
        </w:rPr>
        <w:t xml:space="preserve"> </w:t>
      </w:r>
      <w:r w:rsidR="002C12D4">
        <w:rPr>
          <w:color w:val="000000"/>
          <w:lang w:val="sr-Cyrl-CS" w:eastAsia="sr-Cyrl-CS"/>
        </w:rPr>
        <w:t>podnela</w:t>
      </w:r>
      <w:r w:rsidRPr="001D19E9">
        <w:rPr>
          <w:color w:val="000000"/>
          <w:lang w:val="sr-Cyrl-CS" w:eastAsia="sr-Cyrl-CS"/>
        </w:rPr>
        <w:t xml:space="preserve"> </w:t>
      </w:r>
      <w:r w:rsidR="002C12D4">
        <w:rPr>
          <w:color w:val="000000"/>
          <w:lang w:val="sr-Cyrl-CS" w:eastAsia="sr-Cyrl-CS"/>
        </w:rPr>
        <w:t>Vlada</w:t>
      </w:r>
      <w:r w:rsidRPr="001D19E9">
        <w:rPr>
          <w:color w:val="000000"/>
          <w:lang w:val="sr-Cyrl-CS" w:eastAsia="sr-Cyrl-CS"/>
        </w:rPr>
        <w:t xml:space="preserve"> (</w:t>
      </w:r>
      <w:r w:rsidR="002C12D4">
        <w:rPr>
          <w:color w:val="000000"/>
          <w:lang w:val="sr-Cyrl-CS" w:eastAsia="sr-Cyrl-CS"/>
        </w:rPr>
        <w:t>broj</w:t>
      </w:r>
      <w:r w:rsidRPr="001D19E9">
        <w:rPr>
          <w:color w:val="000000"/>
          <w:lang w:val="sr-Cyrl-CS" w:eastAsia="sr-Cyrl-CS"/>
        </w:rPr>
        <w:t xml:space="preserve"> 011-1568/24 </w:t>
      </w:r>
      <w:r w:rsidR="002C12D4">
        <w:rPr>
          <w:color w:val="000000"/>
          <w:lang w:val="sr-Cyrl-CS" w:eastAsia="sr-Cyrl-CS"/>
        </w:rPr>
        <w:t>od</w:t>
      </w:r>
      <w:r w:rsidRPr="001D19E9">
        <w:rPr>
          <w:color w:val="000000"/>
          <w:lang w:val="sr-Cyrl-CS" w:eastAsia="sr-Cyrl-CS"/>
        </w:rPr>
        <w:t xml:space="preserve"> 27. </w:t>
      </w:r>
      <w:r w:rsidR="002C12D4">
        <w:rPr>
          <w:color w:val="000000"/>
          <w:lang w:val="sr-Cyrl-CS" w:eastAsia="sr-Cyrl-CS"/>
        </w:rPr>
        <w:t>juna</w:t>
      </w:r>
      <w:r w:rsidRPr="001D19E9">
        <w:rPr>
          <w:color w:val="000000"/>
          <w:lang w:val="sr-Cyrl-CS" w:eastAsia="sr-Cyrl-CS"/>
        </w:rPr>
        <w:t xml:space="preserve"> 2024. </w:t>
      </w:r>
      <w:r w:rsidR="002C12D4">
        <w:rPr>
          <w:color w:val="000000"/>
          <w:lang w:val="sr-Cyrl-CS" w:eastAsia="sr-Cyrl-CS"/>
        </w:rPr>
        <w:t>godine</w:t>
      </w:r>
      <w:r w:rsidRPr="001D19E9">
        <w:rPr>
          <w:color w:val="000000"/>
          <w:lang w:val="sr-Cyrl-CS" w:eastAsia="sr-Cyrl-CS"/>
        </w:rPr>
        <w:t>);</w:t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RS" w:eastAsia="sr-Cyrl-CS"/>
        </w:rPr>
      </w:pPr>
      <w:r w:rsidRPr="001D19E9">
        <w:rPr>
          <w:color w:val="000000"/>
          <w:lang w:val="sr-Cyrl-CS" w:eastAsia="sr-Cyrl-CS"/>
        </w:rPr>
        <w:tab/>
      </w:r>
      <w:r>
        <w:rPr>
          <w:color w:val="000000"/>
          <w:lang w:val="sr-Cyrl-RS" w:eastAsia="sr-Cyrl-CS"/>
        </w:rPr>
        <w:t>4</w:t>
      </w:r>
      <w:r w:rsidRPr="001D19E9">
        <w:rPr>
          <w:color w:val="000000"/>
          <w:lang w:val="sr-Cyrl-RS" w:eastAsia="sr-Cyrl-CS"/>
        </w:rPr>
        <w:t>.</w:t>
      </w:r>
      <w:r w:rsidRPr="001D19E9">
        <w:rPr>
          <w:color w:val="000000"/>
          <w:lang w:val="sr-Cyrl-CS" w:eastAsia="sr-Cyrl-CS"/>
        </w:rPr>
        <w:t xml:space="preserve"> </w:t>
      </w:r>
      <w:r w:rsidR="002C12D4">
        <w:rPr>
          <w:color w:val="000000"/>
          <w:lang w:val="sr-Cyrl-CS" w:eastAsia="sr-Cyrl-CS"/>
        </w:rPr>
        <w:t>Razmatranje</w:t>
      </w:r>
      <w:r w:rsidRPr="001D19E9">
        <w:rPr>
          <w:color w:val="000000"/>
          <w:lang w:val="sr-Cyrl-CS" w:eastAsia="sr-Cyrl-CS"/>
        </w:rPr>
        <w:t xml:space="preserve"> </w:t>
      </w:r>
      <w:r w:rsidR="002C12D4">
        <w:rPr>
          <w:rStyle w:val="colornavy"/>
          <w:lang w:val="sr-Cyrl-RS"/>
        </w:rPr>
        <w:t>P</w:t>
      </w:r>
      <w:r w:rsidR="002C12D4">
        <w:rPr>
          <w:rStyle w:val="colornavy"/>
        </w:rPr>
        <w:t>redlog</w:t>
      </w:r>
      <w:r w:rsidRPr="001D19E9">
        <w:rPr>
          <w:rStyle w:val="colornavy"/>
        </w:rPr>
        <w:t xml:space="preserve">a </w:t>
      </w:r>
      <w:r w:rsidR="002C12D4">
        <w:rPr>
          <w:rStyle w:val="colornavy"/>
        </w:rPr>
        <w:t>zakona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potvrđivanju</w:t>
      </w:r>
      <w:r w:rsidRPr="001D19E9">
        <w:rPr>
          <w:rStyle w:val="colornavy"/>
        </w:rPr>
        <w:t xml:space="preserve"> </w:t>
      </w:r>
      <w:r w:rsidR="002C12D4">
        <w:rPr>
          <w:rStyle w:val="colornavy"/>
          <w:lang w:val="sr-Cyrl-RS"/>
        </w:rPr>
        <w:t>amandmana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na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</w:t>
      </w:r>
      <w:r w:rsidRPr="001D19E9">
        <w:rPr>
          <w:rStyle w:val="colornavy"/>
          <w:lang w:val="sr-Cyrl-RS"/>
        </w:rPr>
        <w:t xml:space="preserve">. 1. </w:t>
      </w:r>
      <w:r w:rsidR="002C12D4">
        <w:rPr>
          <w:rStyle w:val="colornavy"/>
          <w:lang w:val="sr-Cyrl-RS"/>
        </w:rPr>
        <w:t>i</w:t>
      </w:r>
      <w:r w:rsidRPr="001D19E9">
        <w:rPr>
          <w:rStyle w:val="colornavy"/>
          <w:lang w:val="sr-Cyrl-RS"/>
        </w:rPr>
        <w:t xml:space="preserve"> 12.1. </w:t>
      </w:r>
      <w:r w:rsidR="002C12D4">
        <w:rPr>
          <w:rStyle w:val="colornavy"/>
          <w:lang w:val="sr-Cyrl-RS"/>
        </w:rPr>
        <w:t>Sporazuma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osnivanju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Evropske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banke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obnovu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razvoj</w:t>
      </w:r>
      <w:r w:rsidRPr="001D19E9">
        <w:rPr>
          <w:rStyle w:val="colornavy"/>
          <w:lang w:val="sr-Cyrl-RS"/>
        </w:rPr>
        <w:t>,</w:t>
      </w:r>
      <w:r w:rsidRPr="001D19E9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koji</w:t>
      </w:r>
      <w:r w:rsidRPr="001D19E9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je</w:t>
      </w:r>
      <w:r w:rsidRPr="001D19E9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podnela</w:t>
      </w:r>
      <w:r w:rsidRPr="001D19E9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Vlada</w:t>
      </w:r>
      <w:r w:rsidRPr="001D19E9">
        <w:rPr>
          <w:color w:val="000000"/>
          <w:lang w:val="sr-Cyrl-RS" w:eastAsia="sr-Cyrl-CS"/>
        </w:rPr>
        <w:t xml:space="preserve"> (</w:t>
      </w:r>
      <w:r w:rsidR="002C12D4">
        <w:rPr>
          <w:color w:val="000000"/>
          <w:lang w:val="sr-Cyrl-RS" w:eastAsia="sr-Cyrl-CS"/>
        </w:rPr>
        <w:t>broj</w:t>
      </w:r>
      <w:r w:rsidRPr="001D19E9">
        <w:rPr>
          <w:color w:val="000000"/>
          <w:lang w:val="sr-Cyrl-RS" w:eastAsia="sr-Cyrl-CS"/>
        </w:rPr>
        <w:t xml:space="preserve"> 011-1570/24 </w:t>
      </w:r>
      <w:r w:rsidR="002C12D4">
        <w:rPr>
          <w:color w:val="000000"/>
          <w:lang w:val="sr-Cyrl-RS" w:eastAsia="sr-Cyrl-CS"/>
        </w:rPr>
        <w:t>od</w:t>
      </w:r>
      <w:r w:rsidRPr="001D19E9">
        <w:rPr>
          <w:color w:val="000000"/>
          <w:lang w:val="sr-Cyrl-RS" w:eastAsia="sr-Cyrl-CS"/>
        </w:rPr>
        <w:t xml:space="preserve"> 27. </w:t>
      </w:r>
      <w:r w:rsidR="002C12D4">
        <w:rPr>
          <w:color w:val="000000"/>
          <w:lang w:val="sr-Cyrl-RS" w:eastAsia="sr-Cyrl-CS"/>
        </w:rPr>
        <w:t>juna</w:t>
      </w:r>
      <w:r w:rsidRPr="001D19E9">
        <w:rPr>
          <w:color w:val="000000"/>
          <w:lang w:val="sr-Cyrl-RS" w:eastAsia="sr-Cyrl-CS"/>
        </w:rPr>
        <w:t xml:space="preserve"> 2024. </w:t>
      </w:r>
      <w:r w:rsidR="002C12D4">
        <w:rPr>
          <w:color w:val="000000"/>
          <w:lang w:val="sr-Cyrl-RS" w:eastAsia="sr-Cyrl-CS"/>
        </w:rPr>
        <w:t>godine</w:t>
      </w:r>
      <w:r w:rsidRPr="001D19E9">
        <w:rPr>
          <w:color w:val="000000"/>
          <w:lang w:val="sr-Cyrl-RS" w:eastAsia="sr-Cyrl-CS"/>
        </w:rPr>
        <w:t>);</w:t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lang w:val="sr-Cyrl-RS"/>
        </w:rPr>
      </w:pPr>
      <w:r w:rsidRPr="001D19E9"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5</w:t>
      </w:r>
      <w:r w:rsidRPr="001D19E9">
        <w:rPr>
          <w:color w:val="000000"/>
          <w:lang w:val="sr-Cyrl-RS" w:eastAsia="sr-Cyrl-CS"/>
        </w:rPr>
        <w:t xml:space="preserve">. </w:t>
      </w:r>
      <w:r w:rsidR="002C12D4">
        <w:rPr>
          <w:color w:val="000000"/>
          <w:lang w:val="sr-Cyrl-RS" w:eastAsia="sr-Cyrl-CS"/>
        </w:rPr>
        <w:t>Razmatranje</w:t>
      </w:r>
      <w:r w:rsidRPr="001D19E9">
        <w:rPr>
          <w:color w:val="000000"/>
          <w:lang w:val="sr-Cyrl-RS" w:eastAsia="sr-Cyrl-CS"/>
        </w:rPr>
        <w:t xml:space="preserve"> </w:t>
      </w:r>
      <w:r w:rsidR="002C12D4">
        <w:rPr>
          <w:rStyle w:val="colornavy"/>
          <w:lang w:val="sr-Cyrl-RS"/>
        </w:rPr>
        <w:t>Predloga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zakona</w:t>
      </w:r>
      <w:r w:rsidRPr="001D19E9">
        <w:rPr>
          <w:rStyle w:val="colornavy"/>
          <w:lang w:val="sr-Cyrl-RS"/>
        </w:rPr>
        <w:t xml:space="preserve"> </w:t>
      </w:r>
      <w:r w:rsidR="002C12D4">
        <w:t>o</w:t>
      </w:r>
      <w:r w:rsidRPr="001D19E9">
        <w:t xml:space="preserve"> </w:t>
      </w:r>
      <w:r w:rsidR="002C12D4">
        <w:t>potvrđivanju</w:t>
      </w:r>
      <w:r w:rsidRPr="001D19E9">
        <w:t xml:space="preserve"> </w:t>
      </w:r>
      <w:r w:rsidR="002C12D4">
        <w:t>Ugovora</w:t>
      </w:r>
      <w:r w:rsidRPr="001D19E9">
        <w:t xml:space="preserve"> </w:t>
      </w:r>
      <w:r w:rsidR="002C12D4">
        <w:t>o</w:t>
      </w:r>
      <w:r w:rsidRPr="001D19E9">
        <w:t xml:space="preserve"> </w:t>
      </w:r>
      <w:r w:rsidR="002C12D4">
        <w:t>zajmu</w:t>
      </w:r>
      <w:r w:rsidRPr="001D19E9">
        <w:t xml:space="preserve"> </w:t>
      </w:r>
      <w:r w:rsidR="002C12D4">
        <w:t>uz</w:t>
      </w:r>
      <w:r w:rsidRPr="001D19E9">
        <w:t xml:space="preserve"> </w:t>
      </w:r>
      <w:r w:rsidR="002C12D4">
        <w:t>finansijski</w:t>
      </w:r>
      <w:r w:rsidRPr="001D19E9">
        <w:t xml:space="preserve"> </w:t>
      </w:r>
      <w:r w:rsidR="002C12D4">
        <w:t>protokol</w:t>
      </w:r>
      <w:r w:rsidRPr="001D19E9">
        <w:t xml:space="preserve"> </w:t>
      </w:r>
      <w:r w:rsidR="002C12D4">
        <w:t>potpisan</w:t>
      </w:r>
      <w:r w:rsidRPr="001D19E9">
        <w:t xml:space="preserve"> 21. </w:t>
      </w:r>
      <w:r w:rsidR="002C12D4">
        <w:rPr>
          <w:lang w:val="sr-Cyrl-RS"/>
        </w:rPr>
        <w:t>septembra</w:t>
      </w:r>
      <w:r w:rsidRPr="001D19E9">
        <w:t xml:space="preserve"> 2023. </w:t>
      </w:r>
      <w:r w:rsidR="002C12D4">
        <w:t>godine</w:t>
      </w:r>
      <w:r w:rsidRPr="001D19E9">
        <w:t xml:space="preserve">, </w:t>
      </w:r>
      <w:r w:rsidR="002C12D4">
        <w:t>između</w:t>
      </w:r>
      <w:r w:rsidRPr="001D19E9">
        <w:t xml:space="preserve"> </w:t>
      </w:r>
      <w:r w:rsidR="002C12D4">
        <w:t>Vlade</w:t>
      </w:r>
      <w:r w:rsidRPr="001D19E9">
        <w:t xml:space="preserve"> </w:t>
      </w:r>
      <w:r w:rsidR="002C12D4">
        <w:t>Republike</w:t>
      </w:r>
      <w:r w:rsidRPr="001D19E9">
        <w:t xml:space="preserve"> </w:t>
      </w:r>
      <w:r w:rsidR="002C12D4">
        <w:t>Srbije</w:t>
      </w:r>
      <w:r w:rsidRPr="001D19E9">
        <w:t xml:space="preserve"> </w:t>
      </w:r>
      <w:r w:rsidR="002C12D4">
        <w:t>i</w:t>
      </w:r>
      <w:r w:rsidRPr="001D19E9">
        <w:t xml:space="preserve"> </w:t>
      </w:r>
      <w:r w:rsidR="002C12D4">
        <w:t>Vlade</w:t>
      </w:r>
      <w:r w:rsidRPr="001D19E9">
        <w:t xml:space="preserve"> </w:t>
      </w:r>
      <w:r w:rsidR="002C12D4">
        <w:t>Francuske</w:t>
      </w:r>
      <w:r w:rsidRPr="001D19E9">
        <w:t xml:space="preserve"> </w:t>
      </w:r>
      <w:r w:rsidR="002C12D4">
        <w:t>Republike</w:t>
      </w:r>
      <w:r w:rsidRPr="001D19E9">
        <w:t xml:space="preserve">, </w:t>
      </w:r>
      <w:r w:rsidR="002C12D4">
        <w:t>između</w:t>
      </w:r>
      <w:r w:rsidRPr="001D19E9">
        <w:t xml:space="preserve"> </w:t>
      </w:r>
      <w:r w:rsidR="002C12D4">
        <w:t>Republike</w:t>
      </w:r>
      <w:r w:rsidRPr="001D19E9">
        <w:t xml:space="preserve"> </w:t>
      </w:r>
      <w:r w:rsidR="002C12D4">
        <w:t>Srbije</w:t>
      </w:r>
      <w:r w:rsidRPr="001D19E9">
        <w:t xml:space="preserve"> </w:t>
      </w:r>
      <w:r w:rsidR="002C12D4">
        <w:t>koju</w:t>
      </w:r>
      <w:r w:rsidRPr="001D19E9">
        <w:t xml:space="preserve"> </w:t>
      </w:r>
      <w:r w:rsidR="002C12D4">
        <w:t>zastupa</w:t>
      </w:r>
      <w:r w:rsidRPr="001D19E9">
        <w:t xml:space="preserve"> </w:t>
      </w:r>
      <w:r w:rsidR="002C12D4">
        <w:t>Vlada</w:t>
      </w:r>
      <w:r w:rsidRPr="001D19E9">
        <w:t xml:space="preserve"> </w:t>
      </w:r>
      <w:r w:rsidR="002C12D4">
        <w:t>Republike</w:t>
      </w:r>
      <w:r w:rsidRPr="001D19E9">
        <w:t xml:space="preserve"> </w:t>
      </w:r>
      <w:r w:rsidR="002C12D4">
        <w:t>Srbije</w:t>
      </w:r>
      <w:r w:rsidRPr="001D19E9">
        <w:t xml:space="preserve"> </w:t>
      </w:r>
      <w:r w:rsidR="002C12D4">
        <w:t>postupajući</w:t>
      </w:r>
      <w:r w:rsidRPr="001D19E9">
        <w:t xml:space="preserve"> </w:t>
      </w:r>
      <w:r w:rsidR="002C12D4">
        <w:t>preko</w:t>
      </w:r>
      <w:r w:rsidRPr="001D19E9">
        <w:t xml:space="preserve"> </w:t>
      </w:r>
      <w:r w:rsidR="002C12D4">
        <w:t>Ministarstva</w:t>
      </w:r>
      <w:r w:rsidRPr="001D19E9">
        <w:t xml:space="preserve"> </w:t>
      </w:r>
      <w:r w:rsidR="002C12D4">
        <w:t>finansija</w:t>
      </w:r>
      <w:r w:rsidRPr="001D19E9">
        <w:t xml:space="preserve"> </w:t>
      </w:r>
      <w:r w:rsidR="002C12D4">
        <w:t>kao</w:t>
      </w:r>
      <w:r w:rsidRPr="001D19E9">
        <w:t xml:space="preserve"> </w:t>
      </w:r>
      <w:r w:rsidR="002C12D4">
        <w:t>Zajmoprimac</w:t>
      </w:r>
      <w:r w:rsidRPr="001D19E9">
        <w:t xml:space="preserve"> </w:t>
      </w:r>
      <w:r w:rsidR="002C12D4">
        <w:t>i</w:t>
      </w:r>
      <w:r w:rsidRPr="001D19E9">
        <w:t xml:space="preserve"> BPIFRANCE ASSURANCE EXPORT </w:t>
      </w:r>
      <w:r w:rsidR="002C12D4">
        <w:t>koji</w:t>
      </w:r>
      <w:r w:rsidRPr="001D19E9">
        <w:t xml:space="preserve"> </w:t>
      </w:r>
      <w:r w:rsidR="002C12D4">
        <w:t>postupa</w:t>
      </w:r>
      <w:r w:rsidRPr="001D19E9">
        <w:t xml:space="preserve"> </w:t>
      </w:r>
      <w:r w:rsidR="002C12D4">
        <w:t>u</w:t>
      </w:r>
      <w:r w:rsidRPr="001D19E9">
        <w:t xml:space="preserve"> </w:t>
      </w:r>
      <w:r w:rsidR="002C12D4">
        <w:t>ime</w:t>
      </w:r>
      <w:r w:rsidRPr="001D19E9">
        <w:t xml:space="preserve"> </w:t>
      </w:r>
      <w:r w:rsidR="002C12D4">
        <w:t>i</w:t>
      </w:r>
      <w:r w:rsidRPr="001D19E9">
        <w:t xml:space="preserve"> </w:t>
      </w:r>
      <w:r w:rsidR="002C12D4">
        <w:t>za</w:t>
      </w:r>
      <w:r w:rsidRPr="001D19E9">
        <w:t xml:space="preserve"> </w:t>
      </w:r>
      <w:r w:rsidR="002C12D4">
        <w:t>račun</w:t>
      </w:r>
      <w:r w:rsidRPr="001D19E9">
        <w:t xml:space="preserve"> </w:t>
      </w:r>
      <w:r w:rsidR="002C12D4">
        <w:t>Vlade</w:t>
      </w:r>
      <w:r w:rsidRPr="001D19E9">
        <w:t xml:space="preserve"> </w:t>
      </w:r>
      <w:r w:rsidR="002C12D4">
        <w:t>Francuske</w:t>
      </w:r>
      <w:r w:rsidRPr="001D19E9">
        <w:t xml:space="preserve"> </w:t>
      </w:r>
      <w:r w:rsidR="002C12D4">
        <w:t>Republike</w:t>
      </w:r>
      <w:r w:rsidRPr="001D19E9">
        <w:rPr>
          <w:lang w:val="sr-Cyrl-RS"/>
        </w:rPr>
        <w:t xml:space="preserve">, </w:t>
      </w:r>
      <w:r w:rsidR="002C12D4">
        <w:rPr>
          <w:lang w:val="sr-Cyrl-RS"/>
        </w:rPr>
        <w:t>koji</w:t>
      </w:r>
      <w:r w:rsidRPr="001D19E9">
        <w:rPr>
          <w:lang w:val="sr-Cyrl-RS"/>
        </w:rPr>
        <w:t xml:space="preserve"> </w:t>
      </w:r>
      <w:r w:rsidR="002C12D4">
        <w:rPr>
          <w:lang w:val="sr-Cyrl-RS"/>
        </w:rPr>
        <w:t>je</w:t>
      </w:r>
      <w:r w:rsidRPr="001D19E9">
        <w:rPr>
          <w:lang w:val="sr-Cyrl-RS"/>
        </w:rPr>
        <w:t xml:space="preserve"> </w:t>
      </w:r>
      <w:r w:rsidR="002C12D4">
        <w:rPr>
          <w:lang w:val="sr-Cyrl-RS"/>
        </w:rPr>
        <w:t>podnela</w:t>
      </w:r>
      <w:r w:rsidRPr="001D19E9">
        <w:rPr>
          <w:lang w:val="sr-Cyrl-RS"/>
        </w:rPr>
        <w:t xml:space="preserve"> </w:t>
      </w:r>
      <w:r w:rsidR="002C12D4">
        <w:rPr>
          <w:lang w:val="sr-Cyrl-RS"/>
        </w:rPr>
        <w:t>Vlada</w:t>
      </w:r>
      <w:r w:rsidRPr="001D19E9">
        <w:rPr>
          <w:lang w:val="sr-Cyrl-RS"/>
        </w:rPr>
        <w:t xml:space="preserve"> (</w:t>
      </w:r>
      <w:r w:rsidR="002C12D4">
        <w:rPr>
          <w:lang w:val="sr-Cyrl-RS"/>
        </w:rPr>
        <w:t>broj</w:t>
      </w:r>
      <w:r w:rsidRPr="001D19E9">
        <w:rPr>
          <w:lang w:val="sr-Cyrl-RS"/>
        </w:rPr>
        <w:t xml:space="preserve"> 011-1622/24 </w:t>
      </w:r>
      <w:r w:rsidR="002C12D4">
        <w:rPr>
          <w:lang w:val="sr-Cyrl-RS"/>
        </w:rPr>
        <w:t>od</w:t>
      </w:r>
      <w:r w:rsidRPr="001D19E9">
        <w:rPr>
          <w:lang w:val="sr-Cyrl-RS"/>
        </w:rPr>
        <w:t xml:space="preserve"> 4. </w:t>
      </w:r>
      <w:r w:rsidR="002C12D4">
        <w:rPr>
          <w:lang w:val="sr-Cyrl-RS"/>
        </w:rPr>
        <w:t>jula</w:t>
      </w:r>
      <w:r w:rsidRPr="001D19E9">
        <w:rPr>
          <w:lang w:val="sr-Cyrl-RS"/>
        </w:rPr>
        <w:t xml:space="preserve"> 2024. </w:t>
      </w:r>
      <w:r w:rsidR="002C12D4">
        <w:rPr>
          <w:lang w:val="sr-Cyrl-RS"/>
        </w:rPr>
        <w:t>godine</w:t>
      </w:r>
      <w:r w:rsidRPr="001D19E9">
        <w:rPr>
          <w:lang w:val="sr-Cyrl-RS"/>
        </w:rPr>
        <w:t>);</w:t>
      </w:r>
    </w:p>
    <w:p w:rsidR="000D408F" w:rsidRPr="00F6311D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RS" w:eastAsia="sr-Cyrl-CS"/>
        </w:rPr>
      </w:pPr>
      <w:r w:rsidRPr="001D19E9">
        <w:rPr>
          <w:rStyle w:val="FontStyle31"/>
          <w:lang w:val="sr-Cyrl-CS" w:eastAsia="sr-Cyrl-CS"/>
        </w:rPr>
        <w:tab/>
      </w:r>
      <w:r>
        <w:rPr>
          <w:rStyle w:val="FontStyle31"/>
          <w:lang w:val="sr-Cyrl-CS" w:eastAsia="sr-Cyrl-CS"/>
        </w:rPr>
        <w:t>6</w:t>
      </w:r>
      <w:r w:rsidRPr="001D19E9">
        <w:rPr>
          <w:rStyle w:val="FontStyle31"/>
          <w:lang w:val="sr-Cyrl-CS" w:eastAsia="sr-Cyrl-CS"/>
        </w:rPr>
        <w:t xml:space="preserve">. </w:t>
      </w:r>
      <w:r w:rsidR="002C12D4">
        <w:rPr>
          <w:rStyle w:val="FontStyle31"/>
          <w:lang w:val="sr-Cyrl-CS" w:eastAsia="sr-Cyrl-CS"/>
        </w:rPr>
        <w:t>Razmatranje</w:t>
      </w:r>
      <w:r w:rsidRPr="001D19E9">
        <w:rPr>
          <w:rStyle w:val="FontStyle31"/>
          <w:lang w:val="sr-Cyrl-CS" w:eastAsia="sr-Cyrl-CS"/>
        </w:rPr>
        <w:t xml:space="preserve"> </w:t>
      </w:r>
      <w:r w:rsidR="002C12D4">
        <w:rPr>
          <w:rStyle w:val="FontStyle31"/>
          <w:lang w:val="sr-Cyrl-CS" w:eastAsia="sr-Cyrl-CS"/>
        </w:rPr>
        <w:t>Predloga</w:t>
      </w:r>
      <w:r w:rsidRPr="001D19E9">
        <w:rPr>
          <w:rStyle w:val="FontStyle31"/>
          <w:lang w:val="sr-Cyrl-CS" w:eastAsia="sr-Cyrl-CS"/>
        </w:rPr>
        <w:t xml:space="preserve"> </w:t>
      </w:r>
      <w:r w:rsidR="002C12D4">
        <w:rPr>
          <w:rStyle w:val="FontStyle31"/>
          <w:lang w:val="sr-Cyrl-CS" w:eastAsia="sr-Cyrl-CS"/>
        </w:rPr>
        <w:t>zakona</w:t>
      </w:r>
      <w:r w:rsidRPr="001D19E9">
        <w:rPr>
          <w:rStyle w:val="FontStyle31"/>
          <w:lang w:val="sr-Cyrl-CS" w:eastAsia="sr-Cyrl-CS"/>
        </w:rPr>
        <w:t xml:space="preserve"> </w:t>
      </w:r>
      <w:r w:rsidR="002C12D4">
        <w:rPr>
          <w:rStyle w:val="FontStyle31"/>
          <w:lang w:val="sr-Cyrl-CS" w:eastAsia="sr-Cyrl-CS"/>
        </w:rPr>
        <w:t>o</w:t>
      </w:r>
      <w:r w:rsidRPr="001D19E9">
        <w:rPr>
          <w:rStyle w:val="FontStyle31"/>
          <w:lang w:val="sr-Cyrl-CS" w:eastAsia="sr-Cyrl-CS"/>
        </w:rPr>
        <w:t xml:space="preserve"> </w:t>
      </w:r>
      <w:r w:rsidR="002C12D4">
        <w:rPr>
          <w:lang w:val="ru-RU"/>
        </w:rPr>
        <w:t>potvrđivanju</w:t>
      </w:r>
      <w:r w:rsidRPr="001D19E9">
        <w:rPr>
          <w:lang w:val="ru-RU"/>
        </w:rPr>
        <w:t xml:space="preserve"> </w:t>
      </w:r>
      <w:r w:rsidR="002C12D4">
        <w:rPr>
          <w:lang w:val="ru-RU"/>
        </w:rPr>
        <w:t>Garancije</w:t>
      </w:r>
      <w:r w:rsidRPr="001D19E9">
        <w:rPr>
          <w:lang w:val="ru-RU"/>
        </w:rPr>
        <w:t xml:space="preserve"> </w:t>
      </w:r>
      <w:r w:rsidRPr="001D19E9">
        <w:t>(</w:t>
      </w:r>
      <w:r w:rsidR="002C12D4">
        <w:rPr>
          <w:lang w:val="sr-Cyrl-RS"/>
        </w:rPr>
        <w:t>P</w:t>
      </w:r>
      <w:r w:rsidR="002C12D4">
        <w:t>rojekat</w:t>
      </w:r>
      <w:r w:rsidRPr="001D19E9">
        <w:t xml:space="preserve"> </w:t>
      </w:r>
      <w:r w:rsidR="002C12D4">
        <w:t>upravljanja</w:t>
      </w:r>
      <w:r w:rsidRPr="001D19E9">
        <w:t xml:space="preserve"> </w:t>
      </w:r>
      <w:r w:rsidR="002C12D4">
        <w:t>elektrodistributivnom</w:t>
      </w:r>
      <w:r w:rsidRPr="001D19E9">
        <w:t xml:space="preserve"> </w:t>
      </w:r>
      <w:r w:rsidR="002C12D4">
        <w:t>mrežom</w:t>
      </w:r>
      <w:r w:rsidRPr="001D19E9">
        <w:t xml:space="preserve"> </w:t>
      </w:r>
      <w:r w:rsidR="002C12D4">
        <w:t>u</w:t>
      </w:r>
      <w:r w:rsidRPr="001D19E9">
        <w:t xml:space="preserve"> </w:t>
      </w:r>
      <w:r w:rsidR="002C12D4">
        <w:t>Republici</w:t>
      </w:r>
      <w:r w:rsidRPr="001D19E9">
        <w:t xml:space="preserve"> </w:t>
      </w:r>
      <w:r w:rsidR="002C12D4">
        <w:t>Srbiji</w:t>
      </w:r>
      <w:r w:rsidRPr="001D19E9">
        <w:t xml:space="preserve">) </w:t>
      </w:r>
      <w:r w:rsidR="002C12D4">
        <w:t>između</w:t>
      </w:r>
      <w:r w:rsidRPr="001D19E9">
        <w:t xml:space="preserve"> </w:t>
      </w:r>
      <w:r w:rsidR="002C12D4">
        <w:t>Republike</w:t>
      </w:r>
      <w:r w:rsidRPr="001D19E9">
        <w:t xml:space="preserve"> </w:t>
      </w:r>
      <w:r w:rsidR="002C12D4">
        <w:t>Srbije</w:t>
      </w:r>
      <w:r w:rsidRPr="001D19E9">
        <w:t xml:space="preserve"> </w:t>
      </w:r>
      <w:r w:rsidR="002C12D4">
        <w:t>koju</w:t>
      </w:r>
      <w:r w:rsidRPr="001D19E9">
        <w:t xml:space="preserve"> </w:t>
      </w:r>
      <w:r w:rsidR="002C12D4">
        <w:t>zastupa</w:t>
      </w:r>
      <w:r w:rsidRPr="001D19E9">
        <w:t xml:space="preserve"> </w:t>
      </w:r>
      <w:r w:rsidR="002C12D4">
        <w:t>Vlada</w:t>
      </w:r>
      <w:r w:rsidRPr="001D19E9">
        <w:t xml:space="preserve"> </w:t>
      </w:r>
      <w:r w:rsidR="002C12D4">
        <w:t>Republike</w:t>
      </w:r>
      <w:r w:rsidRPr="001D19E9">
        <w:t xml:space="preserve"> </w:t>
      </w:r>
      <w:r w:rsidR="002C12D4">
        <w:t>Srbije</w:t>
      </w:r>
      <w:r w:rsidRPr="001D19E9">
        <w:t xml:space="preserve"> </w:t>
      </w:r>
      <w:r w:rsidR="002C12D4">
        <w:t>postupajući</w:t>
      </w:r>
      <w:r w:rsidRPr="001D19E9">
        <w:t xml:space="preserve"> </w:t>
      </w:r>
      <w:r w:rsidR="002C12D4">
        <w:t>preko</w:t>
      </w:r>
      <w:r w:rsidRPr="001D19E9">
        <w:t xml:space="preserve"> </w:t>
      </w:r>
      <w:r w:rsidR="002C12D4">
        <w:t>Ministarstva</w:t>
      </w:r>
      <w:r w:rsidRPr="001D19E9">
        <w:t xml:space="preserve"> </w:t>
      </w:r>
      <w:r w:rsidR="002C12D4">
        <w:rPr>
          <w:lang w:val="sr-Cyrl-RS"/>
        </w:rPr>
        <w:t>f</w:t>
      </w:r>
      <w:r w:rsidR="002C12D4">
        <w:t>inansija</w:t>
      </w:r>
      <w:r w:rsidRPr="001D19E9">
        <w:t xml:space="preserve"> </w:t>
      </w:r>
      <w:r w:rsidR="002C12D4">
        <w:t>kao</w:t>
      </w:r>
      <w:r w:rsidRPr="001D19E9">
        <w:t xml:space="preserve"> </w:t>
      </w:r>
      <w:r w:rsidR="002C12D4">
        <w:rPr>
          <w:lang w:val="sr-Cyrl-RS"/>
        </w:rPr>
        <w:t>G</w:t>
      </w:r>
      <w:r w:rsidR="002C12D4">
        <w:t>aranta</w:t>
      </w:r>
      <w:r w:rsidRPr="001D19E9">
        <w:t xml:space="preserve"> </w:t>
      </w:r>
      <w:r w:rsidR="002C12D4">
        <w:t>i</w:t>
      </w:r>
      <w:r w:rsidRPr="001D19E9">
        <w:t xml:space="preserve"> Deutsche bank AG, Paris Branch </w:t>
      </w:r>
      <w:r w:rsidR="002C12D4">
        <w:t>kao</w:t>
      </w:r>
      <w:r w:rsidRPr="001D19E9">
        <w:t xml:space="preserve"> </w:t>
      </w:r>
      <w:r w:rsidR="002C12D4">
        <w:rPr>
          <w:lang w:val="sr-Cyrl-RS"/>
        </w:rPr>
        <w:t>P</w:t>
      </w:r>
      <w:r w:rsidR="002C12D4">
        <w:t>rvobitnog</w:t>
      </w:r>
      <w:r w:rsidRPr="001D19E9">
        <w:t xml:space="preserve"> </w:t>
      </w:r>
      <w:r w:rsidR="002C12D4">
        <w:t>zajmodavca</w:t>
      </w:r>
      <w:r w:rsidRPr="001D19E9">
        <w:t xml:space="preserve"> </w:t>
      </w:r>
      <w:r w:rsidR="002C12D4">
        <w:t>i</w:t>
      </w:r>
      <w:r w:rsidRPr="001D19E9">
        <w:t xml:space="preserve"> Deutsche bank AG, Paris Branch </w:t>
      </w:r>
      <w:r w:rsidR="002C12D4">
        <w:t>kao</w:t>
      </w:r>
      <w:r w:rsidRPr="001D19E9">
        <w:t xml:space="preserve"> A</w:t>
      </w:r>
      <w:r w:rsidR="002C12D4">
        <w:t>genta</w:t>
      </w:r>
      <w:r w:rsidRPr="001D19E9">
        <w:t xml:space="preserve"> </w:t>
      </w:r>
      <w:r w:rsidR="002C12D4">
        <w:t>i</w:t>
      </w:r>
      <w:r w:rsidRPr="001D19E9">
        <w:t xml:space="preserve"> Deutsche bank AG, Paris Branch </w:t>
      </w:r>
      <w:r w:rsidR="002C12D4">
        <w:t>kao</w:t>
      </w:r>
      <w:r w:rsidRPr="001D19E9">
        <w:t xml:space="preserve"> </w:t>
      </w:r>
      <w:r w:rsidR="002C12D4">
        <w:t>Vodećeg</w:t>
      </w:r>
      <w:r w:rsidRPr="001D19E9">
        <w:t xml:space="preserve"> </w:t>
      </w:r>
      <w:r w:rsidR="002C12D4">
        <w:t>mandatnog</w:t>
      </w:r>
      <w:r w:rsidRPr="001D19E9">
        <w:t xml:space="preserve"> </w:t>
      </w:r>
      <w:r w:rsidR="002C12D4">
        <w:t>aranžera</w:t>
      </w:r>
      <w:r w:rsidRPr="001D19E9">
        <w:t xml:space="preserve"> </w:t>
      </w:r>
      <w:r w:rsidR="002C12D4">
        <w:t>koja</w:t>
      </w:r>
      <w:r w:rsidRPr="001D19E9">
        <w:t xml:space="preserve"> </w:t>
      </w:r>
      <w:r w:rsidR="002C12D4">
        <w:t>se</w:t>
      </w:r>
      <w:r w:rsidRPr="001D19E9">
        <w:t xml:space="preserve"> </w:t>
      </w:r>
      <w:r w:rsidR="002C12D4">
        <w:t>odnosi</w:t>
      </w:r>
      <w:r w:rsidRPr="001D19E9">
        <w:t xml:space="preserve"> </w:t>
      </w:r>
      <w:r w:rsidR="002C12D4">
        <w:t>na</w:t>
      </w:r>
      <w:r w:rsidRPr="001D19E9">
        <w:t xml:space="preserve"> </w:t>
      </w:r>
      <w:r w:rsidR="002C12D4">
        <w:t>Ugovor</w:t>
      </w:r>
      <w:r w:rsidRPr="001D19E9">
        <w:t xml:space="preserve"> </w:t>
      </w:r>
      <w:r w:rsidR="002C12D4">
        <w:t>o</w:t>
      </w:r>
      <w:r w:rsidRPr="001D19E9">
        <w:t xml:space="preserve"> </w:t>
      </w:r>
      <w:r w:rsidR="002C12D4">
        <w:t>kreditnom</w:t>
      </w:r>
      <w:r w:rsidRPr="001D19E9">
        <w:t xml:space="preserve"> </w:t>
      </w:r>
      <w:r w:rsidR="002C12D4">
        <w:t>aranžmanu</w:t>
      </w:r>
      <w:r w:rsidRPr="001D19E9">
        <w:t xml:space="preserve"> </w:t>
      </w:r>
      <w:r w:rsidR="002C12D4">
        <w:t>u</w:t>
      </w:r>
      <w:r w:rsidRPr="001D19E9">
        <w:t xml:space="preserve"> </w:t>
      </w:r>
      <w:r w:rsidR="002C12D4">
        <w:t>iznosu</w:t>
      </w:r>
      <w:r w:rsidRPr="001D19E9">
        <w:t xml:space="preserve"> </w:t>
      </w:r>
      <w:r w:rsidR="002C12D4">
        <w:t>od</w:t>
      </w:r>
      <w:r w:rsidRPr="001D19E9">
        <w:t xml:space="preserve"> 97.151.728,00 </w:t>
      </w:r>
      <w:r w:rsidR="002C12D4">
        <w:t>evra</w:t>
      </w:r>
      <w:r w:rsidRPr="001D19E9">
        <w:t xml:space="preserve"> </w:t>
      </w:r>
      <w:r w:rsidR="002C12D4">
        <w:t>uz</w:t>
      </w:r>
      <w:r w:rsidRPr="001D19E9">
        <w:t xml:space="preserve"> </w:t>
      </w:r>
      <w:r w:rsidR="002C12D4">
        <w:t>podršku</w:t>
      </w:r>
      <w:r w:rsidRPr="001D19E9">
        <w:t xml:space="preserve"> BPIA</w:t>
      </w:r>
      <w:r w:rsidR="002C12D4">
        <w:t>E</w:t>
      </w:r>
      <w:r w:rsidRPr="001D19E9">
        <w:rPr>
          <w:lang w:val="sr-Cyrl-RS"/>
        </w:rPr>
        <w:t xml:space="preserve">, </w:t>
      </w:r>
      <w:r w:rsidR="002C12D4">
        <w:rPr>
          <w:lang w:val="sr-Cyrl-RS"/>
        </w:rPr>
        <w:t>koji</w:t>
      </w:r>
      <w:r w:rsidRPr="001D19E9">
        <w:rPr>
          <w:lang w:val="sr-Cyrl-RS"/>
        </w:rPr>
        <w:t xml:space="preserve"> </w:t>
      </w:r>
      <w:r w:rsidR="002C12D4">
        <w:rPr>
          <w:lang w:val="sr-Cyrl-RS"/>
        </w:rPr>
        <w:t>je</w:t>
      </w:r>
      <w:r w:rsidRPr="001D19E9">
        <w:rPr>
          <w:lang w:val="sr-Cyrl-RS"/>
        </w:rPr>
        <w:t xml:space="preserve"> </w:t>
      </w:r>
      <w:r w:rsidR="002C12D4">
        <w:rPr>
          <w:lang w:val="sr-Cyrl-RS"/>
        </w:rPr>
        <w:t>podnela</w:t>
      </w:r>
      <w:r w:rsidRPr="001D19E9">
        <w:rPr>
          <w:lang w:val="sr-Cyrl-RS"/>
        </w:rPr>
        <w:t xml:space="preserve"> </w:t>
      </w:r>
      <w:r w:rsidR="002C12D4">
        <w:rPr>
          <w:lang w:val="sr-Cyrl-RS"/>
        </w:rPr>
        <w:t>Vlada</w:t>
      </w:r>
      <w:r w:rsidRPr="001D19E9">
        <w:rPr>
          <w:lang w:val="sr-Cyrl-RS"/>
        </w:rPr>
        <w:t xml:space="preserve"> (011-1620/24 </w:t>
      </w:r>
      <w:r w:rsidR="002C12D4">
        <w:rPr>
          <w:lang w:val="sr-Cyrl-RS"/>
        </w:rPr>
        <w:t>od</w:t>
      </w:r>
      <w:r w:rsidRPr="001D19E9">
        <w:rPr>
          <w:lang w:val="sr-Cyrl-RS"/>
        </w:rPr>
        <w:t xml:space="preserve"> 4. </w:t>
      </w:r>
      <w:r w:rsidR="002C12D4">
        <w:rPr>
          <w:lang w:val="sr-Cyrl-RS"/>
        </w:rPr>
        <w:t>jula</w:t>
      </w:r>
      <w:r w:rsidRPr="001D19E9">
        <w:rPr>
          <w:lang w:val="sr-Cyrl-RS"/>
        </w:rPr>
        <w:t xml:space="preserve"> 2024. </w:t>
      </w:r>
      <w:r w:rsidR="002C12D4">
        <w:rPr>
          <w:lang w:val="sr-Cyrl-RS"/>
        </w:rPr>
        <w:t>godine</w:t>
      </w:r>
      <w:r w:rsidRPr="001D19E9">
        <w:rPr>
          <w:lang w:val="sr-Cyrl-RS"/>
        </w:rPr>
        <w:t>);</w:t>
      </w:r>
      <w:r>
        <w:rPr>
          <w:lang w:val="sr-Cyrl-RS"/>
        </w:rPr>
        <w:tab/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rStyle w:val="colornavy"/>
          <w:lang w:val="sr-Cyrl-RS"/>
        </w:rPr>
      </w:pPr>
      <w:r w:rsidRPr="00F6311D"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7</w:t>
      </w:r>
      <w:r w:rsidRPr="001D19E9">
        <w:rPr>
          <w:color w:val="000000"/>
          <w:lang w:val="sr-Cyrl-RS" w:eastAsia="sr-Cyrl-CS"/>
        </w:rPr>
        <w:t xml:space="preserve">. </w:t>
      </w:r>
      <w:r w:rsidR="002C12D4">
        <w:rPr>
          <w:color w:val="000000"/>
          <w:lang w:val="sr-Cyrl-RS" w:eastAsia="sr-Cyrl-CS"/>
        </w:rPr>
        <w:t>Razmatranje</w:t>
      </w:r>
      <w:r w:rsidRPr="001D19E9">
        <w:rPr>
          <w:color w:val="000000"/>
          <w:lang w:val="sr-Cyrl-RS" w:eastAsia="sr-Cyrl-CS"/>
        </w:rPr>
        <w:t xml:space="preserve"> </w:t>
      </w:r>
      <w:r w:rsidR="002C12D4">
        <w:rPr>
          <w:rStyle w:val="colornavy"/>
        </w:rPr>
        <w:t>Predlog</w:t>
      </w:r>
      <w:r w:rsidR="002C12D4">
        <w:rPr>
          <w:rStyle w:val="colornavy"/>
          <w:lang w:val="sr-Cyrl-RS"/>
        </w:rPr>
        <w:t>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zakona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potvrđivanju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Izmene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i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dopune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br</w:t>
      </w:r>
      <w:r w:rsidRPr="001D19E9">
        <w:rPr>
          <w:rStyle w:val="colornavy"/>
        </w:rPr>
        <w:t xml:space="preserve">. 1 </w:t>
      </w:r>
      <w:r w:rsidR="002C12D4">
        <w:rPr>
          <w:rStyle w:val="colornavy"/>
        </w:rPr>
        <w:t>Sporazuma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zajmu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od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strane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i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između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Vlade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Emirata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Ujedinjenih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Arapskih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Emirata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Fond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za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razvoj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Abu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Dabi</w:t>
      </w:r>
      <w:r w:rsidRPr="001D19E9">
        <w:rPr>
          <w:rStyle w:val="colornavy"/>
        </w:rPr>
        <w:t xml:space="preserve"> (</w:t>
      </w:r>
      <w:r w:rsidR="002C12D4">
        <w:rPr>
          <w:rStyle w:val="colornavy"/>
        </w:rPr>
        <w:t>Zajmodavac</w:t>
      </w:r>
      <w:r w:rsidRPr="001D19E9">
        <w:rPr>
          <w:rStyle w:val="colornavy"/>
        </w:rPr>
        <w:t xml:space="preserve">) </w:t>
      </w:r>
      <w:r w:rsidR="002C12D4">
        <w:rPr>
          <w:rStyle w:val="colornavy"/>
        </w:rPr>
        <w:t>i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Vlade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Republike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Srbije</w:t>
      </w:r>
      <w:r w:rsidRPr="001D19E9">
        <w:rPr>
          <w:rStyle w:val="colornavy"/>
        </w:rPr>
        <w:t xml:space="preserve"> (</w:t>
      </w:r>
      <w:r w:rsidR="002C12D4">
        <w:rPr>
          <w:rStyle w:val="colornavy"/>
        </w:rPr>
        <w:t>Zajmoprimac</w:t>
      </w:r>
      <w:r w:rsidRPr="001D19E9">
        <w:rPr>
          <w:rStyle w:val="colornavy"/>
        </w:rPr>
        <w:t xml:space="preserve">) </w:t>
      </w:r>
      <w:r w:rsidR="002C12D4">
        <w:rPr>
          <w:rStyle w:val="colornavy"/>
        </w:rPr>
        <w:t>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vezi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sa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zajmom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iznosu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od</w:t>
      </w:r>
      <w:r w:rsidRPr="001D19E9">
        <w:rPr>
          <w:rStyle w:val="colornavy"/>
        </w:rPr>
        <w:t xml:space="preserve"> 1.000.000.000 </w:t>
      </w:r>
      <w:r w:rsidR="002C12D4">
        <w:rPr>
          <w:rStyle w:val="colornavy"/>
        </w:rPr>
        <w:t>američkih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dolara</w:t>
      </w:r>
      <w:r w:rsidRPr="001D19E9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koji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podnela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Vlada</w:t>
      </w:r>
      <w:r w:rsidRPr="001D19E9">
        <w:rPr>
          <w:rStyle w:val="colornavy"/>
          <w:lang w:val="sr-Cyrl-RS"/>
        </w:rPr>
        <w:t xml:space="preserve"> (</w:t>
      </w:r>
      <w:r w:rsidR="002C12D4">
        <w:rPr>
          <w:rStyle w:val="colornavy"/>
          <w:lang w:val="sr-Cyrl-RS"/>
        </w:rPr>
        <w:t>broj</w:t>
      </w:r>
      <w:r w:rsidRPr="001D19E9">
        <w:rPr>
          <w:rStyle w:val="colornavy"/>
          <w:lang w:val="sr-Cyrl-RS"/>
        </w:rPr>
        <w:t xml:space="preserve"> </w:t>
      </w:r>
      <w:r w:rsidRPr="001D19E9">
        <w:rPr>
          <w:rStyle w:val="colornavy"/>
        </w:rPr>
        <w:t>011-1633/24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</w:t>
      </w:r>
      <w:r w:rsidRPr="001D19E9">
        <w:rPr>
          <w:rStyle w:val="colornavy"/>
          <w:lang w:val="sr-Cyrl-RS"/>
        </w:rPr>
        <w:t xml:space="preserve"> 5. </w:t>
      </w:r>
      <w:r w:rsidR="002C12D4">
        <w:rPr>
          <w:rStyle w:val="colornavy"/>
          <w:lang w:val="sr-Cyrl-RS"/>
        </w:rPr>
        <w:t>jula</w:t>
      </w:r>
      <w:r w:rsidRPr="001D19E9">
        <w:rPr>
          <w:rStyle w:val="colornavy"/>
          <w:lang w:val="sr-Cyrl-RS"/>
        </w:rPr>
        <w:t xml:space="preserve"> 2024. </w:t>
      </w:r>
      <w:r w:rsidR="002C12D4">
        <w:rPr>
          <w:rStyle w:val="colornavy"/>
          <w:lang w:val="sr-Cyrl-RS"/>
        </w:rPr>
        <w:t>godine</w:t>
      </w:r>
      <w:r w:rsidRPr="001D19E9">
        <w:rPr>
          <w:rStyle w:val="colornavy"/>
          <w:lang w:val="sr-Cyrl-RS"/>
        </w:rPr>
        <w:t>);</w:t>
      </w:r>
    </w:p>
    <w:p w:rsidR="000D408F" w:rsidRDefault="000D408F" w:rsidP="000D408F">
      <w:pPr>
        <w:tabs>
          <w:tab w:val="left" w:pos="993"/>
        </w:tabs>
        <w:spacing w:after="60"/>
        <w:jc w:val="both"/>
        <w:rPr>
          <w:rStyle w:val="colornavy"/>
          <w:lang w:val="sr-Cyrl-RS"/>
        </w:rPr>
      </w:pPr>
      <w:r w:rsidRPr="001D19E9">
        <w:rPr>
          <w:rStyle w:val="colornavy"/>
        </w:rPr>
        <w:tab/>
      </w:r>
      <w:r>
        <w:rPr>
          <w:rStyle w:val="colornavy"/>
          <w:lang w:val="sr-Cyrl-RS"/>
        </w:rPr>
        <w:t>8</w:t>
      </w:r>
      <w:r w:rsidRPr="001D19E9">
        <w:rPr>
          <w:rStyle w:val="colornavy"/>
          <w:lang w:val="sr-Cyrl-RS"/>
        </w:rPr>
        <w:t xml:space="preserve">. </w:t>
      </w:r>
      <w:r w:rsidR="002C12D4">
        <w:rPr>
          <w:rStyle w:val="colornavy"/>
          <w:lang w:val="sr-Cyrl-RS"/>
        </w:rPr>
        <w:t>Razmatranje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</w:rPr>
        <w:t>Predlog</w:t>
      </w:r>
      <w:r w:rsidR="002C12D4">
        <w:rPr>
          <w:rStyle w:val="colornavy"/>
          <w:lang w:val="sr-Cyrl-RS"/>
        </w:rPr>
        <w:t>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zakona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potvrđivanju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Izmene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i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dopune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br</w:t>
      </w:r>
      <w:r w:rsidRPr="001D19E9">
        <w:rPr>
          <w:rStyle w:val="colornavy"/>
        </w:rPr>
        <w:t xml:space="preserve">. 1 </w:t>
      </w:r>
      <w:r w:rsidR="002C12D4">
        <w:rPr>
          <w:rStyle w:val="colornavy"/>
        </w:rPr>
        <w:t>Ugovora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zajmu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potpisanog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između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Fonda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za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razvoj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Abu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Dabija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i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Vlade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Republike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Srbije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za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finansiranje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podrške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budžetu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Republike</w:t>
      </w:r>
      <w:r w:rsidRPr="001D19E9">
        <w:rPr>
          <w:rStyle w:val="colornavy"/>
        </w:rPr>
        <w:t xml:space="preserve"> </w:t>
      </w:r>
      <w:r w:rsidR="002C12D4">
        <w:rPr>
          <w:rStyle w:val="colornavy"/>
        </w:rPr>
        <w:t>Srbije</w:t>
      </w:r>
      <w:r w:rsidRPr="001D19E9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koji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podnela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Vlada</w:t>
      </w:r>
      <w:r w:rsidRPr="001D19E9">
        <w:rPr>
          <w:rStyle w:val="colornavy"/>
          <w:lang w:val="sr-Cyrl-RS"/>
        </w:rPr>
        <w:t xml:space="preserve"> (</w:t>
      </w:r>
      <w:r w:rsidR="002C12D4">
        <w:rPr>
          <w:rStyle w:val="colornavy"/>
          <w:lang w:val="sr-Cyrl-RS"/>
        </w:rPr>
        <w:t>broj</w:t>
      </w:r>
      <w:r w:rsidRPr="001D19E9">
        <w:rPr>
          <w:rStyle w:val="colornavy"/>
        </w:rPr>
        <w:t xml:space="preserve"> 011-1634/24</w:t>
      </w:r>
      <w:r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</w:t>
      </w:r>
      <w:r w:rsidRPr="001D19E9">
        <w:rPr>
          <w:rStyle w:val="colornavy"/>
          <w:lang w:val="sr-Cyrl-RS"/>
        </w:rPr>
        <w:t xml:space="preserve"> 5. </w:t>
      </w:r>
      <w:r w:rsidR="002C12D4">
        <w:rPr>
          <w:rStyle w:val="colornavy"/>
          <w:lang w:val="sr-Cyrl-RS"/>
        </w:rPr>
        <w:t>jula</w:t>
      </w:r>
      <w:r w:rsidRPr="001D19E9">
        <w:rPr>
          <w:rStyle w:val="colornavy"/>
          <w:lang w:val="sr-Cyrl-RS"/>
        </w:rPr>
        <w:t xml:space="preserve"> 2024. </w:t>
      </w:r>
      <w:r w:rsidR="002C12D4">
        <w:rPr>
          <w:rStyle w:val="colornavy"/>
          <w:lang w:val="sr-Cyrl-RS"/>
        </w:rPr>
        <w:t>godine</w:t>
      </w:r>
      <w:r w:rsidRPr="001D19E9">
        <w:rPr>
          <w:rStyle w:val="colornavy"/>
          <w:lang w:val="sr-Cyrl-RS"/>
        </w:rPr>
        <w:t>);</w:t>
      </w:r>
    </w:p>
    <w:p w:rsidR="000D408F" w:rsidRPr="00D7799B" w:rsidRDefault="000D408F" w:rsidP="000D408F">
      <w:pPr>
        <w:tabs>
          <w:tab w:val="left" w:pos="993"/>
        </w:tabs>
        <w:spacing w:after="6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</w:rPr>
        <w:t xml:space="preserve">9. </w:t>
      </w:r>
      <w:r w:rsidR="002C12D4"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kandidata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predsednika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Fiskalnog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saveta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podneli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ministar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finansija</w:t>
      </w:r>
      <w:r>
        <w:rPr>
          <w:rStyle w:val="colornavy"/>
          <w:lang w:val="sr-Cyrl-RS"/>
        </w:rPr>
        <w:t xml:space="preserve"> (02-247/23-4 </w:t>
      </w:r>
      <w:r w:rsidR="002C12D4"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12. </w:t>
      </w:r>
      <w:r w:rsidR="002C12D4">
        <w:rPr>
          <w:rStyle w:val="colornavy"/>
          <w:lang w:val="sr-Cyrl-RS"/>
        </w:rPr>
        <w:t>jula</w:t>
      </w:r>
      <w:r>
        <w:rPr>
          <w:rStyle w:val="colornavy"/>
          <w:lang w:val="sr-Cyrl-RS"/>
        </w:rPr>
        <w:t xml:space="preserve"> 2024. </w:t>
      </w:r>
      <w:r w:rsidR="002C12D4"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02-247/23-3 </w:t>
      </w:r>
      <w:r w:rsidR="002C12D4"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12. </w:t>
      </w:r>
      <w:r w:rsidR="002C12D4">
        <w:rPr>
          <w:rStyle w:val="colornavy"/>
          <w:lang w:val="sr-Cyrl-RS"/>
        </w:rPr>
        <w:t>jula</w:t>
      </w:r>
      <w:r>
        <w:rPr>
          <w:rStyle w:val="colornavy"/>
          <w:lang w:val="sr-Cyrl-RS"/>
        </w:rPr>
        <w:t xml:space="preserve"> 2024. </w:t>
      </w:r>
      <w:r w:rsidR="002C12D4"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;</w:t>
      </w:r>
    </w:p>
    <w:p w:rsidR="000D408F" w:rsidRPr="009F62FC" w:rsidRDefault="000D408F" w:rsidP="000D408F">
      <w:pPr>
        <w:tabs>
          <w:tab w:val="left" w:pos="993"/>
        </w:tabs>
        <w:spacing w:after="60"/>
        <w:jc w:val="both"/>
        <w:rPr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</w:rPr>
        <w:t>1</w:t>
      </w:r>
      <w:r>
        <w:rPr>
          <w:rStyle w:val="colornavy"/>
          <w:lang w:val="sr-Cyrl-RS"/>
        </w:rPr>
        <w:t>0</w:t>
      </w:r>
      <w:r>
        <w:rPr>
          <w:rStyle w:val="colornavy"/>
        </w:rPr>
        <w:t xml:space="preserve">. </w:t>
      </w:r>
      <w:r w:rsidR="002C12D4">
        <w:rPr>
          <w:lang w:val="sr-Cyrl-RS"/>
        </w:rPr>
        <w:t>Razmatranje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Predloga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za</w:t>
      </w:r>
      <w:r>
        <w:rPr>
          <w:lang w:val="sr-Cyrl-RS"/>
        </w:rPr>
        <w:t xml:space="preserve"> </w:t>
      </w:r>
      <w:r w:rsidR="002C12D4">
        <w:rPr>
          <w:lang w:val="sr-Cyrl-RS"/>
        </w:rPr>
        <w:t>izbor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viceguvernera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Narodne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banke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Srbije</w:t>
      </w:r>
      <w:r w:rsidRPr="00D7799B">
        <w:rPr>
          <w:lang w:val="sr-Cyrl-RS"/>
        </w:rPr>
        <w:t xml:space="preserve">, </w:t>
      </w:r>
      <w:r w:rsidR="002C12D4">
        <w:rPr>
          <w:lang w:val="sr-Cyrl-RS"/>
        </w:rPr>
        <w:t>koji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je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podnela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guverner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Narodne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banke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Srbije</w:t>
      </w:r>
      <w:r w:rsidRPr="00D7799B">
        <w:rPr>
          <w:lang w:val="sr-Cyrl-RS"/>
        </w:rPr>
        <w:t xml:space="preserve"> (</w:t>
      </w:r>
      <w:r w:rsidR="002C12D4">
        <w:rPr>
          <w:lang w:val="sr-Cyrl-RS"/>
        </w:rPr>
        <w:t>broj</w:t>
      </w:r>
      <w:r w:rsidRPr="00D7799B">
        <w:rPr>
          <w:lang w:val="sr-Cyrl-RS"/>
        </w:rPr>
        <w:t xml:space="preserve"> </w:t>
      </w:r>
      <w:r>
        <w:t>02-1699/24</w:t>
      </w:r>
      <w:r w:rsidRPr="00D7799B">
        <w:rPr>
          <w:lang w:val="sr-Cyrl-RS"/>
        </w:rPr>
        <w:t xml:space="preserve"> </w:t>
      </w:r>
      <w:r w:rsidR="002C12D4">
        <w:rPr>
          <w:lang w:val="sr-Cyrl-RS"/>
        </w:rPr>
        <w:t>od</w:t>
      </w:r>
      <w:r w:rsidRPr="00D7799B">
        <w:rPr>
          <w:lang w:val="sr-Cyrl-RS"/>
        </w:rPr>
        <w:t xml:space="preserve"> </w:t>
      </w:r>
      <w:r>
        <w:t xml:space="preserve">12. </w:t>
      </w:r>
      <w:r w:rsidR="002C12D4">
        <w:rPr>
          <w:lang w:val="sr-Cyrl-RS"/>
        </w:rPr>
        <w:t>jula</w:t>
      </w:r>
      <w:r>
        <w:t xml:space="preserve"> 2024. </w:t>
      </w:r>
      <w:r w:rsidR="002C12D4">
        <w:rPr>
          <w:lang w:val="sr-Cyrl-RS"/>
        </w:rPr>
        <w:t>godine</w:t>
      </w:r>
      <w:r>
        <w:rPr>
          <w:lang w:val="sr-Cyrl-RS"/>
        </w:rPr>
        <w:t>);</w:t>
      </w:r>
    </w:p>
    <w:p w:rsidR="0011795D" w:rsidRDefault="000D408F" w:rsidP="007E6855">
      <w:pPr>
        <w:tabs>
          <w:tab w:val="left" w:pos="993"/>
        </w:tabs>
        <w:spacing w:after="120"/>
        <w:jc w:val="both"/>
        <w:rPr>
          <w:bCs/>
          <w:lang w:val="sr-Cyrl-RS"/>
        </w:rPr>
      </w:pPr>
      <w:r w:rsidRPr="00F6311D">
        <w:rPr>
          <w:color w:val="000000"/>
          <w:lang w:eastAsia="sr-Cyrl-CS"/>
        </w:rPr>
        <w:tab/>
      </w:r>
      <w:r>
        <w:rPr>
          <w:color w:val="000000"/>
          <w:lang w:val="sr-Cyrl-RS" w:eastAsia="sr-Cyrl-CS"/>
        </w:rPr>
        <w:t>11.</w:t>
      </w:r>
      <w:r w:rsidRPr="00F6311D">
        <w:rPr>
          <w:color w:val="000000"/>
          <w:lang w:val="sr-Cyrl-CS" w:eastAsia="sr-Cyrl-CS"/>
        </w:rPr>
        <w:t xml:space="preserve"> </w:t>
      </w:r>
      <w:r w:rsidR="002C12D4">
        <w:rPr>
          <w:bCs/>
          <w:lang w:val="sr-Cyrl-RS"/>
        </w:rPr>
        <w:t>Imenovanje</w:t>
      </w:r>
      <w:r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vršioca</w:t>
      </w:r>
      <w:r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funkcije</w:t>
      </w:r>
      <w:r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predsednika</w:t>
      </w:r>
      <w:r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Komisije</w:t>
      </w:r>
      <w:r w:rsidR="007E6855"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za</w:t>
      </w:r>
      <w:r w:rsidR="007E6855"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kontrolu</w:t>
      </w:r>
      <w:r w:rsidR="007E6855"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državne</w:t>
      </w:r>
      <w:r w:rsidR="007E6855"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pomoći</w:t>
      </w:r>
      <w:r w:rsidR="007E6855">
        <w:rPr>
          <w:bCs/>
          <w:lang w:val="sr-Cyrl-RS"/>
        </w:rPr>
        <w:t>.</w:t>
      </w:r>
    </w:p>
    <w:p w:rsidR="00CB774C" w:rsidRPr="007E6855" w:rsidRDefault="00CB774C" w:rsidP="007E6855">
      <w:pPr>
        <w:tabs>
          <w:tab w:val="left" w:pos="993"/>
        </w:tabs>
        <w:spacing w:after="120"/>
        <w:jc w:val="both"/>
        <w:rPr>
          <w:bCs/>
          <w:lang w:val="sr-Cyrl-RS"/>
        </w:rPr>
      </w:pPr>
    </w:p>
    <w:p w:rsidR="00483B70" w:rsidRPr="006A211F" w:rsidRDefault="00483B70" w:rsidP="00483B70">
      <w:pPr>
        <w:spacing w:after="120"/>
        <w:jc w:val="both"/>
        <w:rPr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="002C12D4">
        <w:rPr>
          <w:bCs/>
          <w:lang w:val="sr-Cyrl-RS"/>
        </w:rPr>
        <w:t>Na</w:t>
      </w:r>
      <w:r w:rsidRPr="006A211F"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predlog</w:t>
      </w:r>
      <w:r w:rsidRPr="006A211F"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predsednika</w:t>
      </w:r>
      <w:r w:rsidRPr="006A211F">
        <w:rPr>
          <w:bCs/>
          <w:lang w:val="sr-Cyrl-RS"/>
        </w:rPr>
        <w:t xml:space="preserve">, </w:t>
      </w:r>
      <w:r w:rsidR="002C12D4">
        <w:rPr>
          <w:lang w:val="sr-Cyrl-RS"/>
        </w:rPr>
        <w:t>Odbor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je</w:t>
      </w:r>
      <w:r w:rsidR="00041DDD">
        <w:rPr>
          <w:lang w:val="sr-Cyrl-RS"/>
        </w:rPr>
        <w:t>,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većinom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glasova</w:t>
      </w:r>
      <w:r w:rsidRPr="006A211F">
        <w:rPr>
          <w:lang w:val="sr-Cyrl-RS"/>
        </w:rPr>
        <w:t xml:space="preserve"> </w:t>
      </w:r>
      <w:r w:rsidRPr="006A211F">
        <w:rPr>
          <w:bCs/>
          <w:color w:val="000000" w:themeColor="text1"/>
          <w:lang w:val="sr-Cyrl-RS"/>
        </w:rPr>
        <w:t>(</w:t>
      </w:r>
      <w:r w:rsidR="00041DDD">
        <w:rPr>
          <w:bCs/>
          <w:color w:val="000000" w:themeColor="text1"/>
          <w:lang w:val="sr-Cyrl-RS"/>
        </w:rPr>
        <w:t xml:space="preserve">10 </w:t>
      </w:r>
      <w:r w:rsidR="002C12D4">
        <w:rPr>
          <w:bCs/>
          <w:color w:val="000000" w:themeColor="text1"/>
          <w:lang w:val="sr-Cyrl-RS"/>
        </w:rPr>
        <w:t>glasova</w:t>
      </w:r>
      <w:r w:rsidR="00041DDD">
        <w:rPr>
          <w:bCs/>
          <w:color w:val="000000" w:themeColor="text1"/>
          <w:lang w:val="sr-Cyrl-RS"/>
        </w:rPr>
        <w:t xml:space="preserve"> </w:t>
      </w:r>
      <w:r w:rsidR="002C12D4">
        <w:rPr>
          <w:bCs/>
          <w:color w:val="000000" w:themeColor="text1"/>
          <w:lang w:val="sr-Cyrl-RS"/>
        </w:rPr>
        <w:t>za</w:t>
      </w:r>
      <w:r w:rsidR="00041DDD">
        <w:rPr>
          <w:bCs/>
          <w:color w:val="000000" w:themeColor="text1"/>
          <w:lang w:val="sr-Cyrl-RS"/>
        </w:rPr>
        <w:t xml:space="preserve">, </w:t>
      </w:r>
      <w:r w:rsidR="002C12D4">
        <w:rPr>
          <w:bCs/>
          <w:color w:val="000000" w:themeColor="text1"/>
          <w:lang w:val="sr-Cyrl-RS"/>
        </w:rPr>
        <w:t>četiri</w:t>
      </w:r>
      <w:r w:rsidRPr="006A211F">
        <w:rPr>
          <w:bCs/>
          <w:color w:val="000000" w:themeColor="text1"/>
          <w:lang w:val="sr-Cyrl-RS"/>
        </w:rPr>
        <w:t xml:space="preserve"> </w:t>
      </w:r>
      <w:r w:rsidR="002C12D4">
        <w:rPr>
          <w:bCs/>
          <w:color w:val="000000" w:themeColor="text1"/>
          <w:lang w:val="sr-Cyrl-RS"/>
        </w:rPr>
        <w:t>protiv</w:t>
      </w:r>
      <w:r w:rsidR="00041DDD">
        <w:rPr>
          <w:bCs/>
          <w:color w:val="000000" w:themeColor="text1"/>
          <w:lang w:val="sr-Cyrl-RS"/>
        </w:rPr>
        <w:t xml:space="preserve">, </w:t>
      </w:r>
      <w:r w:rsidR="002C12D4">
        <w:rPr>
          <w:bCs/>
          <w:color w:val="000000" w:themeColor="text1"/>
          <w:lang w:val="sr-Cyrl-RS"/>
        </w:rPr>
        <w:t>jedan</w:t>
      </w:r>
      <w:r w:rsidR="00041DDD">
        <w:rPr>
          <w:bCs/>
          <w:color w:val="000000" w:themeColor="text1"/>
          <w:lang w:val="sr-Cyrl-RS"/>
        </w:rPr>
        <w:t xml:space="preserve"> </w:t>
      </w:r>
      <w:r w:rsidR="002C12D4">
        <w:rPr>
          <w:bCs/>
          <w:color w:val="000000" w:themeColor="text1"/>
          <w:lang w:val="sr-Cyrl-RS"/>
        </w:rPr>
        <w:t>uzdržan</w:t>
      </w:r>
      <w:r w:rsidRPr="006A211F">
        <w:rPr>
          <w:bCs/>
          <w:color w:val="000000" w:themeColor="text1"/>
          <w:lang w:val="sr-Cyrl-RS"/>
        </w:rPr>
        <w:t>)</w:t>
      </w:r>
      <w:r w:rsidR="00041DDD">
        <w:rPr>
          <w:bCs/>
          <w:color w:val="000000" w:themeColor="text1"/>
          <w:lang w:val="sr-Cyrl-RS"/>
        </w:rPr>
        <w:t>,</w:t>
      </w:r>
      <w:r w:rsidRPr="006A211F">
        <w:rPr>
          <w:bCs/>
          <w:color w:val="000000" w:themeColor="text1"/>
          <w:lang w:val="sr-Cyrl-RS"/>
        </w:rPr>
        <w:t xml:space="preserve"> </w:t>
      </w:r>
      <w:r w:rsidR="002C12D4">
        <w:rPr>
          <w:bCs/>
          <w:color w:val="000000" w:themeColor="text1"/>
          <w:lang w:val="sr-Cyrl-RS"/>
        </w:rPr>
        <w:t>prihvatio</w:t>
      </w:r>
      <w:r w:rsidRPr="006A211F">
        <w:rPr>
          <w:bCs/>
          <w:color w:val="000000" w:themeColor="text1"/>
          <w:lang w:val="sr-Cyrl-RS"/>
        </w:rPr>
        <w:t xml:space="preserve"> </w:t>
      </w:r>
      <w:r w:rsidR="002C12D4">
        <w:rPr>
          <w:bCs/>
          <w:lang w:val="sr-Cyrl-RS"/>
        </w:rPr>
        <w:t>predlog</w:t>
      </w:r>
      <w:r w:rsidRPr="006A211F"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da</w:t>
      </w:r>
      <w:r w:rsidRPr="006A211F">
        <w:rPr>
          <w:bCs/>
          <w:lang w:val="sr-Cyrl-RS"/>
        </w:rPr>
        <w:t xml:space="preserve"> </w:t>
      </w:r>
      <w:r w:rsidR="002C12D4">
        <w:rPr>
          <w:bCs/>
          <w:lang w:val="sr-Cyrl-RS"/>
        </w:rPr>
        <w:t>se</w:t>
      </w:r>
      <w:r w:rsidRPr="006A211F">
        <w:t xml:space="preserve"> </w:t>
      </w:r>
      <w:r w:rsidR="002C12D4">
        <w:t>obavi</w:t>
      </w:r>
      <w:r w:rsidRPr="006A211F">
        <w:t xml:space="preserve"> </w:t>
      </w:r>
      <w:r w:rsidR="002C12D4">
        <w:t>zajednički</w:t>
      </w:r>
      <w:r w:rsidRPr="006A211F">
        <w:t xml:space="preserve"> </w:t>
      </w:r>
      <w:r w:rsidR="002C12D4">
        <w:rPr>
          <w:lang w:val="sr-Cyrl-RS"/>
        </w:rPr>
        <w:t>načelni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i</w:t>
      </w:r>
      <w:r w:rsidRPr="006A211F">
        <w:rPr>
          <w:lang w:val="sr-Cyrl-RS"/>
        </w:rPr>
        <w:t xml:space="preserve"> </w:t>
      </w:r>
      <w:r w:rsidR="002C12D4">
        <w:t>jedinstveni</w:t>
      </w:r>
      <w:r w:rsidRPr="006A211F">
        <w:t xml:space="preserve"> </w:t>
      </w:r>
      <w:r w:rsidR="002C12D4">
        <w:t>pretres</w:t>
      </w:r>
      <w:r w:rsidR="00166DAD">
        <w:rPr>
          <w:lang w:val="sr-Cyrl-RS"/>
        </w:rPr>
        <w:t xml:space="preserve"> </w:t>
      </w:r>
      <w:r w:rsidR="002C12D4">
        <w:rPr>
          <w:lang w:val="sr-Cyrl-RS"/>
        </w:rPr>
        <w:t>o</w:t>
      </w:r>
      <w:r w:rsidR="00166DAD">
        <w:rPr>
          <w:lang w:val="sr-Cyrl-RS"/>
        </w:rPr>
        <w:t xml:space="preserve"> </w:t>
      </w:r>
      <w:r w:rsidR="002C12D4">
        <w:rPr>
          <w:lang w:val="sr-Cyrl-RS"/>
        </w:rPr>
        <w:t>tačkama</w:t>
      </w:r>
      <w:r w:rsidR="00041DDD">
        <w:rPr>
          <w:lang w:val="sr-Cyrl-RS"/>
        </w:rPr>
        <w:t xml:space="preserve"> 1. </w:t>
      </w:r>
      <w:r w:rsidR="002C12D4">
        <w:rPr>
          <w:lang w:val="sr-Cyrl-RS"/>
        </w:rPr>
        <w:t>do</w:t>
      </w:r>
      <w:r w:rsidR="00041DDD">
        <w:rPr>
          <w:lang w:val="sr-Cyrl-RS"/>
        </w:rPr>
        <w:t xml:space="preserve"> 11</w:t>
      </w:r>
      <w:r w:rsidRPr="006A211F">
        <w:t xml:space="preserve">, </w:t>
      </w:r>
      <w:r w:rsidR="002C12D4">
        <w:t>u</w:t>
      </w:r>
      <w:r w:rsidRPr="006A211F">
        <w:t xml:space="preserve"> </w:t>
      </w:r>
      <w:r w:rsidR="002C12D4">
        <w:t>skladu</w:t>
      </w:r>
      <w:r w:rsidRPr="006A211F">
        <w:t xml:space="preserve"> </w:t>
      </w:r>
      <w:r w:rsidR="002C12D4">
        <w:t>sa</w:t>
      </w:r>
      <w:r w:rsidRPr="006A211F">
        <w:t xml:space="preserve"> </w:t>
      </w:r>
      <w:r w:rsidR="002C12D4">
        <w:t>članom</w:t>
      </w:r>
      <w:r w:rsidRPr="006A211F">
        <w:t xml:space="preserve"> 76. </w:t>
      </w:r>
      <w:r w:rsidR="002C12D4">
        <w:t>Poslovnika</w:t>
      </w:r>
      <w:r w:rsidRPr="006A211F">
        <w:t xml:space="preserve"> </w:t>
      </w:r>
      <w:r w:rsidR="002C12D4">
        <w:t>N</w:t>
      </w:r>
      <w:r w:rsidR="002C12D4">
        <w:rPr>
          <w:lang w:val="sr-Cyrl-RS"/>
        </w:rPr>
        <w:t>arodne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skupštine</w:t>
      </w:r>
      <w:r w:rsidRPr="006A211F">
        <w:t xml:space="preserve">, </w:t>
      </w:r>
      <w:r w:rsidR="002C12D4">
        <w:t>s</w:t>
      </w:r>
      <w:r w:rsidRPr="006A211F">
        <w:t xml:space="preserve"> </w:t>
      </w:r>
      <w:r w:rsidR="002C12D4">
        <w:t>tim</w:t>
      </w:r>
      <w:r w:rsidRPr="006A211F">
        <w:t xml:space="preserve"> </w:t>
      </w:r>
      <w:r w:rsidR="002C12D4">
        <w:t>da</w:t>
      </w:r>
      <w:r w:rsidRPr="006A211F">
        <w:t xml:space="preserve"> </w:t>
      </w:r>
      <w:r w:rsidR="002C12D4">
        <w:t>će</w:t>
      </w:r>
      <w:r w:rsidRPr="006A211F">
        <w:t xml:space="preserve"> </w:t>
      </w:r>
      <w:r w:rsidR="002C12D4">
        <w:t>se</w:t>
      </w:r>
      <w:r w:rsidRPr="006A211F">
        <w:rPr>
          <w:lang w:val="sr-Cyrl-RS"/>
        </w:rPr>
        <w:t xml:space="preserve"> </w:t>
      </w:r>
      <w:r w:rsidR="002C12D4">
        <w:rPr>
          <w:lang w:val="sr-Cyrl-RS"/>
        </w:rPr>
        <w:t>Odbor</w:t>
      </w:r>
      <w:r w:rsidRPr="006A211F">
        <w:t xml:space="preserve"> </w:t>
      </w:r>
      <w:r w:rsidR="002C12D4">
        <w:t>izjašnjavati</w:t>
      </w:r>
      <w:r w:rsidRPr="006A211F">
        <w:t xml:space="preserve"> </w:t>
      </w:r>
      <w:r w:rsidR="002C12D4">
        <w:t>o</w:t>
      </w:r>
      <w:r w:rsidRPr="006A211F">
        <w:t xml:space="preserve"> </w:t>
      </w:r>
      <w:r w:rsidR="002C12D4">
        <w:t>svakoj</w:t>
      </w:r>
      <w:r w:rsidRPr="006A211F">
        <w:t xml:space="preserve"> </w:t>
      </w:r>
      <w:r w:rsidR="002C12D4">
        <w:t>tački</w:t>
      </w:r>
      <w:r w:rsidRPr="006A211F">
        <w:t xml:space="preserve"> </w:t>
      </w:r>
      <w:r w:rsidR="002C12D4">
        <w:t>pojedinačno</w:t>
      </w:r>
      <w:r w:rsidRPr="006A211F">
        <w:rPr>
          <w:lang w:val="sr-Cyrl-RS"/>
        </w:rPr>
        <w:t>.</w:t>
      </w:r>
    </w:p>
    <w:p w:rsidR="00483B70" w:rsidRPr="006A211F" w:rsidRDefault="00483B70" w:rsidP="00483B70">
      <w:pPr>
        <w:spacing w:after="240"/>
        <w:jc w:val="both"/>
        <w:rPr>
          <w:rStyle w:val="colornavy"/>
          <w:lang w:val="sr-Cyrl-RS"/>
        </w:rPr>
      </w:pPr>
      <w:r w:rsidRPr="006A211F">
        <w:rPr>
          <w:lang w:val="sr-Cyrl-RS"/>
        </w:rPr>
        <w:lastRenderedPageBreak/>
        <w:tab/>
      </w:r>
      <w:r w:rsidR="002C12D4">
        <w:rPr>
          <w:rStyle w:val="colornavy"/>
          <w:lang w:val="sr-Cyrl-RS"/>
        </w:rPr>
        <w:t>Pre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prelaska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na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rad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utvrđenom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dnevnom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redu</w:t>
      </w:r>
      <w:r w:rsidR="0046082C">
        <w:rPr>
          <w:rStyle w:val="colornavy"/>
          <w:lang w:val="sr-Cyrl-RS"/>
        </w:rPr>
        <w:t>,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Odbor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 w:rsidRPr="006A211F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većinom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glasova</w:t>
      </w:r>
      <w:r w:rsidRPr="006A211F">
        <w:rPr>
          <w:rStyle w:val="colornavy"/>
          <w:lang w:val="sr-Cyrl-RS"/>
        </w:rPr>
        <w:t xml:space="preserve"> (</w:t>
      </w:r>
      <w:r w:rsidR="00535D1E">
        <w:rPr>
          <w:rStyle w:val="colornavy"/>
          <w:lang w:val="sr-Cyrl-RS"/>
        </w:rPr>
        <w:t>12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glasova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 w:rsidRPr="006A211F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dva</w:t>
      </w:r>
      <w:r w:rsidR="0046082C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uzdržana</w:t>
      </w:r>
      <w:r w:rsidR="0046082C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dva</w:t>
      </w:r>
      <w:r w:rsidR="0046082C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nisu</w:t>
      </w:r>
      <w:r w:rsidR="0046082C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glasala</w:t>
      </w:r>
      <w:r w:rsidRPr="006A211F">
        <w:rPr>
          <w:rStyle w:val="colornavy"/>
          <w:lang w:val="sr-Cyrl-RS"/>
        </w:rPr>
        <w:t xml:space="preserve">), </w:t>
      </w:r>
      <w:r w:rsidR="002C12D4">
        <w:rPr>
          <w:rStyle w:val="colornavy"/>
          <w:lang w:val="sr-Cyrl-RS"/>
        </w:rPr>
        <w:t>usvojio</w:t>
      </w:r>
      <w:r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zapisnik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sa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Šeste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sednice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Odbora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 w:rsidR="00140597">
        <w:rPr>
          <w:rStyle w:val="colornavy"/>
          <w:lang w:val="sr-Cyrl-RS"/>
        </w:rPr>
        <w:t>,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većinom</w:t>
      </w:r>
      <w:r w:rsidR="00535D1E"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glasova</w:t>
      </w:r>
      <w:r w:rsidR="00535D1E" w:rsidRPr="006A211F">
        <w:rPr>
          <w:rStyle w:val="colornavy"/>
          <w:lang w:val="sr-Cyrl-RS"/>
        </w:rPr>
        <w:t xml:space="preserve"> (</w:t>
      </w:r>
      <w:r w:rsidR="00535D1E">
        <w:rPr>
          <w:rStyle w:val="colornavy"/>
          <w:lang w:val="sr-Cyrl-RS"/>
        </w:rPr>
        <w:t>10</w:t>
      </w:r>
      <w:r w:rsidR="00535D1E"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glasova</w:t>
      </w:r>
      <w:r w:rsidR="00535D1E" w:rsidRPr="006A211F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 w:rsidR="00535D1E" w:rsidRPr="006A211F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tri</w:t>
      </w:r>
      <w:r w:rsidR="00146F3B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uzdržana</w:t>
      </w:r>
      <w:r w:rsidR="00535D1E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jedan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nije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glasao</w:t>
      </w:r>
      <w:r w:rsidR="00535D1E" w:rsidRPr="006A211F">
        <w:rPr>
          <w:rStyle w:val="colornavy"/>
          <w:lang w:val="sr-Cyrl-RS"/>
        </w:rPr>
        <w:t>),</w:t>
      </w:r>
      <w:r w:rsidR="00140597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zapisnik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sa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Sedme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sednice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Odbora</w:t>
      </w:r>
      <w:r w:rsidR="00535D1E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bez</w:t>
      </w:r>
      <w:r w:rsidR="00535D1E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primedbi</w:t>
      </w:r>
      <w:r w:rsidR="00535D1E">
        <w:rPr>
          <w:rStyle w:val="colornavy"/>
          <w:lang w:val="sr-Cyrl-RS"/>
        </w:rPr>
        <w:t>.</w:t>
      </w:r>
    </w:p>
    <w:p w:rsidR="004A3447" w:rsidRDefault="002C12D4" w:rsidP="0011795D">
      <w:pPr>
        <w:spacing w:after="240"/>
        <w:ind w:firstLine="72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ZAJEDNIČKI</w:t>
      </w:r>
      <w:r w:rsidR="00483B70" w:rsidRPr="004A344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NAČELNI</w:t>
      </w:r>
      <w:r w:rsidR="00166DA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I</w:t>
      </w:r>
      <w:r w:rsidR="00166DA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JEDINSTVENI</w:t>
      </w:r>
      <w:r w:rsidR="00166DA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PRETRES</w:t>
      </w:r>
      <w:r w:rsidR="00166DA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O</w:t>
      </w:r>
      <w:r w:rsidR="00166DA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TAČ</w:t>
      </w:r>
      <w:r w:rsidR="00166DAD">
        <w:rPr>
          <w:rFonts w:eastAsia="Calibri"/>
          <w:b/>
          <w:lang w:val="sr-Cyrl-RS"/>
        </w:rPr>
        <w:t>.</w:t>
      </w:r>
      <w:r w:rsidR="00BC3155">
        <w:rPr>
          <w:rFonts w:eastAsia="Calibri"/>
          <w:b/>
          <w:lang w:val="sr-Cyrl-RS"/>
        </w:rPr>
        <w:t xml:space="preserve"> </w:t>
      </w:r>
      <w:r w:rsidR="00483B70" w:rsidRPr="004A3447">
        <w:rPr>
          <w:rFonts w:eastAsia="Calibri"/>
          <w:b/>
          <w:lang w:val="sr-Cyrl-RS"/>
        </w:rPr>
        <w:t>1-</w:t>
      </w:r>
      <w:r w:rsidR="004A3447">
        <w:rPr>
          <w:rFonts w:eastAsia="Calibri"/>
          <w:b/>
          <w:lang w:val="sr-Latn-RS"/>
        </w:rPr>
        <w:t>11</w:t>
      </w:r>
      <w:r w:rsidR="00483B70" w:rsidRPr="004A3447">
        <w:rPr>
          <w:rFonts w:eastAsia="Calibri"/>
          <w:b/>
          <w:lang w:val="sr-Cyrl-RS"/>
        </w:rPr>
        <w:t xml:space="preserve">. </w:t>
      </w:r>
      <w:r>
        <w:rPr>
          <w:rFonts w:eastAsia="Calibri"/>
          <w:b/>
          <w:lang w:val="sr-Cyrl-RS"/>
        </w:rPr>
        <w:t>DNEVNOG</w:t>
      </w:r>
      <w:r w:rsidR="00483B70" w:rsidRPr="004A344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REDA</w:t>
      </w:r>
      <w:r w:rsidR="004A3447">
        <w:rPr>
          <w:rFonts w:eastAsia="Calibri"/>
          <w:b/>
          <w:lang w:val="sr-Cyrl-RS"/>
        </w:rPr>
        <w:tab/>
      </w:r>
    </w:p>
    <w:p w:rsidR="009B73F9" w:rsidRPr="009B73F9" w:rsidRDefault="009B73F9" w:rsidP="00CB774C">
      <w:pPr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ab/>
      </w:r>
      <w:r w:rsidR="002C12D4">
        <w:rPr>
          <w:rFonts w:eastAsia="Calibri"/>
          <w:lang w:val="sr-Cyrl-RS"/>
        </w:rPr>
        <w:t>Jorgovanka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Tabaković</w:t>
      </w:r>
      <w:r>
        <w:rPr>
          <w:rFonts w:eastAsia="Calibri"/>
          <w:lang w:val="sr-Cyrl-RS"/>
        </w:rPr>
        <w:t xml:space="preserve">, </w:t>
      </w:r>
      <w:r w:rsidR="002C12D4">
        <w:rPr>
          <w:rFonts w:eastAsia="Calibri"/>
          <w:lang w:val="sr-Cyrl-RS"/>
        </w:rPr>
        <w:t>gurerner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banke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Srbije</w:t>
      </w:r>
      <w:r>
        <w:rPr>
          <w:rFonts w:eastAsia="Calibri"/>
          <w:lang w:val="sr-Cyrl-RS"/>
        </w:rPr>
        <w:t xml:space="preserve">, </w:t>
      </w:r>
      <w:r w:rsidR="002C12D4">
        <w:rPr>
          <w:rFonts w:eastAsia="Calibri"/>
          <w:lang w:val="sr-Cyrl-RS"/>
        </w:rPr>
        <w:t>obrazložila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2C12D4"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platnim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uslugama</w:t>
      </w:r>
      <w:r>
        <w:rPr>
          <w:color w:val="000000"/>
          <w:lang w:val="sr-Cyrl-RS" w:eastAsia="sr-Cyrl-CS"/>
        </w:rPr>
        <w:t xml:space="preserve">, </w:t>
      </w:r>
      <w:r w:rsidR="002C12D4">
        <w:rPr>
          <w:color w:val="000000"/>
          <w:lang w:val="sr-Cyrl-RS" w:eastAsia="sr-Cyrl-CS"/>
        </w:rPr>
        <w:t>navodeći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koncept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otvorenog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bankarstva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donosi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dve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nove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vrste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usluga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tržište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Srbije</w:t>
      </w:r>
      <w:r>
        <w:rPr>
          <w:color w:val="000000"/>
          <w:lang w:val="sr-Cyrl-RS" w:eastAsia="sr-Cyrl-CS"/>
        </w:rPr>
        <w:t xml:space="preserve">, </w:t>
      </w:r>
      <w:r w:rsidR="002C12D4">
        <w:rPr>
          <w:color w:val="000000"/>
          <w:lang w:val="sr-Cyrl-RS" w:eastAsia="sr-Cyrl-CS"/>
        </w:rPr>
        <w:t>odnosno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uslugu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iniciranja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plaćanja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sa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platnog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računa</w:t>
      </w:r>
      <w:r>
        <w:rPr>
          <w:color w:val="000000"/>
          <w:lang w:val="sr-Cyrl-RS" w:eastAsia="sr-Cyrl-CS"/>
        </w:rPr>
        <w:t xml:space="preserve">, </w:t>
      </w:r>
      <w:r w:rsidR="002C12D4"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korisnik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ima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otvoren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kod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drugog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pružaoca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usluga</w:t>
      </w:r>
      <w:r>
        <w:rPr>
          <w:color w:val="000000"/>
          <w:lang w:val="sr-Cyrl-RS" w:eastAsia="sr-Cyrl-CS"/>
        </w:rPr>
        <w:t xml:space="preserve">, </w:t>
      </w:r>
      <w:r w:rsidR="002C12D4"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uslugu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objedinjenog</w:t>
      </w:r>
      <w:r w:rsidR="006C1B6C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pregleda</w:t>
      </w:r>
      <w:r w:rsidR="006C1B6C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informacija</w:t>
      </w:r>
      <w:r w:rsidR="006C1B6C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</w:t>
      </w:r>
      <w:r w:rsidR="006C1B6C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platnim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računima</w:t>
      </w:r>
      <w:r>
        <w:rPr>
          <w:color w:val="000000"/>
          <w:lang w:val="sr-Cyrl-RS" w:eastAsia="sr-Cyrl-CS"/>
        </w:rPr>
        <w:t xml:space="preserve">, </w:t>
      </w:r>
      <w:r w:rsidR="002C12D4"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korisnik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ima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kod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više</w:t>
      </w:r>
      <w:r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banaka</w:t>
      </w:r>
      <w:r w:rsidR="00A35AF2">
        <w:rPr>
          <w:color w:val="000000"/>
          <w:lang w:val="sr-Cyrl-RS" w:eastAsia="sr-Cyrl-CS"/>
        </w:rPr>
        <w:t xml:space="preserve">. </w:t>
      </w:r>
      <w:r w:rsidR="002C12D4">
        <w:rPr>
          <w:color w:val="000000"/>
          <w:lang w:val="sr-Cyrl-RS" w:eastAsia="sr-Cyrl-CS"/>
        </w:rPr>
        <w:t>Guverner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je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istakla</w:t>
      </w:r>
      <w:r w:rsidR="00D331BE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da</w:t>
      </w:r>
      <w:r w:rsidR="00D331BE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je</w:t>
      </w:r>
      <w:r w:rsidR="00D331BE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osnovni</w:t>
      </w:r>
      <w:r w:rsidR="00D331BE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cilj</w:t>
      </w:r>
      <w:r w:rsidR="00D331BE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izmena</w:t>
      </w:r>
      <w:r w:rsidR="00D331BE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</w:t>
      </w:r>
      <w:r w:rsidR="00D331BE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dopuna</w:t>
      </w:r>
      <w:r w:rsidR="00D331BE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ovog</w:t>
      </w:r>
      <w:r w:rsidR="00D331BE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zakona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da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se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već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postojeća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inovativna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platna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rešenja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unaprede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novim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funkcionalnim</w:t>
      </w:r>
      <w:r w:rsidR="007A7B41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rešenjima</w:t>
      </w:r>
      <w:r w:rsidR="007A7B41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kojima</w:t>
      </w:r>
      <w:r w:rsidR="007A7B41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se</w:t>
      </w:r>
      <w:r w:rsidR="007A7B41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uvodi</w:t>
      </w:r>
      <w:r w:rsidR="007A7B41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otvoreno</w:t>
      </w:r>
      <w:r w:rsidR="00A35AF2">
        <w:rPr>
          <w:color w:val="000000"/>
          <w:lang w:val="sr-Cyrl-RS" w:eastAsia="sr-Cyrl-CS"/>
        </w:rPr>
        <w:t xml:space="preserve"> </w:t>
      </w:r>
      <w:r w:rsidR="002C12D4">
        <w:rPr>
          <w:color w:val="000000"/>
          <w:lang w:val="sr-Cyrl-RS" w:eastAsia="sr-Cyrl-CS"/>
        </w:rPr>
        <w:t>bankarstvo</w:t>
      </w:r>
      <w:r w:rsidR="00A35AF2">
        <w:rPr>
          <w:color w:val="000000"/>
          <w:lang w:val="sr-Cyrl-RS" w:eastAsia="sr-Cyrl-CS"/>
        </w:rPr>
        <w:t>.</w:t>
      </w:r>
    </w:p>
    <w:p w:rsidR="00D76F2E" w:rsidRDefault="00D65235" w:rsidP="00CB774C">
      <w:pPr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ab/>
      </w:r>
      <w:r w:rsidR="002C12D4">
        <w:rPr>
          <w:rFonts w:eastAsia="Calibri"/>
          <w:lang w:val="sr-Cyrl-RS"/>
        </w:rPr>
        <w:t>Slavica</w:t>
      </w:r>
      <w:r w:rsidR="008D5C40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Savičić</w:t>
      </w:r>
      <w:r w:rsidR="008D5C40">
        <w:rPr>
          <w:rFonts w:eastAsia="Calibri"/>
          <w:lang w:val="sr-Cyrl-RS"/>
        </w:rPr>
        <w:t xml:space="preserve">, </w:t>
      </w:r>
      <w:r w:rsidR="002C12D4">
        <w:rPr>
          <w:rFonts w:eastAsia="Calibri"/>
          <w:lang w:val="sr-Cyrl-RS"/>
        </w:rPr>
        <w:t>državni</w:t>
      </w:r>
      <w:r w:rsidR="008D5C40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sekretar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Ministarstva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finansija</w:t>
      </w:r>
      <w:r w:rsidR="005E13EE">
        <w:rPr>
          <w:rFonts w:eastAsia="Calibri"/>
          <w:lang w:val="sr-Cyrl-RS"/>
        </w:rPr>
        <w:t xml:space="preserve">, </w:t>
      </w:r>
      <w:r w:rsidR="002C12D4">
        <w:rPr>
          <w:rFonts w:eastAsia="Calibri"/>
          <w:lang w:val="sr-Cyrl-RS"/>
        </w:rPr>
        <w:t>obrazložila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je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Predlog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zakona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zaduživanju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Republike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Srbije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kod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Banke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Poštanska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štedionica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akcionarsko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društvo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Beograd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potrebe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finansiranja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Projekta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Izgradnje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urbane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infrastrukture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nacionalnog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stadiona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pristupnim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saobraćajnicama</w:t>
      </w:r>
      <w:r w:rsidR="005E13EE">
        <w:rPr>
          <w:rFonts w:eastAsia="Calibri"/>
          <w:lang w:val="sr-Cyrl-RS"/>
        </w:rPr>
        <w:t xml:space="preserve">, </w:t>
      </w:r>
      <w:r w:rsidR="002C12D4">
        <w:rPr>
          <w:rFonts w:eastAsia="Calibri"/>
          <w:lang w:val="sr-Cyrl-RS"/>
        </w:rPr>
        <w:t>navodeći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da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je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Zakonom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budžetu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Republike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Srbije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</w:t>
      </w:r>
      <w:r w:rsidR="005E13EE">
        <w:rPr>
          <w:rFonts w:eastAsia="Calibri"/>
          <w:lang w:val="sr-Cyrl-RS"/>
        </w:rPr>
        <w:t xml:space="preserve"> 2024. </w:t>
      </w:r>
      <w:r w:rsidR="002C12D4">
        <w:rPr>
          <w:rFonts w:eastAsia="Calibri"/>
          <w:lang w:val="sr-Cyrl-RS"/>
        </w:rPr>
        <w:t>godinu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članu</w:t>
      </w:r>
      <w:r w:rsidR="005E13EE">
        <w:rPr>
          <w:rFonts w:eastAsia="Calibri"/>
          <w:lang w:val="sr-Cyrl-RS"/>
        </w:rPr>
        <w:t xml:space="preserve"> 3. </w:t>
      </w:r>
      <w:r w:rsidR="002C12D4">
        <w:rPr>
          <w:rFonts w:eastAsia="Calibri"/>
          <w:lang w:val="sr-Cyrl-RS"/>
        </w:rPr>
        <w:t>odobreno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zaduživanje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Projekat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Izgradnje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iznosu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od</w:t>
      </w:r>
      <w:r w:rsidR="005E13EE">
        <w:rPr>
          <w:rFonts w:eastAsia="Calibri"/>
          <w:lang w:val="sr-Cyrl-RS"/>
        </w:rPr>
        <w:t xml:space="preserve"> 360 </w:t>
      </w:r>
      <w:r w:rsidR="002C12D4">
        <w:rPr>
          <w:rFonts w:eastAsia="Calibri"/>
          <w:lang w:val="sr-Cyrl-RS"/>
        </w:rPr>
        <w:t>miliona</w:t>
      </w:r>
      <w:r w:rsidR="005E13E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evra</w:t>
      </w:r>
      <w:r w:rsidR="005E13EE">
        <w:rPr>
          <w:rFonts w:eastAsia="Calibri"/>
          <w:lang w:val="sr-Cyrl-RS"/>
        </w:rPr>
        <w:t>.</w:t>
      </w:r>
      <w:r w:rsidR="00137294">
        <w:rPr>
          <w:rFonts w:eastAsia="Calibri"/>
          <w:lang w:val="sr-Cyrl-RS"/>
        </w:rPr>
        <w:t xml:space="preserve"> </w:t>
      </w:r>
    </w:p>
    <w:p w:rsidR="00137294" w:rsidRDefault="00137294" w:rsidP="00CB774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2C12D4">
        <w:rPr>
          <w:rFonts w:eastAsia="Calibri"/>
          <w:lang w:val="sr-Cyrl-RS"/>
        </w:rPr>
        <w:t>Osnovni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razlozi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donošenje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Predloga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potvrđivanju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Sporazuma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između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Evropske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unije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Republike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Srbije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učešću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Republike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Srbije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„</w:t>
      </w:r>
      <w:r w:rsidR="002C12D4">
        <w:rPr>
          <w:rFonts w:eastAsia="Calibri"/>
          <w:lang w:val="sr-Cyrl-RS"/>
        </w:rPr>
        <w:t>Fiskalisu</w:t>
      </w:r>
      <w:r>
        <w:rPr>
          <w:rFonts w:eastAsia="Calibri"/>
          <w:lang w:val="sr-Cyrl-RS"/>
        </w:rPr>
        <w:t xml:space="preserve">“, </w:t>
      </w:r>
      <w:r w:rsidR="002C12D4">
        <w:rPr>
          <w:rFonts w:eastAsia="Calibri"/>
          <w:lang w:val="sr-Cyrl-RS"/>
        </w:rPr>
        <w:t>programu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Unije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saradnju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oblasti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oporezivanja</w:t>
      </w:r>
      <w:r w:rsidR="00B15499">
        <w:rPr>
          <w:rFonts w:eastAsia="Calibri"/>
          <w:lang w:val="sr-Cyrl-RS"/>
        </w:rPr>
        <w:t>,</w:t>
      </w:r>
      <w:r w:rsidR="00DE093A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odnose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se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na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sprovođenje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sporazuma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između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Evropske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unije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Republike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Srbije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cilju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obezbeđivanja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kontinuiteta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učešća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aktivnostima</w:t>
      </w:r>
      <w:r w:rsidR="00F76035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programa</w:t>
      </w:r>
      <w:r w:rsidR="00F76035">
        <w:rPr>
          <w:rFonts w:eastAsia="Calibri"/>
          <w:lang w:val="sr-Cyrl-RS"/>
        </w:rPr>
        <w:t xml:space="preserve"> „</w:t>
      </w:r>
      <w:r w:rsidR="002C12D4">
        <w:rPr>
          <w:rFonts w:eastAsia="Calibri"/>
          <w:lang w:val="sr-Cyrl-RS"/>
        </w:rPr>
        <w:t>Fiskalis</w:t>
      </w:r>
      <w:r w:rsidR="00F76035">
        <w:rPr>
          <w:rFonts w:eastAsia="Calibri"/>
          <w:lang w:val="sr-Cyrl-RS"/>
        </w:rPr>
        <w:t>“</w:t>
      </w:r>
      <w:r w:rsidR="009C5BD7">
        <w:rPr>
          <w:rFonts w:eastAsia="Calibri"/>
          <w:lang w:val="sr-Cyrl-RS"/>
        </w:rPr>
        <w:t xml:space="preserve">, </w:t>
      </w:r>
      <w:r w:rsidR="002C12D4">
        <w:rPr>
          <w:rFonts w:eastAsia="Calibri"/>
          <w:lang w:val="sr-Cyrl-RS"/>
        </w:rPr>
        <w:t>odnosno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unapređivanje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standarda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usklađivanje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sa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propisima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najboljim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praksama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Evropske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unije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na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putu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Srbije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ka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članstvu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</w:t>
      </w:r>
      <w:r w:rsidR="009C5BD7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EU</w:t>
      </w:r>
      <w:r w:rsidR="009C5BD7">
        <w:rPr>
          <w:rFonts w:eastAsia="Calibri"/>
          <w:lang w:val="sr-Cyrl-RS"/>
        </w:rPr>
        <w:t>.</w:t>
      </w:r>
    </w:p>
    <w:p w:rsidR="00D76F2E" w:rsidRDefault="00953F75" w:rsidP="00CB774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2C12D4">
        <w:rPr>
          <w:rFonts w:eastAsia="Calibri"/>
          <w:lang w:val="sr-Cyrl-RS"/>
        </w:rPr>
        <w:t>Slavica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Savčić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obrazložila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je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Predlog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zakona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potvrđivanju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amandmana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na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čl</w:t>
      </w:r>
      <w:r w:rsidR="00FA0A1E">
        <w:rPr>
          <w:rFonts w:eastAsia="Calibri"/>
          <w:lang w:val="sr-Cyrl-RS"/>
        </w:rPr>
        <w:t xml:space="preserve">. 1. </w:t>
      </w:r>
      <w:r w:rsidR="002C12D4">
        <w:rPr>
          <w:rFonts w:eastAsia="Calibri"/>
          <w:lang w:val="sr-Cyrl-RS"/>
        </w:rPr>
        <w:t>i</w:t>
      </w:r>
      <w:r w:rsidR="00FA0A1E">
        <w:rPr>
          <w:rFonts w:eastAsia="Calibri"/>
          <w:lang w:val="sr-Cyrl-RS"/>
        </w:rPr>
        <w:t xml:space="preserve"> 12.1. </w:t>
      </w:r>
      <w:r w:rsidR="002C12D4">
        <w:rPr>
          <w:rFonts w:eastAsia="Calibri"/>
          <w:lang w:val="sr-Cyrl-RS"/>
        </w:rPr>
        <w:t>Sporazuma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osnivanju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Evropske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banke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obnovu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razvoj</w:t>
      </w:r>
      <w:r w:rsidR="00FA0A1E">
        <w:rPr>
          <w:rFonts w:eastAsia="Calibri"/>
          <w:lang w:val="sr-Cyrl-RS"/>
        </w:rPr>
        <w:t xml:space="preserve">, </w:t>
      </w:r>
      <w:r w:rsidR="002C12D4">
        <w:rPr>
          <w:rFonts w:eastAsia="Calibri"/>
          <w:lang w:val="sr-Cyrl-RS"/>
        </w:rPr>
        <w:t>navodeći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da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je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Upravni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odbor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Evropske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banke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obnovu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i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razvoj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na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godišnjem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sastanku</w:t>
      </w:r>
      <w:r w:rsidR="00FA0A1E">
        <w:rPr>
          <w:rFonts w:eastAsia="Calibri"/>
          <w:lang w:val="sr-Cyrl-RS"/>
        </w:rPr>
        <w:t xml:space="preserve"> 2023. </w:t>
      </w:r>
      <w:r w:rsidR="002C12D4">
        <w:rPr>
          <w:rFonts w:eastAsia="Calibri"/>
          <w:lang w:val="sr-Cyrl-RS"/>
        </w:rPr>
        <w:t>godine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usvojio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Rezoluciju</w:t>
      </w:r>
      <w:r w:rsidR="00FA0A1E">
        <w:rPr>
          <w:rFonts w:eastAsia="Calibri"/>
          <w:lang w:val="sr-Cyrl-RS"/>
        </w:rPr>
        <w:t xml:space="preserve"> 259 </w:t>
      </w:r>
      <w:r w:rsidR="002C12D4">
        <w:rPr>
          <w:rFonts w:eastAsia="Calibri"/>
          <w:lang w:val="sr-Cyrl-RS"/>
        </w:rPr>
        <w:t>i</w:t>
      </w:r>
      <w:r w:rsidR="00FA0A1E">
        <w:rPr>
          <w:rFonts w:eastAsia="Calibri"/>
          <w:lang w:val="sr-Cyrl-RS"/>
        </w:rPr>
        <w:t xml:space="preserve"> 260, </w:t>
      </w:r>
      <w:r w:rsidR="002C12D4">
        <w:rPr>
          <w:rFonts w:eastAsia="Calibri"/>
          <w:lang w:val="sr-Cyrl-RS"/>
        </w:rPr>
        <w:t>kojima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se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usvajaju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amandmani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na</w:t>
      </w:r>
      <w:r w:rsidR="00FA0A1E"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čl</w:t>
      </w:r>
      <w:r w:rsidR="00FA0A1E">
        <w:rPr>
          <w:rFonts w:eastAsia="Calibri"/>
          <w:lang w:val="sr-Cyrl-RS"/>
        </w:rPr>
        <w:t xml:space="preserve">. 1. </w:t>
      </w:r>
      <w:r w:rsidR="002C12D4">
        <w:rPr>
          <w:rFonts w:eastAsia="Calibri"/>
          <w:lang w:val="sr-Cyrl-RS"/>
        </w:rPr>
        <w:t>i</w:t>
      </w:r>
      <w:r w:rsidR="00FA0A1E">
        <w:rPr>
          <w:rFonts w:eastAsia="Calibri"/>
          <w:lang w:val="sr-Cyrl-RS"/>
        </w:rPr>
        <w:t xml:space="preserve"> 12.1. </w:t>
      </w:r>
    </w:p>
    <w:p w:rsidR="003B7F46" w:rsidRDefault="00F36E15" w:rsidP="00CB774C">
      <w:pPr>
        <w:jc w:val="both"/>
        <w:rPr>
          <w:rStyle w:val="colornavy"/>
          <w:lang w:val="sr-Cyrl-RS"/>
        </w:rPr>
      </w:pPr>
      <w:r>
        <w:rPr>
          <w:rFonts w:eastAsia="Calibri"/>
          <w:lang w:val="sr-Cyrl-RS"/>
        </w:rPr>
        <w:tab/>
      </w:r>
      <w:r w:rsidR="002C12D4">
        <w:rPr>
          <w:rFonts w:eastAsia="Calibri"/>
          <w:lang w:val="sr-Cyrl-RS"/>
        </w:rPr>
        <w:t>Dragana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Dejanović</w:t>
      </w:r>
      <w:r>
        <w:rPr>
          <w:rFonts w:eastAsia="Calibri"/>
          <w:lang w:val="sr-Cyrl-RS"/>
        </w:rPr>
        <w:t xml:space="preserve">, </w:t>
      </w:r>
      <w:r w:rsidR="002C12D4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Uprave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javni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dug</w:t>
      </w:r>
      <w:r>
        <w:rPr>
          <w:rFonts w:eastAsia="Calibri"/>
          <w:lang w:val="sr-Cyrl-RS"/>
        </w:rPr>
        <w:t xml:space="preserve">, </w:t>
      </w:r>
      <w:r w:rsidR="002C12D4">
        <w:rPr>
          <w:rFonts w:eastAsia="Calibri"/>
          <w:lang w:val="sr-Cyrl-RS"/>
        </w:rPr>
        <w:t>obrazložila</w:t>
      </w:r>
      <w:r>
        <w:rPr>
          <w:rFonts w:eastAsia="Calibri"/>
          <w:lang w:val="sr-Cyrl-RS"/>
        </w:rPr>
        <w:t xml:space="preserve"> </w:t>
      </w:r>
      <w:r w:rsidR="002C12D4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2C12D4">
        <w:rPr>
          <w:rStyle w:val="colornavy"/>
          <w:lang w:val="sr-Cyrl-RS"/>
        </w:rPr>
        <w:t>Predlog</w:t>
      </w:r>
      <w:r w:rsidR="00CE7A92" w:rsidRPr="001D19E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zakona</w:t>
      </w:r>
      <w:r w:rsidR="00CE7A92" w:rsidRPr="001D19E9">
        <w:rPr>
          <w:rStyle w:val="colornavy"/>
          <w:lang w:val="sr-Cyrl-RS"/>
        </w:rPr>
        <w:t xml:space="preserve"> </w:t>
      </w:r>
      <w:r w:rsidR="002C12D4">
        <w:t>o</w:t>
      </w:r>
      <w:r w:rsidR="00CE7A92" w:rsidRPr="001D19E9">
        <w:t xml:space="preserve"> </w:t>
      </w:r>
      <w:r w:rsidR="002C12D4">
        <w:t>potvrđivanju</w:t>
      </w:r>
      <w:r w:rsidR="00CE7A92" w:rsidRPr="001D19E9">
        <w:t xml:space="preserve"> </w:t>
      </w:r>
      <w:r w:rsidR="002C12D4">
        <w:t>Ugovora</w:t>
      </w:r>
      <w:r w:rsidR="00CE7A92" w:rsidRPr="001D19E9">
        <w:t xml:space="preserve"> </w:t>
      </w:r>
      <w:r w:rsidR="002C12D4">
        <w:t>o</w:t>
      </w:r>
      <w:r w:rsidR="00CE7A92" w:rsidRPr="001D19E9">
        <w:t xml:space="preserve"> </w:t>
      </w:r>
      <w:r w:rsidR="002C12D4">
        <w:t>zajmu</w:t>
      </w:r>
      <w:r w:rsidR="00CE7A92" w:rsidRPr="001D19E9">
        <w:t xml:space="preserve"> </w:t>
      </w:r>
      <w:r w:rsidR="002C12D4">
        <w:t>uz</w:t>
      </w:r>
      <w:r w:rsidR="00CE7A92" w:rsidRPr="001D19E9">
        <w:t xml:space="preserve"> </w:t>
      </w:r>
      <w:r w:rsidR="002C12D4">
        <w:t>finansijski</w:t>
      </w:r>
      <w:r w:rsidR="00CE7A92" w:rsidRPr="001D19E9">
        <w:t xml:space="preserve"> </w:t>
      </w:r>
      <w:r w:rsidR="002C12D4">
        <w:t>protokol</w:t>
      </w:r>
      <w:r w:rsidR="00CE7A92" w:rsidRPr="001D19E9">
        <w:t xml:space="preserve"> </w:t>
      </w:r>
      <w:r w:rsidR="002C12D4">
        <w:t>potpisan</w:t>
      </w:r>
      <w:r w:rsidR="00CE7A92" w:rsidRPr="001D19E9">
        <w:t xml:space="preserve"> 21. </w:t>
      </w:r>
      <w:r w:rsidR="002C12D4">
        <w:rPr>
          <w:lang w:val="sr-Cyrl-RS"/>
        </w:rPr>
        <w:t>septembra</w:t>
      </w:r>
      <w:r w:rsidR="00CE7A92" w:rsidRPr="001D19E9">
        <w:t xml:space="preserve"> 2023. </w:t>
      </w:r>
      <w:r w:rsidR="002C12D4">
        <w:t>godine</w:t>
      </w:r>
      <w:r w:rsidR="00CE7A92" w:rsidRPr="001D19E9">
        <w:t xml:space="preserve">, </w:t>
      </w:r>
      <w:r w:rsidR="002C12D4">
        <w:t>između</w:t>
      </w:r>
      <w:r w:rsidR="00CE7A92" w:rsidRPr="001D19E9">
        <w:t xml:space="preserve"> </w:t>
      </w:r>
      <w:r w:rsidR="002C12D4">
        <w:t>Vlade</w:t>
      </w:r>
      <w:r w:rsidR="00CE7A92" w:rsidRPr="001D19E9">
        <w:t xml:space="preserve"> </w:t>
      </w:r>
      <w:r w:rsidR="002C12D4">
        <w:t>Republike</w:t>
      </w:r>
      <w:r w:rsidR="00CE7A92" w:rsidRPr="001D19E9">
        <w:t xml:space="preserve"> </w:t>
      </w:r>
      <w:r w:rsidR="002C12D4">
        <w:t>Srbije</w:t>
      </w:r>
      <w:r w:rsidR="00CE7A92" w:rsidRPr="001D19E9">
        <w:t xml:space="preserve"> </w:t>
      </w:r>
      <w:r w:rsidR="002C12D4">
        <w:t>i</w:t>
      </w:r>
      <w:r w:rsidR="00CE7A92" w:rsidRPr="001D19E9">
        <w:t xml:space="preserve"> </w:t>
      </w:r>
      <w:r w:rsidR="002C12D4">
        <w:t>Vlade</w:t>
      </w:r>
      <w:r w:rsidR="00CE7A92" w:rsidRPr="001D19E9">
        <w:t xml:space="preserve"> </w:t>
      </w:r>
      <w:r w:rsidR="002C12D4">
        <w:t>Francuske</w:t>
      </w:r>
      <w:r w:rsidR="00CE7A92" w:rsidRPr="001D19E9">
        <w:t xml:space="preserve"> </w:t>
      </w:r>
      <w:r w:rsidR="002C12D4">
        <w:t>Republike</w:t>
      </w:r>
      <w:r w:rsidR="00CE7A92" w:rsidRPr="001D19E9">
        <w:t xml:space="preserve">, </w:t>
      </w:r>
      <w:r w:rsidR="002C12D4">
        <w:t>između</w:t>
      </w:r>
      <w:r w:rsidR="00CE7A92" w:rsidRPr="001D19E9">
        <w:t xml:space="preserve"> </w:t>
      </w:r>
      <w:r w:rsidR="002C12D4">
        <w:t>Republike</w:t>
      </w:r>
      <w:r w:rsidR="00CE7A92" w:rsidRPr="001D19E9">
        <w:t xml:space="preserve"> </w:t>
      </w:r>
      <w:r w:rsidR="002C12D4">
        <w:t>Srbije</w:t>
      </w:r>
      <w:r w:rsidR="00CE7A92" w:rsidRPr="001D19E9">
        <w:t xml:space="preserve"> </w:t>
      </w:r>
      <w:r w:rsidR="002C12D4">
        <w:t>koju</w:t>
      </w:r>
      <w:r w:rsidR="00CE7A92" w:rsidRPr="001D19E9">
        <w:t xml:space="preserve"> </w:t>
      </w:r>
      <w:r w:rsidR="002C12D4">
        <w:t>zastupa</w:t>
      </w:r>
      <w:r w:rsidR="00CE7A92" w:rsidRPr="001D19E9">
        <w:t xml:space="preserve"> </w:t>
      </w:r>
      <w:r w:rsidR="002C12D4">
        <w:t>Vlada</w:t>
      </w:r>
      <w:r w:rsidR="00CE7A92" w:rsidRPr="001D19E9">
        <w:t xml:space="preserve"> </w:t>
      </w:r>
      <w:r w:rsidR="002C12D4">
        <w:t>Republike</w:t>
      </w:r>
      <w:r w:rsidR="00CE7A92" w:rsidRPr="001D19E9">
        <w:t xml:space="preserve"> </w:t>
      </w:r>
      <w:r w:rsidR="002C12D4">
        <w:t>Srbije</w:t>
      </w:r>
      <w:r w:rsidR="00CE7A92" w:rsidRPr="001D19E9">
        <w:t xml:space="preserve"> </w:t>
      </w:r>
      <w:r w:rsidR="002C12D4">
        <w:t>postupajući</w:t>
      </w:r>
      <w:r w:rsidR="00CE7A92" w:rsidRPr="001D19E9">
        <w:t xml:space="preserve"> </w:t>
      </w:r>
      <w:r w:rsidR="002C12D4">
        <w:t>preko</w:t>
      </w:r>
      <w:r w:rsidR="00CE7A92" w:rsidRPr="001D19E9">
        <w:t xml:space="preserve"> </w:t>
      </w:r>
      <w:r w:rsidR="002C12D4">
        <w:t>Ministarstva</w:t>
      </w:r>
      <w:r w:rsidR="00CE7A92" w:rsidRPr="001D19E9">
        <w:t xml:space="preserve"> </w:t>
      </w:r>
      <w:r w:rsidR="002C12D4">
        <w:t>finansija</w:t>
      </w:r>
      <w:r w:rsidR="00CE7A92" w:rsidRPr="001D19E9">
        <w:t xml:space="preserve"> </w:t>
      </w:r>
      <w:r w:rsidR="002C12D4">
        <w:t>kao</w:t>
      </w:r>
      <w:r w:rsidR="00CE7A92" w:rsidRPr="001D19E9">
        <w:t xml:space="preserve"> </w:t>
      </w:r>
      <w:r w:rsidR="002C12D4">
        <w:t>Zajmoprimac</w:t>
      </w:r>
      <w:r w:rsidR="00CE7A92" w:rsidRPr="001D19E9">
        <w:t xml:space="preserve"> </w:t>
      </w:r>
      <w:r w:rsidR="002C12D4">
        <w:t>i</w:t>
      </w:r>
      <w:r w:rsidR="00CE7A92" w:rsidRPr="001D19E9">
        <w:t xml:space="preserve"> BPIFRANCE ASSURANCE EXPORT </w:t>
      </w:r>
      <w:r w:rsidR="002C12D4">
        <w:t>koji</w:t>
      </w:r>
      <w:r w:rsidR="00CE7A92" w:rsidRPr="001D19E9">
        <w:t xml:space="preserve"> </w:t>
      </w:r>
      <w:r w:rsidR="002C12D4">
        <w:t>postupa</w:t>
      </w:r>
      <w:r w:rsidR="00CE7A92" w:rsidRPr="001D19E9">
        <w:t xml:space="preserve"> </w:t>
      </w:r>
      <w:r w:rsidR="002C12D4">
        <w:t>u</w:t>
      </w:r>
      <w:r w:rsidR="00CE7A92" w:rsidRPr="001D19E9">
        <w:t xml:space="preserve"> </w:t>
      </w:r>
      <w:r w:rsidR="002C12D4">
        <w:t>ime</w:t>
      </w:r>
      <w:r w:rsidR="00CE7A92" w:rsidRPr="001D19E9">
        <w:t xml:space="preserve"> </w:t>
      </w:r>
      <w:r w:rsidR="002C12D4">
        <w:t>i</w:t>
      </w:r>
      <w:r w:rsidR="00CE7A92" w:rsidRPr="001D19E9">
        <w:t xml:space="preserve"> </w:t>
      </w:r>
      <w:r w:rsidR="002C12D4">
        <w:t>za</w:t>
      </w:r>
      <w:r w:rsidR="00CE7A92" w:rsidRPr="001D19E9">
        <w:t xml:space="preserve"> </w:t>
      </w:r>
      <w:r w:rsidR="002C12D4">
        <w:t>račun</w:t>
      </w:r>
      <w:r w:rsidR="00CE7A92" w:rsidRPr="001D19E9">
        <w:t xml:space="preserve"> </w:t>
      </w:r>
      <w:r w:rsidR="002C12D4">
        <w:t>Vlade</w:t>
      </w:r>
      <w:r w:rsidR="00CE7A92" w:rsidRPr="001D19E9">
        <w:t xml:space="preserve"> </w:t>
      </w:r>
      <w:r w:rsidR="002C12D4">
        <w:t>Francuske</w:t>
      </w:r>
      <w:r w:rsidR="00CE7A92" w:rsidRPr="001D19E9">
        <w:t xml:space="preserve"> </w:t>
      </w:r>
      <w:r w:rsidR="002C12D4">
        <w:t>Republike</w:t>
      </w:r>
      <w:r w:rsidR="00CE7A92">
        <w:rPr>
          <w:lang w:val="sr-Cyrl-RS"/>
        </w:rPr>
        <w:t xml:space="preserve">, </w:t>
      </w:r>
      <w:r w:rsidR="002C12D4">
        <w:rPr>
          <w:lang w:val="sr-Cyrl-RS"/>
        </w:rPr>
        <w:t>zatim</w:t>
      </w:r>
      <w:r w:rsidR="00CE7A92">
        <w:rPr>
          <w:lang w:val="sr-Cyrl-RS"/>
        </w:rPr>
        <w:t xml:space="preserve"> </w:t>
      </w:r>
      <w:r w:rsidR="002C12D4">
        <w:rPr>
          <w:rStyle w:val="FontStyle31"/>
          <w:lang w:val="sr-Cyrl-CS" w:eastAsia="sr-Cyrl-CS"/>
        </w:rPr>
        <w:t>Predloga</w:t>
      </w:r>
      <w:r w:rsidR="00CE7A92" w:rsidRPr="001D19E9">
        <w:rPr>
          <w:rStyle w:val="FontStyle31"/>
          <w:lang w:val="sr-Cyrl-CS" w:eastAsia="sr-Cyrl-CS"/>
        </w:rPr>
        <w:t xml:space="preserve"> </w:t>
      </w:r>
      <w:r w:rsidR="002C12D4">
        <w:rPr>
          <w:rStyle w:val="FontStyle31"/>
          <w:lang w:val="sr-Cyrl-CS" w:eastAsia="sr-Cyrl-CS"/>
        </w:rPr>
        <w:t>zakona</w:t>
      </w:r>
      <w:r w:rsidR="00CE7A92" w:rsidRPr="001D19E9">
        <w:rPr>
          <w:rStyle w:val="FontStyle31"/>
          <w:lang w:val="sr-Cyrl-CS" w:eastAsia="sr-Cyrl-CS"/>
        </w:rPr>
        <w:t xml:space="preserve"> </w:t>
      </w:r>
      <w:r w:rsidR="002C12D4">
        <w:rPr>
          <w:rStyle w:val="FontStyle31"/>
          <w:lang w:val="sr-Cyrl-CS" w:eastAsia="sr-Cyrl-CS"/>
        </w:rPr>
        <w:t>o</w:t>
      </w:r>
      <w:r w:rsidR="00CE7A92" w:rsidRPr="001D19E9">
        <w:rPr>
          <w:rStyle w:val="FontStyle31"/>
          <w:lang w:val="sr-Cyrl-CS" w:eastAsia="sr-Cyrl-CS"/>
        </w:rPr>
        <w:t xml:space="preserve"> </w:t>
      </w:r>
      <w:r w:rsidR="002C12D4">
        <w:rPr>
          <w:lang w:val="ru-RU"/>
        </w:rPr>
        <w:t>potvrđivanju</w:t>
      </w:r>
      <w:r w:rsidR="00CE7A92" w:rsidRPr="001D19E9">
        <w:rPr>
          <w:lang w:val="ru-RU"/>
        </w:rPr>
        <w:t xml:space="preserve"> </w:t>
      </w:r>
      <w:r w:rsidR="002C12D4">
        <w:rPr>
          <w:lang w:val="ru-RU"/>
        </w:rPr>
        <w:t>Garancije</w:t>
      </w:r>
      <w:r w:rsidR="00CE7A92" w:rsidRPr="001D19E9">
        <w:rPr>
          <w:lang w:val="ru-RU"/>
        </w:rPr>
        <w:t xml:space="preserve"> </w:t>
      </w:r>
      <w:r w:rsidR="00CE7A92" w:rsidRPr="001D19E9">
        <w:t>(</w:t>
      </w:r>
      <w:r w:rsidR="002C12D4">
        <w:rPr>
          <w:lang w:val="sr-Cyrl-RS"/>
        </w:rPr>
        <w:t>P</w:t>
      </w:r>
      <w:r w:rsidR="002C12D4">
        <w:t>rojekat</w:t>
      </w:r>
      <w:r w:rsidR="00CE7A92" w:rsidRPr="001D19E9">
        <w:t xml:space="preserve"> </w:t>
      </w:r>
      <w:r w:rsidR="002C12D4">
        <w:t>upravljanja</w:t>
      </w:r>
      <w:r w:rsidR="00CE7A92" w:rsidRPr="001D19E9">
        <w:t xml:space="preserve"> </w:t>
      </w:r>
      <w:r w:rsidR="002C12D4">
        <w:t>elektrodistributivnom</w:t>
      </w:r>
      <w:r w:rsidR="00CE7A92" w:rsidRPr="001D19E9">
        <w:t xml:space="preserve"> </w:t>
      </w:r>
      <w:r w:rsidR="002C12D4">
        <w:t>mrežom</w:t>
      </w:r>
      <w:r w:rsidR="00CE7A92" w:rsidRPr="001D19E9">
        <w:t xml:space="preserve"> </w:t>
      </w:r>
      <w:r w:rsidR="002C12D4">
        <w:t>u</w:t>
      </w:r>
      <w:r w:rsidR="00CE7A92" w:rsidRPr="001D19E9">
        <w:t xml:space="preserve"> </w:t>
      </w:r>
      <w:r w:rsidR="002C12D4">
        <w:t>Republici</w:t>
      </w:r>
      <w:r w:rsidR="00CE7A92" w:rsidRPr="001D19E9">
        <w:t xml:space="preserve"> </w:t>
      </w:r>
      <w:r w:rsidR="002C12D4">
        <w:t>Srbiji</w:t>
      </w:r>
      <w:r w:rsidR="00CE7A92" w:rsidRPr="001D19E9">
        <w:t xml:space="preserve">) </w:t>
      </w:r>
      <w:r w:rsidR="002C12D4">
        <w:t>između</w:t>
      </w:r>
      <w:r w:rsidR="00CE7A92" w:rsidRPr="001D19E9">
        <w:t xml:space="preserve"> </w:t>
      </w:r>
      <w:r w:rsidR="002C12D4">
        <w:t>Republike</w:t>
      </w:r>
      <w:r w:rsidR="00CE7A92" w:rsidRPr="001D19E9">
        <w:t xml:space="preserve"> </w:t>
      </w:r>
      <w:r w:rsidR="002C12D4">
        <w:t>Srbije</w:t>
      </w:r>
      <w:r w:rsidR="00CE7A92" w:rsidRPr="001D19E9">
        <w:t xml:space="preserve"> </w:t>
      </w:r>
      <w:r w:rsidR="002C12D4">
        <w:t>koju</w:t>
      </w:r>
      <w:r w:rsidR="00CE7A92" w:rsidRPr="001D19E9">
        <w:t xml:space="preserve"> </w:t>
      </w:r>
      <w:r w:rsidR="002C12D4">
        <w:t>zastupa</w:t>
      </w:r>
      <w:r w:rsidR="00CE7A92" w:rsidRPr="001D19E9">
        <w:t xml:space="preserve"> </w:t>
      </w:r>
      <w:r w:rsidR="002C12D4">
        <w:t>Vlada</w:t>
      </w:r>
      <w:r w:rsidR="00CE7A92" w:rsidRPr="001D19E9">
        <w:t xml:space="preserve"> </w:t>
      </w:r>
      <w:r w:rsidR="002C12D4">
        <w:t>Republike</w:t>
      </w:r>
      <w:r w:rsidR="00CE7A92" w:rsidRPr="001D19E9">
        <w:t xml:space="preserve"> </w:t>
      </w:r>
      <w:r w:rsidR="002C12D4">
        <w:t>Srbije</w:t>
      </w:r>
      <w:r w:rsidR="00CE7A92" w:rsidRPr="001D19E9">
        <w:t xml:space="preserve"> </w:t>
      </w:r>
      <w:r w:rsidR="002C12D4">
        <w:t>postupajući</w:t>
      </w:r>
      <w:r w:rsidR="00CE7A92" w:rsidRPr="001D19E9">
        <w:t xml:space="preserve"> </w:t>
      </w:r>
      <w:r w:rsidR="002C12D4">
        <w:t>preko</w:t>
      </w:r>
      <w:r w:rsidR="00CE7A92" w:rsidRPr="001D19E9">
        <w:t xml:space="preserve"> </w:t>
      </w:r>
      <w:r w:rsidR="002C12D4">
        <w:t>Ministarstva</w:t>
      </w:r>
      <w:r w:rsidR="00CE7A92" w:rsidRPr="001D19E9">
        <w:t xml:space="preserve"> </w:t>
      </w:r>
      <w:r w:rsidR="002C12D4">
        <w:rPr>
          <w:lang w:val="sr-Cyrl-RS"/>
        </w:rPr>
        <w:t>f</w:t>
      </w:r>
      <w:r w:rsidR="002C12D4">
        <w:t>inansija</w:t>
      </w:r>
      <w:r w:rsidR="00CE7A92" w:rsidRPr="001D19E9">
        <w:t xml:space="preserve"> </w:t>
      </w:r>
      <w:r w:rsidR="002C12D4">
        <w:t>kao</w:t>
      </w:r>
      <w:r w:rsidR="00CE7A92" w:rsidRPr="001D19E9">
        <w:t xml:space="preserve"> </w:t>
      </w:r>
      <w:r w:rsidR="002C12D4">
        <w:rPr>
          <w:lang w:val="sr-Cyrl-RS"/>
        </w:rPr>
        <w:t>G</w:t>
      </w:r>
      <w:r w:rsidR="002C12D4">
        <w:t>aranta</w:t>
      </w:r>
      <w:r w:rsidR="00CE7A92" w:rsidRPr="001D19E9">
        <w:t xml:space="preserve"> </w:t>
      </w:r>
      <w:r w:rsidR="002C12D4">
        <w:t>i</w:t>
      </w:r>
      <w:r w:rsidR="00CE7A92" w:rsidRPr="001D19E9">
        <w:t xml:space="preserve"> Deutsche bank AG, Paris Branch </w:t>
      </w:r>
      <w:r w:rsidR="002C12D4">
        <w:t>kao</w:t>
      </w:r>
      <w:r w:rsidR="00CE7A92" w:rsidRPr="001D19E9">
        <w:t xml:space="preserve"> </w:t>
      </w:r>
      <w:r w:rsidR="002C12D4">
        <w:rPr>
          <w:lang w:val="sr-Cyrl-RS"/>
        </w:rPr>
        <w:t>P</w:t>
      </w:r>
      <w:r w:rsidR="002C12D4">
        <w:t>rvobitnog</w:t>
      </w:r>
      <w:r w:rsidR="00CE7A92" w:rsidRPr="001D19E9">
        <w:t xml:space="preserve"> </w:t>
      </w:r>
      <w:r w:rsidR="002C12D4">
        <w:t>zajmodavca</w:t>
      </w:r>
      <w:r w:rsidR="00CE7A92" w:rsidRPr="001D19E9">
        <w:t xml:space="preserve"> </w:t>
      </w:r>
      <w:r w:rsidR="002C12D4">
        <w:t>i</w:t>
      </w:r>
      <w:r w:rsidR="00CE7A92" w:rsidRPr="001D19E9">
        <w:t xml:space="preserve"> Deutsche bank AG, Paris Branch </w:t>
      </w:r>
      <w:r w:rsidR="002C12D4">
        <w:t>kao</w:t>
      </w:r>
      <w:r w:rsidR="00CE7A92" w:rsidRPr="001D19E9">
        <w:t xml:space="preserve"> A</w:t>
      </w:r>
      <w:r w:rsidR="002C12D4">
        <w:t>genta</w:t>
      </w:r>
      <w:r w:rsidR="00CE7A92" w:rsidRPr="001D19E9">
        <w:t xml:space="preserve"> </w:t>
      </w:r>
      <w:r w:rsidR="002C12D4">
        <w:t>i</w:t>
      </w:r>
      <w:r w:rsidR="00CE7A92" w:rsidRPr="001D19E9">
        <w:t xml:space="preserve"> Deutsche bank AG, Paris Branch </w:t>
      </w:r>
      <w:r w:rsidR="002C12D4">
        <w:t>kao</w:t>
      </w:r>
      <w:r w:rsidR="00CE7A92" w:rsidRPr="001D19E9">
        <w:t xml:space="preserve"> </w:t>
      </w:r>
      <w:r w:rsidR="002C12D4">
        <w:t>Vodećeg</w:t>
      </w:r>
      <w:r w:rsidR="00CE7A92" w:rsidRPr="001D19E9">
        <w:t xml:space="preserve"> </w:t>
      </w:r>
      <w:r w:rsidR="002C12D4">
        <w:t>mandatnog</w:t>
      </w:r>
      <w:r w:rsidR="00CE7A92" w:rsidRPr="001D19E9">
        <w:t xml:space="preserve"> </w:t>
      </w:r>
      <w:r w:rsidR="002C12D4">
        <w:t>aranžera</w:t>
      </w:r>
      <w:r w:rsidR="00CE7A92" w:rsidRPr="001D19E9">
        <w:t xml:space="preserve"> </w:t>
      </w:r>
      <w:r w:rsidR="002C12D4">
        <w:t>koja</w:t>
      </w:r>
      <w:r w:rsidR="00CE7A92" w:rsidRPr="001D19E9">
        <w:t xml:space="preserve"> </w:t>
      </w:r>
      <w:r w:rsidR="002C12D4">
        <w:t>se</w:t>
      </w:r>
      <w:r w:rsidR="00CE7A92" w:rsidRPr="001D19E9">
        <w:t xml:space="preserve"> </w:t>
      </w:r>
      <w:r w:rsidR="002C12D4">
        <w:t>odnosi</w:t>
      </w:r>
      <w:r w:rsidR="00CE7A92" w:rsidRPr="001D19E9">
        <w:t xml:space="preserve"> </w:t>
      </w:r>
      <w:r w:rsidR="002C12D4">
        <w:t>na</w:t>
      </w:r>
      <w:r w:rsidR="00CE7A92" w:rsidRPr="001D19E9">
        <w:t xml:space="preserve"> </w:t>
      </w:r>
      <w:r w:rsidR="002C12D4">
        <w:t>Ugovor</w:t>
      </w:r>
      <w:r w:rsidR="00CE7A92" w:rsidRPr="001D19E9">
        <w:t xml:space="preserve"> </w:t>
      </w:r>
      <w:r w:rsidR="002C12D4">
        <w:t>o</w:t>
      </w:r>
      <w:r w:rsidR="00CE7A92" w:rsidRPr="001D19E9">
        <w:t xml:space="preserve"> </w:t>
      </w:r>
      <w:r w:rsidR="002C12D4">
        <w:t>kreditnom</w:t>
      </w:r>
      <w:r w:rsidR="00CE7A92" w:rsidRPr="001D19E9">
        <w:t xml:space="preserve"> </w:t>
      </w:r>
      <w:r w:rsidR="002C12D4">
        <w:t>aranžmanu</w:t>
      </w:r>
      <w:r w:rsidR="00CE7A92" w:rsidRPr="001D19E9">
        <w:t xml:space="preserve"> </w:t>
      </w:r>
      <w:r w:rsidR="002C12D4">
        <w:t>u</w:t>
      </w:r>
      <w:r w:rsidR="00CE7A92" w:rsidRPr="001D19E9">
        <w:t xml:space="preserve"> </w:t>
      </w:r>
      <w:r w:rsidR="002C12D4">
        <w:t>iznosu</w:t>
      </w:r>
      <w:r w:rsidR="00CE7A92" w:rsidRPr="001D19E9">
        <w:t xml:space="preserve"> </w:t>
      </w:r>
      <w:r w:rsidR="002C12D4">
        <w:t>od</w:t>
      </w:r>
      <w:r w:rsidR="00CE7A92" w:rsidRPr="001D19E9">
        <w:t xml:space="preserve"> 97.151.728,00 </w:t>
      </w:r>
      <w:r w:rsidR="002C12D4">
        <w:t>evra</w:t>
      </w:r>
      <w:r w:rsidR="00CE7A92" w:rsidRPr="001D19E9">
        <w:t xml:space="preserve"> </w:t>
      </w:r>
      <w:r w:rsidR="002C12D4">
        <w:t>uz</w:t>
      </w:r>
      <w:r w:rsidR="00CE7A92" w:rsidRPr="001D19E9">
        <w:t xml:space="preserve"> </w:t>
      </w:r>
      <w:r w:rsidR="002C12D4">
        <w:t>podršku</w:t>
      </w:r>
      <w:r w:rsidR="00CE7A92" w:rsidRPr="001D19E9">
        <w:t xml:space="preserve"> BPIA</w:t>
      </w:r>
      <w:r w:rsidR="002C12D4">
        <w:t>E</w:t>
      </w:r>
      <w:r w:rsidR="00073F5C">
        <w:rPr>
          <w:lang w:val="sr-Cyrl-RS"/>
        </w:rPr>
        <w:t xml:space="preserve">, </w:t>
      </w:r>
      <w:r w:rsidR="002C12D4">
        <w:rPr>
          <w:rStyle w:val="colornavy"/>
        </w:rPr>
        <w:t>Predlog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zakona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potvrđivanju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Izmene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i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dopune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br</w:t>
      </w:r>
      <w:r w:rsidR="00073F5C" w:rsidRPr="001D19E9">
        <w:rPr>
          <w:rStyle w:val="colornavy"/>
        </w:rPr>
        <w:t xml:space="preserve">. 1 </w:t>
      </w:r>
      <w:r w:rsidR="002C12D4">
        <w:rPr>
          <w:rStyle w:val="colornavy"/>
        </w:rPr>
        <w:t>Sporazuma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zajmu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od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strane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i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između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Vlade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Emirata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Ujedinjenih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Arapskih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Emirata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Fond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za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razvoj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Abu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Dabi</w:t>
      </w:r>
      <w:r w:rsidR="00073F5C" w:rsidRPr="001D19E9">
        <w:rPr>
          <w:rStyle w:val="colornavy"/>
        </w:rPr>
        <w:t xml:space="preserve"> (</w:t>
      </w:r>
      <w:r w:rsidR="002C12D4">
        <w:rPr>
          <w:rStyle w:val="colornavy"/>
        </w:rPr>
        <w:t>Zajmodavac</w:t>
      </w:r>
      <w:r w:rsidR="00073F5C" w:rsidRPr="001D19E9">
        <w:rPr>
          <w:rStyle w:val="colornavy"/>
        </w:rPr>
        <w:t xml:space="preserve">) </w:t>
      </w:r>
      <w:r w:rsidR="002C12D4">
        <w:rPr>
          <w:rStyle w:val="colornavy"/>
        </w:rPr>
        <w:t>i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Vlade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Republike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Srbije</w:t>
      </w:r>
      <w:r w:rsidR="00073F5C" w:rsidRPr="001D19E9">
        <w:rPr>
          <w:rStyle w:val="colornavy"/>
        </w:rPr>
        <w:t xml:space="preserve"> (</w:t>
      </w:r>
      <w:r w:rsidR="002C12D4">
        <w:rPr>
          <w:rStyle w:val="colornavy"/>
        </w:rPr>
        <w:t>Zajmoprimac</w:t>
      </w:r>
      <w:r w:rsidR="00073F5C" w:rsidRPr="001D19E9">
        <w:rPr>
          <w:rStyle w:val="colornavy"/>
        </w:rPr>
        <w:t xml:space="preserve">) </w:t>
      </w:r>
      <w:r w:rsidR="002C12D4">
        <w:rPr>
          <w:rStyle w:val="colornavy"/>
        </w:rPr>
        <w:t>u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vezi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sa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zajmom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u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iznosu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od</w:t>
      </w:r>
      <w:r w:rsidR="00073F5C" w:rsidRPr="001D19E9">
        <w:rPr>
          <w:rStyle w:val="colornavy"/>
        </w:rPr>
        <w:t xml:space="preserve"> 1.000.000.000 </w:t>
      </w:r>
      <w:r w:rsidR="002C12D4">
        <w:rPr>
          <w:rStyle w:val="colornavy"/>
        </w:rPr>
        <w:t>američkih</w:t>
      </w:r>
      <w:r w:rsidR="00073F5C" w:rsidRPr="001D19E9">
        <w:rPr>
          <w:rStyle w:val="colornavy"/>
        </w:rPr>
        <w:t xml:space="preserve"> </w:t>
      </w:r>
      <w:r w:rsidR="002C12D4">
        <w:rPr>
          <w:rStyle w:val="colornavy"/>
        </w:rPr>
        <w:t>dolara</w:t>
      </w:r>
      <w:r w:rsidR="00D4598C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kao</w:t>
      </w:r>
      <w:r w:rsidR="00D4598C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 w:rsidR="00D4598C">
        <w:rPr>
          <w:rStyle w:val="colornavy"/>
          <w:lang w:val="sr-Cyrl-RS"/>
        </w:rPr>
        <w:t xml:space="preserve"> </w:t>
      </w:r>
      <w:r w:rsidR="002C12D4">
        <w:rPr>
          <w:rStyle w:val="colornavy"/>
        </w:rPr>
        <w:t>Predlog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zakona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potvrđivanju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Izmene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i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dopune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br</w:t>
      </w:r>
      <w:r w:rsidR="00D4598C" w:rsidRPr="001D19E9">
        <w:rPr>
          <w:rStyle w:val="colornavy"/>
        </w:rPr>
        <w:t xml:space="preserve">. 1 </w:t>
      </w:r>
      <w:r w:rsidR="002C12D4">
        <w:rPr>
          <w:rStyle w:val="colornavy"/>
        </w:rPr>
        <w:t>Ugovora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o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zajmu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potpisanog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između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Fonda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za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razvoj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Abu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Dabija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i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Vlade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Republike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Srbije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za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finansiranje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podrške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budžetu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Republike</w:t>
      </w:r>
      <w:r w:rsidR="00D4598C" w:rsidRPr="001D19E9">
        <w:rPr>
          <w:rStyle w:val="colornavy"/>
        </w:rPr>
        <w:t xml:space="preserve"> </w:t>
      </w:r>
      <w:r w:rsidR="002C12D4">
        <w:rPr>
          <w:rStyle w:val="colornavy"/>
        </w:rPr>
        <w:t>Srbije</w:t>
      </w:r>
      <w:r w:rsidR="00D4598C">
        <w:rPr>
          <w:rStyle w:val="colornavy"/>
          <w:lang w:val="sr-Cyrl-RS"/>
        </w:rPr>
        <w:t>.</w:t>
      </w:r>
    </w:p>
    <w:p w:rsidR="003B7F46" w:rsidRDefault="003B7F46" w:rsidP="003B7F4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2C12D4">
        <w:rPr>
          <w:rStyle w:val="colornavy"/>
          <w:lang w:val="sr-Cyrl-RS"/>
        </w:rPr>
        <w:t>Veroljub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Arsić</w:t>
      </w:r>
      <w:r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podsetio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Odbora</w:t>
      </w:r>
      <w:r w:rsidR="00832004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da</w:t>
      </w:r>
      <w:r w:rsidR="00F23B52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prema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odredbama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</w:t>
      </w:r>
      <w:r>
        <w:rPr>
          <w:rStyle w:val="colornavy"/>
          <w:lang w:val="sr-Cyrl-RS"/>
        </w:rPr>
        <w:t>. 92</w:t>
      </w:r>
      <w:r w:rsidR="002C12D4">
        <w:rPr>
          <w:rStyle w:val="colornavy"/>
          <w:lang w:val="sr-Cyrl-RS"/>
        </w:rPr>
        <w:t>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stav</w:t>
      </w:r>
      <w:r>
        <w:rPr>
          <w:rStyle w:val="colornavy"/>
          <w:lang w:val="sr-Cyrl-RS"/>
        </w:rPr>
        <w:t xml:space="preserve"> 7.</w:t>
      </w:r>
      <w:r w:rsidR="000D175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 w:rsidR="000D1759">
        <w:rPr>
          <w:rStyle w:val="colornavy"/>
          <w:lang w:val="sr-Cyrl-RS"/>
        </w:rPr>
        <w:t xml:space="preserve"> 92</w:t>
      </w:r>
      <w:r w:rsidR="002C12D4">
        <w:rPr>
          <w:rStyle w:val="colornavy"/>
          <w:lang w:val="sr-Cyrl-RS"/>
        </w:rPr>
        <w:t>g</w:t>
      </w:r>
      <w:r w:rsidR="000D1759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stav</w:t>
      </w:r>
      <w:r w:rsidR="000D1759">
        <w:rPr>
          <w:rStyle w:val="colornavy"/>
          <w:lang w:val="sr-Cyrl-RS"/>
        </w:rPr>
        <w:t xml:space="preserve"> 1. </w:t>
      </w:r>
      <w:r w:rsidR="002C12D4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budžetskom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sistemu</w:t>
      </w:r>
      <w:r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Narodna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skupština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bira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tri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lastRenderedPageBreak/>
        <w:t>Fiskalnog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saveta</w:t>
      </w:r>
      <w:r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čiji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mandat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traje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šest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godina</w:t>
      </w:r>
      <w:r>
        <w:rPr>
          <w:rStyle w:val="colornavy"/>
          <w:lang w:val="sr-Cyrl-RS"/>
        </w:rPr>
        <w:t xml:space="preserve">. </w:t>
      </w:r>
      <w:r w:rsidR="002C12D4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osnovu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člana</w:t>
      </w:r>
      <w:r>
        <w:rPr>
          <w:rStyle w:val="colornavy"/>
          <w:lang w:val="sr-Cyrl-RS"/>
        </w:rPr>
        <w:t xml:space="preserve"> 92</w:t>
      </w:r>
      <w:r w:rsidR="002C12D4">
        <w:rPr>
          <w:rStyle w:val="colornavy"/>
          <w:lang w:val="sr-Cyrl-RS"/>
        </w:rPr>
        <w:t>b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stav</w:t>
      </w:r>
      <w:r>
        <w:rPr>
          <w:rStyle w:val="colornavy"/>
          <w:lang w:val="sr-Cyrl-RS"/>
        </w:rPr>
        <w:t xml:space="preserve"> 1. </w:t>
      </w:r>
      <w:r w:rsidR="002C12D4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Republike</w:t>
      </w:r>
      <w:r w:rsidR="00F23B52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predlaže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predsednika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Fiskalnog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saveta</w:t>
      </w:r>
      <w:r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dok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ministar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nadležan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poslove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finansija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guverner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NBS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predlažu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jednog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člana</w:t>
      </w:r>
      <w:r>
        <w:rPr>
          <w:rStyle w:val="colornavy"/>
          <w:lang w:val="sr-Cyrl-RS"/>
        </w:rPr>
        <w:t xml:space="preserve">. </w:t>
      </w:r>
      <w:r w:rsidR="002C12D4">
        <w:rPr>
          <w:rStyle w:val="colornavy"/>
          <w:lang w:val="sr-Cyrl-RS"/>
        </w:rPr>
        <w:t>S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obzirom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predsedniku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Fiskalnog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saveta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prof</w:t>
      </w:r>
      <w:r>
        <w:rPr>
          <w:rStyle w:val="colornavy"/>
          <w:lang w:val="sr-Cyrl-RS"/>
        </w:rPr>
        <w:t>.</w:t>
      </w:r>
      <w:r w:rsidR="00931384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dr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Pavlu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Petroviću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dr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Nikoli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Altiparmakovu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istekli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mandati</w:t>
      </w:r>
      <w:r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ovlašćeni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predlagači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dostavili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Narodnoj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skupštini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predloge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kandidata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predsednika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Fiskalnog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saveta</w:t>
      </w:r>
      <w:r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biografijama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izjavama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prihvatanju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kandidature</w:t>
      </w:r>
      <w:r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svom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potrebnom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dokumentacijom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smislu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člana</w:t>
      </w:r>
      <w:r>
        <w:rPr>
          <w:rStyle w:val="colornavy"/>
          <w:lang w:val="sr-Cyrl-RS"/>
        </w:rPr>
        <w:t xml:space="preserve"> 92</w:t>
      </w:r>
      <w:r w:rsidR="002C12D4">
        <w:rPr>
          <w:rStyle w:val="colornavy"/>
          <w:lang w:val="sr-Cyrl-RS"/>
        </w:rPr>
        <w:t>v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budžetskom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sistemu</w:t>
      </w:r>
      <w:r>
        <w:rPr>
          <w:rStyle w:val="colornavy"/>
          <w:lang w:val="sr-Cyrl-RS"/>
        </w:rPr>
        <w:t>.</w:t>
      </w:r>
    </w:p>
    <w:p w:rsidR="000D1759" w:rsidRDefault="000D1759" w:rsidP="003B7F4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2C12D4">
        <w:rPr>
          <w:rStyle w:val="colornavy"/>
          <w:lang w:val="sr-Cyrl-RS"/>
        </w:rPr>
        <w:t>Takođe</w:t>
      </w:r>
      <w:r w:rsidR="00E26801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predsednik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Odbora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podsetio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članove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članom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 w:rsidR="00E26801">
        <w:rPr>
          <w:rStyle w:val="colornavy"/>
          <w:lang w:val="sr-Cyrl-RS"/>
        </w:rPr>
        <w:t xml:space="preserve"> 21. </w:t>
      </w:r>
      <w:r w:rsidR="002C12D4">
        <w:rPr>
          <w:rStyle w:val="colornavy"/>
          <w:lang w:val="sr-Cyrl-RS"/>
        </w:rPr>
        <w:t>Zakona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Narodnoj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banci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Srbije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propisano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viceguvernere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bira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Narodna</w:t>
      </w:r>
      <w:r w:rsidR="00931384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skupština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predlog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guvernera</w:t>
      </w:r>
      <w:r w:rsidR="00E26801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na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šest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godina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pravom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ponovnog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izbora</w:t>
      </w:r>
      <w:r w:rsidR="00E26801">
        <w:rPr>
          <w:rStyle w:val="colornavy"/>
          <w:lang w:val="sr-Cyrl-RS"/>
        </w:rPr>
        <w:t xml:space="preserve">. </w:t>
      </w:r>
      <w:r w:rsidR="002C12D4">
        <w:rPr>
          <w:rStyle w:val="colornavy"/>
          <w:lang w:val="sr-Cyrl-RS"/>
        </w:rPr>
        <w:t>Guverner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NBS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 w:rsidR="00E26801">
        <w:rPr>
          <w:rStyle w:val="colornavy"/>
          <w:lang w:val="sr-Cyrl-RS"/>
        </w:rPr>
        <w:t xml:space="preserve"> 12. </w:t>
      </w:r>
      <w:r w:rsidR="002C12D4">
        <w:rPr>
          <w:rStyle w:val="colornavy"/>
          <w:lang w:val="sr-Cyrl-RS"/>
        </w:rPr>
        <w:t>jula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podnela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Narodnoj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skupštini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Predlog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izbor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viceguvernera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NBS</w:t>
      </w:r>
      <w:r w:rsidR="00E26801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u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kome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predložila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reizbor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Željka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Jovića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viceguvernera</w:t>
      </w:r>
      <w:r w:rsidR="00E26801"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uz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koji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dostavljena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biografija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kandidata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njegova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izjava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prihvatanju</w:t>
      </w:r>
      <w:r w:rsidR="00E26801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kandidature</w:t>
      </w:r>
      <w:r w:rsidR="00E26801">
        <w:rPr>
          <w:rStyle w:val="colornavy"/>
          <w:lang w:val="sr-Cyrl-RS"/>
        </w:rPr>
        <w:t>.</w:t>
      </w:r>
    </w:p>
    <w:p w:rsidR="00BB3DEE" w:rsidRPr="00BB3DEE" w:rsidRDefault="00BB3DEE" w:rsidP="00BB3DEE">
      <w:pPr>
        <w:jc w:val="both"/>
        <w:rPr>
          <w:lang w:val="sr-Cyrl-RS"/>
        </w:rPr>
      </w:pPr>
      <w:r>
        <w:rPr>
          <w:rStyle w:val="colornavy"/>
          <w:lang w:val="sr-Cyrl-RS"/>
        </w:rPr>
        <w:tab/>
      </w:r>
      <w:r w:rsidR="002C12D4">
        <w:rPr>
          <w:rStyle w:val="colornavy"/>
          <w:lang w:val="sr-Cyrl-RS"/>
        </w:rPr>
        <w:t>Veroljub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Arsić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još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podsetio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članove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Odbora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i</w:t>
      </w:r>
      <w:r w:rsidR="006A7137"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predsednik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Komisije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kontrolu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državne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pomoći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Vladimir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Antonijević</w:t>
      </w:r>
      <w:r>
        <w:rPr>
          <w:rStyle w:val="colornavy"/>
          <w:lang w:val="sr-Cyrl-RS"/>
        </w:rPr>
        <w:t xml:space="preserve"> 8. </w:t>
      </w:r>
      <w:r w:rsidR="002C12D4">
        <w:rPr>
          <w:rStyle w:val="colornavy"/>
          <w:lang w:val="sr-Cyrl-RS"/>
        </w:rPr>
        <w:t>jula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ostavku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funkciju</w:t>
      </w:r>
      <w:r>
        <w:rPr>
          <w:rStyle w:val="colornavy"/>
          <w:lang w:val="sr-Cyrl-RS"/>
        </w:rPr>
        <w:t xml:space="preserve">. </w:t>
      </w:r>
      <w:r w:rsidR="002C12D4">
        <w:rPr>
          <w:rStyle w:val="colornavy"/>
          <w:lang w:val="sr-Cyrl-RS"/>
        </w:rPr>
        <w:t>Shodno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tome</w:t>
      </w:r>
      <w:r>
        <w:rPr>
          <w:rStyle w:val="colornavy"/>
          <w:lang w:val="sr-Cyrl-RS"/>
        </w:rPr>
        <w:t xml:space="preserve">, </w:t>
      </w:r>
      <w:r w:rsidR="002C12D4">
        <w:rPr>
          <w:rStyle w:val="colornavy"/>
          <w:lang w:val="sr-Cyrl-RS"/>
        </w:rPr>
        <w:t>članom</w:t>
      </w:r>
      <w:r>
        <w:rPr>
          <w:rStyle w:val="colornavy"/>
          <w:lang w:val="sr-Cyrl-RS"/>
        </w:rPr>
        <w:t xml:space="preserve"> 14. </w:t>
      </w:r>
      <w:r w:rsidR="002C12D4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kontroli</w:t>
      </w:r>
      <w:r>
        <w:rPr>
          <w:rStyle w:val="colornavy"/>
          <w:lang w:val="sr-Cyrl-RS"/>
        </w:rPr>
        <w:t xml:space="preserve"> </w:t>
      </w:r>
      <w:r w:rsidR="002C12D4">
        <w:rPr>
          <w:rStyle w:val="colornavy"/>
          <w:lang w:val="sr-Cyrl-RS"/>
        </w:rPr>
        <w:t>državne</w:t>
      </w:r>
      <w:r>
        <w:rPr>
          <w:rStyle w:val="colornavy"/>
          <w:lang w:val="sr-Cyrl-RS"/>
        </w:rPr>
        <w:t xml:space="preserve"> </w:t>
      </w:r>
      <w:r w:rsidR="002C12D4">
        <w:t>pomoći</w:t>
      </w:r>
      <w:r w:rsidRPr="00BB3DEE">
        <w:t xml:space="preserve"> </w:t>
      </w:r>
      <w:r w:rsidR="002C12D4">
        <w:t>propisano</w:t>
      </w:r>
      <w:r w:rsidRPr="00BB3DEE">
        <w:t xml:space="preserve"> </w:t>
      </w:r>
      <w:r w:rsidR="002C12D4">
        <w:t>je</w:t>
      </w:r>
      <w:r>
        <w:rPr>
          <w:lang w:val="sr-Cyrl-RS"/>
        </w:rPr>
        <w:t xml:space="preserve"> </w:t>
      </w:r>
      <w:r w:rsidR="002C12D4">
        <w:t>da</w:t>
      </w:r>
      <w:r w:rsidRPr="00BB3DEE">
        <w:t xml:space="preserve"> </w:t>
      </w:r>
      <w:r w:rsidR="002C12D4">
        <w:t>odbor</w:t>
      </w:r>
      <w:r w:rsidRPr="00BB3DEE">
        <w:t xml:space="preserve"> </w:t>
      </w:r>
      <w:r w:rsidR="002C12D4">
        <w:t>Narodne</w:t>
      </w:r>
      <w:r w:rsidRPr="00BB3DEE">
        <w:t xml:space="preserve"> </w:t>
      </w:r>
      <w:r w:rsidR="002C12D4">
        <w:t>skupštine</w:t>
      </w:r>
      <w:r w:rsidRPr="00BB3DEE">
        <w:t xml:space="preserve"> </w:t>
      </w:r>
      <w:r w:rsidR="002C12D4">
        <w:t>nadležan</w:t>
      </w:r>
      <w:r w:rsidRPr="00BB3DEE">
        <w:t xml:space="preserve"> </w:t>
      </w:r>
      <w:r w:rsidR="002C12D4">
        <w:t>za</w:t>
      </w:r>
      <w:r w:rsidRPr="00BB3DEE">
        <w:t xml:space="preserve"> </w:t>
      </w:r>
      <w:r w:rsidR="002C12D4">
        <w:t>poslove</w:t>
      </w:r>
      <w:r w:rsidRPr="00BB3DEE">
        <w:t xml:space="preserve"> </w:t>
      </w:r>
      <w:r w:rsidR="002C12D4">
        <w:t>finansija</w:t>
      </w:r>
      <w:r w:rsidR="0013627C">
        <w:t xml:space="preserve"> </w:t>
      </w:r>
      <w:r w:rsidR="002C12D4">
        <w:t>u</w:t>
      </w:r>
      <w:r w:rsidRPr="00BB3DEE">
        <w:t xml:space="preserve"> </w:t>
      </w:r>
      <w:r w:rsidR="002C12D4">
        <w:t>slučaju</w:t>
      </w:r>
      <w:r w:rsidRPr="00BB3DEE">
        <w:t xml:space="preserve"> </w:t>
      </w:r>
      <w:r w:rsidR="002C12D4">
        <w:t>da</w:t>
      </w:r>
      <w:r w:rsidRPr="00BB3DEE">
        <w:t xml:space="preserve"> </w:t>
      </w:r>
      <w:r w:rsidR="002C12D4">
        <w:t>je</w:t>
      </w:r>
      <w:r w:rsidRPr="00BB3DEE">
        <w:t xml:space="preserve"> </w:t>
      </w:r>
      <w:r w:rsidR="002C12D4">
        <w:t>predsedniku</w:t>
      </w:r>
      <w:r w:rsidR="0013627C">
        <w:t xml:space="preserve"> </w:t>
      </w:r>
      <w:r w:rsidR="002C12D4">
        <w:t>komisije</w:t>
      </w:r>
      <w:r w:rsidR="0013627C">
        <w:t xml:space="preserve"> </w:t>
      </w:r>
      <w:r w:rsidR="002C12D4">
        <w:t>prestala</w:t>
      </w:r>
      <w:r w:rsidR="0013627C">
        <w:t xml:space="preserve"> </w:t>
      </w:r>
      <w:r w:rsidR="002C12D4">
        <w:t>funkcija</w:t>
      </w:r>
      <w:r w:rsidRPr="00BB3DEE">
        <w:t xml:space="preserve"> </w:t>
      </w:r>
      <w:r w:rsidR="002C12D4">
        <w:t>imenuje</w:t>
      </w:r>
      <w:r w:rsidRPr="00BB3DEE">
        <w:t xml:space="preserve"> </w:t>
      </w:r>
      <w:r w:rsidR="002C12D4">
        <w:t>vršioca</w:t>
      </w:r>
      <w:r w:rsidRPr="00BB3DEE">
        <w:t xml:space="preserve"> </w:t>
      </w:r>
      <w:r w:rsidR="002C12D4">
        <w:t>funkcije</w:t>
      </w:r>
      <w:r w:rsidRPr="00BB3DEE">
        <w:t xml:space="preserve"> </w:t>
      </w:r>
      <w:r w:rsidR="002C12D4">
        <w:t>predsednika</w:t>
      </w:r>
      <w:r w:rsidRPr="00BB3DEE">
        <w:t xml:space="preserve"> </w:t>
      </w:r>
      <w:r w:rsidR="002C12D4">
        <w:t>komisije</w:t>
      </w:r>
      <w:r w:rsidRPr="00BB3DEE">
        <w:t xml:space="preserve"> </w:t>
      </w:r>
      <w:r w:rsidR="002C12D4">
        <w:t>između</w:t>
      </w:r>
      <w:r w:rsidRPr="00BB3DEE">
        <w:t xml:space="preserve"> </w:t>
      </w:r>
      <w:r w:rsidR="002C12D4">
        <w:t>članova</w:t>
      </w:r>
      <w:r w:rsidRPr="00BB3DEE">
        <w:t xml:space="preserve"> </w:t>
      </w:r>
      <w:r w:rsidR="002C12D4">
        <w:t>Saveta</w:t>
      </w:r>
      <w:r w:rsidRPr="00BB3DEE">
        <w:t xml:space="preserve">, </w:t>
      </w:r>
      <w:r w:rsidR="002C12D4">
        <w:t>kao</w:t>
      </w:r>
      <w:r w:rsidRPr="00BB3DEE">
        <w:t xml:space="preserve"> </w:t>
      </w:r>
      <w:r w:rsidR="002C12D4">
        <w:t>i</w:t>
      </w:r>
      <w:r w:rsidRPr="00BB3DEE">
        <w:t xml:space="preserve"> </w:t>
      </w:r>
      <w:r w:rsidR="002C12D4">
        <w:t>da</w:t>
      </w:r>
      <w:r w:rsidRPr="00BB3DEE">
        <w:t xml:space="preserve"> </w:t>
      </w:r>
      <w:r w:rsidR="002C12D4">
        <w:t>vršilac</w:t>
      </w:r>
      <w:r w:rsidRPr="00BB3DEE">
        <w:t xml:space="preserve"> </w:t>
      </w:r>
      <w:r w:rsidR="002C12D4">
        <w:t>funkcije</w:t>
      </w:r>
      <w:r w:rsidRPr="00BB3DEE">
        <w:t xml:space="preserve"> </w:t>
      </w:r>
      <w:r w:rsidR="002C12D4">
        <w:t>predsednika</w:t>
      </w:r>
      <w:r w:rsidRPr="00BB3DEE">
        <w:t xml:space="preserve"> </w:t>
      </w:r>
      <w:r w:rsidR="002C12D4">
        <w:t>Komisije</w:t>
      </w:r>
      <w:r w:rsidRPr="00BB3DEE">
        <w:t xml:space="preserve"> </w:t>
      </w:r>
      <w:r w:rsidR="002C12D4">
        <w:t>vrši</w:t>
      </w:r>
      <w:r w:rsidRPr="00BB3DEE">
        <w:t xml:space="preserve"> </w:t>
      </w:r>
      <w:r w:rsidR="002C12D4">
        <w:t>tu</w:t>
      </w:r>
      <w:r w:rsidRPr="00BB3DEE">
        <w:t xml:space="preserve"> </w:t>
      </w:r>
      <w:r w:rsidR="002C12D4">
        <w:t>funkciju</w:t>
      </w:r>
      <w:r w:rsidRPr="00BB3DEE">
        <w:t xml:space="preserve"> </w:t>
      </w:r>
      <w:r w:rsidR="002C12D4">
        <w:t>do</w:t>
      </w:r>
      <w:r w:rsidRPr="00BB3DEE">
        <w:t xml:space="preserve"> </w:t>
      </w:r>
      <w:r w:rsidR="002C12D4">
        <w:t>stupanja</w:t>
      </w:r>
      <w:r w:rsidRPr="00BB3DEE">
        <w:t xml:space="preserve"> </w:t>
      </w:r>
      <w:r w:rsidR="002C12D4">
        <w:t>na</w:t>
      </w:r>
      <w:r w:rsidRPr="00BB3DEE">
        <w:t xml:space="preserve"> </w:t>
      </w:r>
      <w:r w:rsidR="002C12D4">
        <w:t>funkciju</w:t>
      </w:r>
      <w:r w:rsidRPr="00BB3DEE">
        <w:t xml:space="preserve"> </w:t>
      </w:r>
      <w:r w:rsidR="002C12D4">
        <w:t>novog</w:t>
      </w:r>
      <w:r w:rsidRPr="00BB3DEE">
        <w:t xml:space="preserve"> </w:t>
      </w:r>
      <w:r w:rsidR="002C12D4">
        <w:t>predsednika</w:t>
      </w:r>
      <w:r w:rsidRPr="00BB3DEE">
        <w:t xml:space="preserve"> </w:t>
      </w:r>
      <w:r w:rsidR="002C12D4">
        <w:t>Komisije</w:t>
      </w:r>
      <w:r w:rsidRPr="00BB3DEE">
        <w:t>.</w:t>
      </w:r>
      <w:r>
        <w:rPr>
          <w:lang w:val="sr-Cyrl-RS"/>
        </w:rPr>
        <w:t xml:space="preserve"> </w:t>
      </w:r>
      <w:r w:rsidR="002C12D4">
        <w:t>Narodna</w:t>
      </w:r>
      <w:r w:rsidRPr="00BB3DEE">
        <w:t xml:space="preserve"> </w:t>
      </w:r>
      <w:r w:rsidR="002C12D4">
        <w:t>skupština</w:t>
      </w:r>
      <w:r>
        <w:rPr>
          <w:lang w:val="sr-Cyrl-RS"/>
        </w:rPr>
        <w:t xml:space="preserve"> </w:t>
      </w:r>
      <w:r w:rsidR="002C12D4">
        <w:rPr>
          <w:lang w:val="sr-Cyrl-RS"/>
        </w:rPr>
        <w:t>je</w:t>
      </w:r>
      <w:r w:rsidRPr="00BB3DEE">
        <w:t xml:space="preserve"> </w:t>
      </w:r>
      <w:r w:rsidR="002C12D4">
        <w:t>na</w:t>
      </w:r>
      <w:r w:rsidRPr="00BB3DEE">
        <w:t xml:space="preserve"> </w:t>
      </w:r>
      <w:r w:rsidR="002C12D4">
        <w:t>Devetoj</w:t>
      </w:r>
      <w:r w:rsidRPr="00BB3DEE">
        <w:t xml:space="preserve"> </w:t>
      </w:r>
      <w:r w:rsidR="002C12D4">
        <w:t>sednici</w:t>
      </w:r>
      <w:r w:rsidRPr="00BB3DEE">
        <w:t xml:space="preserve"> </w:t>
      </w:r>
      <w:r w:rsidR="002C12D4">
        <w:t>Drugog</w:t>
      </w:r>
      <w:r w:rsidRPr="00BB3DEE">
        <w:t xml:space="preserve"> </w:t>
      </w:r>
      <w:r w:rsidR="002C12D4">
        <w:t>redovnog</w:t>
      </w:r>
      <w:r w:rsidRPr="00BB3DEE">
        <w:t xml:space="preserve"> </w:t>
      </w:r>
      <w:r w:rsidR="002C12D4">
        <w:t>zasedanja</w:t>
      </w:r>
      <w:r w:rsidRPr="00BB3DEE">
        <w:t xml:space="preserve"> </w:t>
      </w:r>
      <w:r w:rsidR="002C12D4">
        <w:t>u</w:t>
      </w:r>
      <w:r w:rsidRPr="00BB3DEE">
        <w:t xml:space="preserve"> 2019. </w:t>
      </w:r>
      <w:r w:rsidR="002C12D4">
        <w:t>godini</w:t>
      </w:r>
      <w:r w:rsidRPr="00BB3DEE">
        <w:t xml:space="preserve">, </w:t>
      </w:r>
      <w:r w:rsidR="002C12D4">
        <w:t>održanoj</w:t>
      </w:r>
      <w:r w:rsidRPr="00BB3DEE">
        <w:t xml:space="preserve"> 23. </w:t>
      </w:r>
      <w:r w:rsidR="002C12D4">
        <w:t>decembra</w:t>
      </w:r>
      <w:r w:rsidRPr="00BB3DEE">
        <w:t xml:space="preserve">, </w:t>
      </w:r>
      <w:r w:rsidR="002C12D4">
        <w:t>donela</w:t>
      </w:r>
      <w:r w:rsidRPr="00BB3DEE">
        <w:t xml:space="preserve"> </w:t>
      </w:r>
      <w:r w:rsidR="002C12D4">
        <w:t>Odluku</w:t>
      </w:r>
      <w:r w:rsidRPr="00BB3DEE">
        <w:t xml:space="preserve"> </w:t>
      </w:r>
      <w:r w:rsidR="002C12D4">
        <w:t>o</w:t>
      </w:r>
      <w:r w:rsidRPr="00BB3DEE">
        <w:t xml:space="preserve"> </w:t>
      </w:r>
      <w:r w:rsidR="002C12D4">
        <w:t>izboru</w:t>
      </w:r>
      <w:r w:rsidRPr="00BB3DEE">
        <w:t xml:space="preserve"> </w:t>
      </w:r>
      <w:r w:rsidR="002C12D4">
        <w:t>predsednika</w:t>
      </w:r>
      <w:r w:rsidRPr="00BB3DEE">
        <w:t xml:space="preserve"> </w:t>
      </w:r>
      <w:r w:rsidR="002C12D4">
        <w:t>i</w:t>
      </w:r>
      <w:r w:rsidRPr="00BB3DEE">
        <w:t xml:space="preserve"> </w:t>
      </w:r>
      <w:r w:rsidR="002C12D4">
        <w:t>članova</w:t>
      </w:r>
      <w:r w:rsidRPr="00BB3DEE">
        <w:t xml:space="preserve"> </w:t>
      </w:r>
      <w:r w:rsidR="002C12D4">
        <w:t>Saveta</w:t>
      </w:r>
      <w:r w:rsidRPr="00BB3DEE">
        <w:t xml:space="preserve"> </w:t>
      </w:r>
      <w:r w:rsidR="002C12D4">
        <w:t>Komisije</w:t>
      </w:r>
      <w:r w:rsidRPr="00BB3DEE">
        <w:t>.</w:t>
      </w:r>
    </w:p>
    <w:p w:rsidR="00BB3DEE" w:rsidRPr="00BB3DEE" w:rsidRDefault="00BB3DEE" w:rsidP="00CB774C">
      <w:pPr>
        <w:pStyle w:val="basic-paragraph"/>
        <w:spacing w:before="0" w:beforeAutospacing="0" w:after="0" w:afterAutospacing="0"/>
        <w:jc w:val="both"/>
      </w:pPr>
      <w:r w:rsidRPr="00BB3DEE">
        <w:rPr>
          <w:rFonts w:eastAsiaTheme="minorHAnsi"/>
        </w:rPr>
        <w:tab/>
      </w:r>
      <w:r w:rsidR="002C12D4">
        <w:rPr>
          <w:rFonts w:eastAsiaTheme="minorHAnsi"/>
        </w:rPr>
        <w:t>Imajući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u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vidu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zakonsku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obavezu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Odbora</w:t>
      </w:r>
      <w:r>
        <w:rPr>
          <w:rFonts w:eastAsiaTheme="minorHAnsi"/>
        </w:rPr>
        <w:t xml:space="preserve">, </w:t>
      </w:r>
      <w:r w:rsidR="002C12D4">
        <w:rPr>
          <w:rFonts w:eastAsiaTheme="minorHAnsi"/>
        </w:rPr>
        <w:t>predsednik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Odbora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Veroljub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Arsić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izneo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je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da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je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podneo</w:t>
      </w:r>
      <w:r>
        <w:rPr>
          <w:rFonts w:eastAsiaTheme="minorHAnsi"/>
        </w:rPr>
        <w:t xml:space="preserve"> </w:t>
      </w:r>
      <w:r w:rsidR="002C12D4">
        <w:rPr>
          <w:rFonts w:eastAsiaTheme="minorHAnsi"/>
        </w:rPr>
        <w:t>predlog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da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Odbor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imenuje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Dušicu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Đorđević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za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vršioca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funkcije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predsednika</w:t>
      </w:r>
      <w:r w:rsidRPr="00BB3DEE">
        <w:rPr>
          <w:rFonts w:eastAsiaTheme="minorHAnsi"/>
        </w:rPr>
        <w:t xml:space="preserve"> </w:t>
      </w:r>
      <w:r w:rsidR="002C12D4">
        <w:rPr>
          <w:rFonts w:eastAsiaTheme="minorHAnsi"/>
        </w:rPr>
        <w:t>Komisije</w:t>
      </w:r>
      <w:r w:rsidRPr="00BB3DEE">
        <w:rPr>
          <w:rFonts w:eastAsiaTheme="minorHAnsi"/>
        </w:rPr>
        <w:t xml:space="preserve"> </w:t>
      </w:r>
      <w:r w:rsidR="002C12D4">
        <w:t>koju</w:t>
      </w:r>
      <w:r w:rsidRPr="00BB3DEE">
        <w:t xml:space="preserve"> </w:t>
      </w:r>
      <w:r w:rsidR="002C12D4">
        <w:t>će</w:t>
      </w:r>
      <w:r w:rsidRPr="00BB3DEE">
        <w:t xml:space="preserve"> </w:t>
      </w:r>
      <w:r w:rsidR="002C12D4">
        <w:t>imenovana</w:t>
      </w:r>
      <w:r w:rsidRPr="00BB3DEE">
        <w:t xml:space="preserve"> </w:t>
      </w:r>
      <w:r w:rsidR="002C12D4">
        <w:t>vršiti</w:t>
      </w:r>
      <w:r w:rsidRPr="00BB3DEE">
        <w:t xml:space="preserve"> </w:t>
      </w:r>
      <w:r w:rsidR="002C12D4">
        <w:t>do</w:t>
      </w:r>
      <w:r w:rsidRPr="00BB3DEE">
        <w:t xml:space="preserve"> </w:t>
      </w:r>
      <w:r w:rsidR="002C12D4">
        <w:t>stupanja</w:t>
      </w:r>
      <w:r w:rsidRPr="00BB3DEE">
        <w:t xml:space="preserve"> </w:t>
      </w:r>
      <w:r w:rsidR="002C12D4">
        <w:t>na</w:t>
      </w:r>
      <w:r w:rsidRPr="00BB3DEE">
        <w:t xml:space="preserve"> </w:t>
      </w:r>
      <w:r w:rsidR="002C12D4">
        <w:t>funkciju</w:t>
      </w:r>
      <w:r w:rsidRPr="00BB3DEE">
        <w:t xml:space="preserve"> </w:t>
      </w:r>
      <w:r w:rsidR="002C12D4">
        <w:t>novog</w:t>
      </w:r>
      <w:r w:rsidRPr="00BB3DEE">
        <w:t xml:space="preserve"> </w:t>
      </w:r>
      <w:r w:rsidR="002C12D4">
        <w:t>predsednika</w:t>
      </w:r>
      <w:r w:rsidRPr="00BB3DEE">
        <w:t xml:space="preserve"> </w:t>
      </w:r>
      <w:r w:rsidR="002C12D4">
        <w:t>Komisije</w:t>
      </w:r>
      <w:r>
        <w:t xml:space="preserve">, </w:t>
      </w:r>
      <w:r w:rsidR="002C12D4">
        <w:t>ovo</w:t>
      </w:r>
      <w:r w:rsidRPr="00BB3DEE">
        <w:t xml:space="preserve"> </w:t>
      </w:r>
      <w:r w:rsidR="002C12D4">
        <w:t>posebno</w:t>
      </w:r>
      <w:r w:rsidRPr="00BB3DEE">
        <w:t xml:space="preserve"> </w:t>
      </w:r>
      <w:r w:rsidR="002C12D4">
        <w:t>imajući</w:t>
      </w:r>
      <w:r w:rsidRPr="00BB3DEE">
        <w:t xml:space="preserve"> </w:t>
      </w:r>
      <w:r w:rsidR="002C12D4">
        <w:t>u</w:t>
      </w:r>
      <w:r w:rsidRPr="00BB3DEE">
        <w:t xml:space="preserve"> </w:t>
      </w:r>
      <w:r w:rsidR="002C12D4">
        <w:t>vidu</w:t>
      </w:r>
      <w:r w:rsidRPr="00BB3DEE">
        <w:t xml:space="preserve"> </w:t>
      </w:r>
      <w:r w:rsidR="002C12D4">
        <w:t>da</w:t>
      </w:r>
      <w:r w:rsidRPr="00BB3DEE">
        <w:t xml:space="preserve"> </w:t>
      </w:r>
      <w:r w:rsidR="002C12D4">
        <w:t>imenovana</w:t>
      </w:r>
      <w:r w:rsidRPr="00BB3DEE">
        <w:t xml:space="preserve"> </w:t>
      </w:r>
      <w:r w:rsidR="002C12D4">
        <w:t>trenutno</w:t>
      </w:r>
      <w:r w:rsidRPr="00BB3DEE">
        <w:t xml:space="preserve"> </w:t>
      </w:r>
      <w:r w:rsidR="002C12D4">
        <w:t>obavlja</w:t>
      </w:r>
      <w:r w:rsidRPr="00BB3DEE">
        <w:t xml:space="preserve"> </w:t>
      </w:r>
      <w:r w:rsidR="002C12D4">
        <w:t>funkciju</w:t>
      </w:r>
      <w:r w:rsidRPr="00BB3DEE">
        <w:t xml:space="preserve"> </w:t>
      </w:r>
      <w:r w:rsidR="002C12D4">
        <w:t>zamenika</w:t>
      </w:r>
      <w:r w:rsidRPr="00BB3DEE">
        <w:t xml:space="preserve"> </w:t>
      </w:r>
      <w:r w:rsidR="002C12D4">
        <w:t>predsednika</w:t>
      </w:r>
      <w:r w:rsidRPr="00BB3DEE">
        <w:t xml:space="preserve"> </w:t>
      </w:r>
      <w:r w:rsidR="002C12D4">
        <w:t>Komisije</w:t>
      </w:r>
      <w:r w:rsidRPr="00BB3DEE">
        <w:t xml:space="preserve">. </w:t>
      </w:r>
    </w:p>
    <w:p w:rsidR="00483B70" w:rsidRPr="006A211F" w:rsidRDefault="002C12D4" w:rsidP="00CB77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lang w:val="sr-Cyrl-RS"/>
        </w:rPr>
        <w:t>U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diskusiji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su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483B70" w:rsidRPr="006A211F">
        <w:rPr>
          <w:rFonts w:eastAsiaTheme="minorEastAsia"/>
          <w:color w:val="000000"/>
          <w:lang w:val="sr-Cyrl-CS" w:eastAsia="sr-Cyrl-CS"/>
        </w:rPr>
        <w:t>:</w:t>
      </w:r>
      <w:r w:rsidR="00D76F2E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Nenad</w:t>
      </w:r>
      <w:r w:rsidR="00765E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Mitrović</w:t>
      </w:r>
      <w:r w:rsidR="00765E25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Dušan</w:t>
      </w:r>
      <w:r w:rsidR="00765E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Nikezić</w:t>
      </w:r>
      <w:r w:rsidR="00765E25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Peđa</w:t>
      </w:r>
      <w:r w:rsidR="00765E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Mitrović</w:t>
      </w:r>
      <w:r w:rsidR="00765E25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Predrag</w:t>
      </w:r>
      <w:r w:rsidR="00765E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Marsenić</w:t>
      </w:r>
      <w:r w:rsidR="00765E25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Branko</w:t>
      </w:r>
      <w:r w:rsidR="00765E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Pavlović</w:t>
      </w:r>
      <w:r w:rsidR="00765E25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Nikola</w:t>
      </w:r>
      <w:r w:rsidR="00765E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Radosavljević</w:t>
      </w:r>
      <w:r w:rsidR="00765E25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Akoš</w:t>
      </w:r>
      <w:r w:rsidR="00765E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Ujhelji</w:t>
      </w:r>
      <w:r w:rsidR="00765E25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Veroljub</w:t>
      </w:r>
      <w:r w:rsidR="00765E25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Arsić</w:t>
      </w:r>
      <w:r w:rsidR="00483B70" w:rsidRPr="006A211F">
        <w:rPr>
          <w:rFonts w:eastAsiaTheme="minorEastAsia"/>
          <w:color w:val="000000"/>
          <w:lang w:val="sr-Cyrl-CS" w:eastAsia="sr-Cyrl-CS"/>
        </w:rPr>
        <w:t xml:space="preserve">,  </w:t>
      </w:r>
      <w:r>
        <w:rPr>
          <w:rFonts w:eastAsiaTheme="minorEastAsia"/>
          <w:color w:val="000000"/>
          <w:lang w:val="sr-Cyrl-CS" w:eastAsia="sr-Cyrl-CS"/>
        </w:rPr>
        <w:t>čija</w:t>
      </w:r>
      <w:r w:rsidR="00483B70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</w:t>
      </w:r>
      <w:r w:rsidR="00483B70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izlaganja</w:t>
      </w:r>
      <w:r w:rsidR="00483B70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483B70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483B70" w:rsidRPr="006A211F">
        <w:rPr>
          <w:rFonts w:eastAsiaTheme="minorEastAsia"/>
          <w:color w:val="000000"/>
          <w:lang w:val="sr-Cyrl-CS" w:eastAsia="sr-Cyrl-CS"/>
        </w:rPr>
        <w:t>.</w:t>
      </w:r>
    </w:p>
    <w:p w:rsidR="00483B70" w:rsidRPr="006A211F" w:rsidRDefault="00483B70" w:rsidP="00483B70">
      <w:pPr>
        <w:jc w:val="both"/>
        <w:rPr>
          <w:rFonts w:eastAsia="Calibri"/>
          <w:b/>
          <w:lang w:val="sr-Cyrl-RS"/>
        </w:rPr>
      </w:pPr>
    </w:p>
    <w:p w:rsidR="00483B70" w:rsidRPr="006A211F" w:rsidRDefault="002C12D4" w:rsidP="00483B70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483B70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483B70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483B70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96033">
        <w:rPr>
          <w:b/>
          <w:bCs/>
          <w:u w:val="single"/>
          <w:lang w:val="sr-Cyrl-RS"/>
        </w:rPr>
        <w:t xml:space="preserve"> - </w:t>
      </w:r>
      <w:r>
        <w:rPr>
          <w:b/>
          <w:bCs/>
          <w:u w:val="single"/>
          <w:lang w:val="sr-Cyrl-RS"/>
        </w:rPr>
        <w:t>glasanje</w:t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483B70" w:rsidRPr="006A211F" w:rsidRDefault="002C12D4" w:rsidP="00483B70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483B70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483B70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83B70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650CC5">
        <w:rPr>
          <w:lang w:val="sr-Cyrl-RS"/>
        </w:rPr>
        <w:t xml:space="preserve"> </w:t>
      </w:r>
      <w:r>
        <w:rPr>
          <w:lang w:val="sr-Cyrl-RS"/>
        </w:rPr>
        <w:t>za</w:t>
      </w:r>
      <w:r w:rsidR="00650CC5">
        <w:rPr>
          <w:lang w:val="sr-Cyrl-RS"/>
        </w:rPr>
        <w:t xml:space="preserve"> </w:t>
      </w:r>
      <w:r>
        <w:rPr>
          <w:lang w:val="sr-Cyrl-RS"/>
        </w:rPr>
        <w:t>finansije</w:t>
      </w:r>
      <w:r w:rsidR="00650CC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50CC5">
        <w:rPr>
          <w:lang w:val="sr-Cyrl-RS"/>
        </w:rPr>
        <w:t xml:space="preserve"> </w:t>
      </w:r>
      <w:r>
        <w:rPr>
          <w:lang w:val="sr-Cyrl-RS"/>
        </w:rPr>
        <w:t>budžet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i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396033">
        <w:rPr>
          <w:lang w:val="sr-Cyrl-RS"/>
        </w:rPr>
        <w:t xml:space="preserve"> </w:t>
      </w:r>
      <w:r>
        <w:rPr>
          <w:lang w:val="sr-Cyrl-RS"/>
        </w:rPr>
        <w:t>javnih</w:t>
      </w:r>
      <w:r w:rsidR="00396033">
        <w:rPr>
          <w:lang w:val="sr-Cyrl-RS"/>
        </w:rPr>
        <w:t xml:space="preserve"> </w:t>
      </w:r>
      <w:r>
        <w:rPr>
          <w:lang w:val="sr-Cyrl-RS"/>
        </w:rPr>
        <w:t>sredstava</w:t>
      </w:r>
      <w:r w:rsidR="00396033">
        <w:rPr>
          <w:lang w:val="sr-Cyrl-RS"/>
        </w:rPr>
        <w:t xml:space="preserve"> </w:t>
      </w:r>
      <w:r>
        <w:rPr>
          <w:lang w:val="sr-Cyrl-RS"/>
        </w:rPr>
        <w:t>je</w:t>
      </w:r>
      <w:r w:rsidR="00396033">
        <w:rPr>
          <w:lang w:val="sr-Cyrl-RS"/>
        </w:rPr>
        <w:t xml:space="preserve">, </w:t>
      </w:r>
      <w:r>
        <w:rPr>
          <w:lang w:val="sr-Cyrl-RS"/>
        </w:rPr>
        <w:t>većinom</w:t>
      </w:r>
      <w:r w:rsidR="0067729A">
        <w:rPr>
          <w:lang w:val="sr-Cyrl-RS"/>
        </w:rPr>
        <w:t xml:space="preserve"> </w:t>
      </w:r>
      <w:r>
        <w:rPr>
          <w:lang w:val="sr-Cyrl-RS"/>
        </w:rPr>
        <w:t>glasova</w:t>
      </w:r>
      <w:r w:rsidR="0067729A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67729A">
        <w:rPr>
          <w:lang w:val="sr-Cyrl-RS"/>
        </w:rPr>
        <w:t xml:space="preserve"> </w:t>
      </w:r>
      <w:r>
        <w:rPr>
          <w:lang w:val="sr-Cyrl-RS"/>
        </w:rPr>
        <w:t>za</w:t>
      </w:r>
      <w:r w:rsidR="0067729A">
        <w:rPr>
          <w:lang w:val="sr-Cyrl-RS"/>
        </w:rPr>
        <w:t xml:space="preserve">, </w:t>
      </w:r>
      <w:r>
        <w:rPr>
          <w:lang w:val="sr-Cyrl-RS"/>
        </w:rPr>
        <w:t>tri</w:t>
      </w:r>
      <w:r w:rsidR="0067729A">
        <w:rPr>
          <w:lang w:val="sr-Cyrl-RS"/>
        </w:rPr>
        <w:t xml:space="preserve"> </w:t>
      </w:r>
      <w:r>
        <w:rPr>
          <w:lang w:val="sr-Cyrl-RS"/>
        </w:rPr>
        <w:t>uzdržana</w:t>
      </w:r>
      <w:r w:rsidR="00396033">
        <w:rPr>
          <w:lang w:val="sr-Cyrl-RS"/>
        </w:rPr>
        <w:t xml:space="preserve">, </w:t>
      </w:r>
      <w:r>
        <w:rPr>
          <w:lang w:val="sr-Cyrl-RS"/>
        </w:rPr>
        <w:t>jedan</w:t>
      </w:r>
      <w:r w:rsidR="00396033">
        <w:rPr>
          <w:lang w:val="sr-Cyrl-RS"/>
        </w:rPr>
        <w:t xml:space="preserve"> </w:t>
      </w:r>
      <w:r>
        <w:rPr>
          <w:lang w:val="sr-Cyrl-RS"/>
        </w:rPr>
        <w:t>nije</w:t>
      </w:r>
      <w:r w:rsidR="00396033">
        <w:rPr>
          <w:lang w:val="sr-Cyrl-RS"/>
        </w:rPr>
        <w:t xml:space="preserve"> </w:t>
      </w:r>
      <w:r>
        <w:rPr>
          <w:lang w:val="sr-Cyrl-RS"/>
        </w:rPr>
        <w:t>glasao</w:t>
      </w:r>
      <w:r w:rsidR="00396033">
        <w:rPr>
          <w:lang w:val="sr-Cyrl-RS"/>
        </w:rPr>
        <w:t xml:space="preserve">), </w:t>
      </w:r>
      <w:r>
        <w:rPr>
          <w:lang w:val="sr-Cyrl-RS"/>
        </w:rPr>
        <w:t>odlučio</w:t>
      </w:r>
      <w:r w:rsidR="00396033">
        <w:rPr>
          <w:lang w:val="sr-Cyrl-RS"/>
        </w:rPr>
        <w:t xml:space="preserve"> </w:t>
      </w:r>
      <w:r>
        <w:rPr>
          <w:lang w:val="sr-Cyrl-RS"/>
        </w:rPr>
        <w:t>da</w:t>
      </w:r>
      <w:r w:rsidR="00396033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483B70" w:rsidRPr="006A211F" w:rsidRDefault="00483B70" w:rsidP="00483B70">
      <w:pPr>
        <w:ind w:firstLine="720"/>
        <w:jc w:val="both"/>
      </w:pPr>
    </w:p>
    <w:p w:rsidR="00483B70" w:rsidRPr="006A211F" w:rsidRDefault="002C12D4" w:rsidP="00483B70">
      <w:pPr>
        <w:jc w:val="center"/>
        <w:rPr>
          <w:lang w:val="sr-Cyrl-RS"/>
        </w:rPr>
      </w:pPr>
      <w:r>
        <w:rPr>
          <w:lang w:val="sr-Cyrl-RS"/>
        </w:rPr>
        <w:t>I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Z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V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E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Š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T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A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3B70" w:rsidRPr="006A211F" w:rsidRDefault="00483B70" w:rsidP="00483B70">
      <w:pPr>
        <w:jc w:val="center"/>
      </w:pPr>
    </w:p>
    <w:p w:rsidR="00396033" w:rsidRPr="00A14840" w:rsidRDefault="002C12D4" w:rsidP="00DD2C96">
      <w:pPr>
        <w:ind w:firstLine="720"/>
        <w:jc w:val="both"/>
        <w:rPr>
          <w:rStyle w:val="colornavy"/>
          <w:lang w:val="sr-Cyrl-RS"/>
        </w:rPr>
      </w:pPr>
      <w:r>
        <w:rPr>
          <w:lang w:val="sr-Cyrl-RS"/>
        </w:rPr>
        <w:t>Odbor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je</w:t>
      </w:r>
      <w:r w:rsidR="00396033" w:rsidRPr="00A14840">
        <w:rPr>
          <w:lang w:val="sr-Cyrl-RS"/>
        </w:rPr>
        <w:t xml:space="preserve">, </w:t>
      </w:r>
      <w:r>
        <w:rPr>
          <w:lang w:val="sr-Cyrl-RS"/>
        </w:rPr>
        <w:t>u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skladu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sa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članom</w:t>
      </w:r>
      <w:r w:rsidR="00396033" w:rsidRPr="00A14840">
        <w:rPr>
          <w:lang w:val="sr-Cyrl-RS"/>
        </w:rPr>
        <w:t xml:space="preserve"> 155. </w:t>
      </w:r>
      <w:r>
        <w:rPr>
          <w:lang w:val="sr-Cyrl-RS"/>
        </w:rPr>
        <w:t>stav</w:t>
      </w:r>
      <w:r w:rsidR="00396033" w:rsidRPr="00A14840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Narodne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96033" w:rsidRPr="00A14840">
        <w:rPr>
          <w:lang w:val="sr-Cyrl-RS"/>
        </w:rPr>
        <w:t xml:space="preserve">, </w:t>
      </w:r>
      <w:r>
        <w:rPr>
          <w:lang w:val="sr-Cyrl-RS"/>
        </w:rPr>
        <w:t>odlučio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da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predloži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Narodnoj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da</w:t>
      </w:r>
      <w:r w:rsidR="00396033" w:rsidRPr="00A14840">
        <w:rPr>
          <w:lang w:val="sr-Cyrl-RS"/>
        </w:rPr>
        <w:t xml:space="preserve"> </w:t>
      </w:r>
      <w:r>
        <w:rPr>
          <w:lang w:val="sr-Cyrl-RS"/>
        </w:rPr>
        <w:t>prihvati</w:t>
      </w:r>
      <w:r w:rsidR="00396033" w:rsidRPr="00A14840">
        <w:rPr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396033" w:rsidRPr="00A14840">
        <w:rPr>
          <w:rStyle w:val="colornavy"/>
          <w:lang w:val="sr-Cyrl-RS"/>
        </w:rPr>
        <w:t xml:space="preserve">  </w:t>
      </w:r>
      <w:r>
        <w:rPr>
          <w:rStyle w:val="colornavy"/>
          <w:lang w:val="sr-Cyrl-RS"/>
        </w:rPr>
        <w:t>o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platnim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uslugama</w:t>
      </w:r>
      <w:r w:rsidR="00396033" w:rsidRPr="00A14840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Narodna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banka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396033" w:rsidRPr="00A14840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u</w:t>
      </w:r>
      <w:r w:rsidR="00396033" w:rsidRPr="00A1484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  <w:r w:rsidR="00396033" w:rsidRPr="00A14840">
        <w:rPr>
          <w:rStyle w:val="colornavy"/>
          <w:lang w:val="sr-Cyrl-RS"/>
        </w:rPr>
        <w:t>.</w:t>
      </w:r>
    </w:p>
    <w:p w:rsidR="00483B70" w:rsidRPr="006A211F" w:rsidRDefault="00483B70" w:rsidP="00483B70">
      <w:pPr>
        <w:ind w:firstLine="720"/>
        <w:jc w:val="both"/>
      </w:pPr>
    </w:p>
    <w:p w:rsidR="00483B70" w:rsidRPr="006A211F" w:rsidRDefault="002C12D4" w:rsidP="00483B70">
      <w:pPr>
        <w:ind w:firstLine="720"/>
        <w:jc w:val="both"/>
      </w:pPr>
      <w:r>
        <w:rPr>
          <w:b/>
          <w:bCs/>
          <w:u w:val="single"/>
          <w:lang w:val="sr-Cyrl-RS"/>
        </w:rPr>
        <w:t>DRUGA</w:t>
      </w:r>
      <w:r w:rsidR="009A4FE5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9A4FE5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9A4FE5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9A4FE5">
        <w:rPr>
          <w:b/>
          <w:bCs/>
          <w:u w:val="single"/>
          <w:lang w:val="sr-Cyrl-RS"/>
        </w:rPr>
        <w:t xml:space="preserve"> - </w:t>
      </w:r>
      <w:r>
        <w:rPr>
          <w:b/>
          <w:bCs/>
          <w:u w:val="single"/>
          <w:lang w:val="sr-Cyrl-RS"/>
        </w:rPr>
        <w:t>glasanje</w:t>
      </w:r>
      <w:r w:rsidR="00483B70" w:rsidRPr="006A211F">
        <w:rPr>
          <w:b/>
          <w:u w:val="single"/>
          <w:lang w:val="sr-Cyrl-RS"/>
        </w:rPr>
        <w:t xml:space="preserve">  </w:t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9A4FE5" w:rsidRPr="006A211F" w:rsidRDefault="002C12D4" w:rsidP="009A4FE5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9A4FE5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9A4FE5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9A4FE5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9A4FE5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9A4FE5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9A4FE5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A4FE5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650CC5">
        <w:rPr>
          <w:lang w:val="sr-Cyrl-RS"/>
        </w:rPr>
        <w:t xml:space="preserve"> </w:t>
      </w:r>
      <w:r>
        <w:rPr>
          <w:lang w:val="sr-Cyrl-RS"/>
        </w:rPr>
        <w:t>za</w:t>
      </w:r>
      <w:r w:rsidR="00650CC5">
        <w:rPr>
          <w:lang w:val="sr-Cyrl-RS"/>
        </w:rPr>
        <w:t xml:space="preserve"> </w:t>
      </w:r>
      <w:r>
        <w:rPr>
          <w:lang w:val="sr-Cyrl-RS"/>
        </w:rPr>
        <w:t>finansije</w:t>
      </w:r>
      <w:r w:rsidR="00650CC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50CC5">
        <w:rPr>
          <w:lang w:val="sr-Cyrl-RS"/>
        </w:rPr>
        <w:t xml:space="preserve"> </w:t>
      </w:r>
      <w:r>
        <w:rPr>
          <w:lang w:val="sr-Cyrl-RS"/>
        </w:rPr>
        <w:t>budžet</w:t>
      </w:r>
      <w:r w:rsidR="009A4FE5" w:rsidRPr="006A211F">
        <w:rPr>
          <w:lang w:val="sr-Cyrl-RS"/>
        </w:rPr>
        <w:t xml:space="preserve"> </w:t>
      </w:r>
      <w:r>
        <w:rPr>
          <w:lang w:val="sr-Cyrl-RS"/>
        </w:rPr>
        <w:t>i</w:t>
      </w:r>
      <w:r w:rsidR="009A4FE5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9A4FE5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9A4FE5">
        <w:rPr>
          <w:lang w:val="sr-Cyrl-RS"/>
        </w:rPr>
        <w:t xml:space="preserve"> </w:t>
      </w:r>
      <w:r>
        <w:rPr>
          <w:lang w:val="sr-Cyrl-RS"/>
        </w:rPr>
        <w:t>javnih</w:t>
      </w:r>
      <w:r w:rsidR="009A4FE5">
        <w:rPr>
          <w:lang w:val="sr-Cyrl-RS"/>
        </w:rPr>
        <w:t xml:space="preserve"> </w:t>
      </w:r>
      <w:r>
        <w:rPr>
          <w:lang w:val="sr-Cyrl-RS"/>
        </w:rPr>
        <w:t>sredstava</w:t>
      </w:r>
      <w:r w:rsidR="009A4FE5">
        <w:rPr>
          <w:lang w:val="sr-Cyrl-RS"/>
        </w:rPr>
        <w:t xml:space="preserve"> </w:t>
      </w:r>
      <w:r>
        <w:rPr>
          <w:lang w:val="sr-Cyrl-RS"/>
        </w:rPr>
        <w:t>je</w:t>
      </w:r>
      <w:r w:rsidR="009A4FE5">
        <w:rPr>
          <w:lang w:val="sr-Cyrl-RS"/>
        </w:rPr>
        <w:t xml:space="preserve">, </w:t>
      </w:r>
      <w:r>
        <w:rPr>
          <w:lang w:val="sr-Cyrl-RS"/>
        </w:rPr>
        <w:t>većinom</w:t>
      </w:r>
      <w:r w:rsidR="009A4FE5">
        <w:rPr>
          <w:lang w:val="sr-Cyrl-RS"/>
        </w:rPr>
        <w:t xml:space="preserve"> </w:t>
      </w:r>
      <w:r>
        <w:rPr>
          <w:lang w:val="sr-Cyrl-RS"/>
        </w:rPr>
        <w:t>glasova</w:t>
      </w:r>
      <w:r w:rsidR="009A4FE5">
        <w:rPr>
          <w:lang w:val="sr-Cyrl-RS"/>
        </w:rPr>
        <w:t xml:space="preserve"> (</w:t>
      </w:r>
      <w:r>
        <w:rPr>
          <w:lang w:val="sr-Cyrl-RS"/>
        </w:rPr>
        <w:t>devet</w:t>
      </w:r>
      <w:r w:rsidR="009A4FE5">
        <w:rPr>
          <w:lang w:val="sr-Cyrl-RS"/>
        </w:rPr>
        <w:t xml:space="preserve"> </w:t>
      </w:r>
      <w:r>
        <w:rPr>
          <w:lang w:val="sr-Cyrl-RS"/>
        </w:rPr>
        <w:t>glasova</w:t>
      </w:r>
      <w:r w:rsidR="009A4FE5">
        <w:rPr>
          <w:lang w:val="sr-Cyrl-RS"/>
        </w:rPr>
        <w:t xml:space="preserve"> </w:t>
      </w:r>
      <w:r>
        <w:rPr>
          <w:lang w:val="sr-Cyrl-RS"/>
        </w:rPr>
        <w:t>za</w:t>
      </w:r>
      <w:r w:rsidR="009A4FE5">
        <w:rPr>
          <w:lang w:val="sr-Cyrl-RS"/>
        </w:rPr>
        <w:t xml:space="preserve">, </w:t>
      </w:r>
      <w:r>
        <w:rPr>
          <w:lang w:val="sr-Cyrl-RS"/>
        </w:rPr>
        <w:t>pet</w:t>
      </w:r>
      <w:r w:rsidR="009A4FE5">
        <w:rPr>
          <w:lang w:val="sr-Cyrl-RS"/>
        </w:rPr>
        <w:t xml:space="preserve"> </w:t>
      </w:r>
      <w:r>
        <w:rPr>
          <w:lang w:val="sr-Cyrl-RS"/>
        </w:rPr>
        <w:t>protiv</w:t>
      </w:r>
      <w:r w:rsidR="009A4FE5">
        <w:rPr>
          <w:lang w:val="sr-Cyrl-RS"/>
        </w:rPr>
        <w:t xml:space="preserve">), </w:t>
      </w:r>
      <w:r>
        <w:rPr>
          <w:lang w:val="sr-Cyrl-RS"/>
        </w:rPr>
        <w:t>odlučio</w:t>
      </w:r>
      <w:r w:rsidR="009A4FE5">
        <w:rPr>
          <w:lang w:val="sr-Cyrl-RS"/>
        </w:rPr>
        <w:t xml:space="preserve"> </w:t>
      </w:r>
      <w:r>
        <w:rPr>
          <w:lang w:val="sr-Cyrl-RS"/>
        </w:rPr>
        <w:t>da</w:t>
      </w:r>
      <w:r w:rsidR="009A4FE5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483B70" w:rsidRPr="006A211F" w:rsidRDefault="00483B70" w:rsidP="00483B70">
      <w:pPr>
        <w:ind w:firstLine="720"/>
        <w:jc w:val="both"/>
        <w:rPr>
          <w:lang w:val="sr-Cyrl-RS"/>
        </w:rPr>
      </w:pPr>
    </w:p>
    <w:p w:rsidR="00483B70" w:rsidRPr="006A211F" w:rsidRDefault="002C12D4" w:rsidP="00483B70">
      <w:pPr>
        <w:jc w:val="center"/>
        <w:rPr>
          <w:lang w:val="sr-Cyrl-RS"/>
        </w:rPr>
      </w:pPr>
      <w:r>
        <w:rPr>
          <w:lang w:val="sr-Cyrl-RS"/>
        </w:rPr>
        <w:lastRenderedPageBreak/>
        <w:t>I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Z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V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E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Š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T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A</w:t>
      </w:r>
      <w:r w:rsidR="00483B70" w:rsidRPr="006A21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83B70" w:rsidRPr="006A211F" w:rsidRDefault="00483B70" w:rsidP="00483B70">
      <w:pPr>
        <w:jc w:val="both"/>
        <w:rPr>
          <w:lang w:val="sr-Cyrl-RS"/>
        </w:rPr>
      </w:pPr>
    </w:p>
    <w:p w:rsidR="009A4FE5" w:rsidRDefault="002C12D4" w:rsidP="009A4FE5">
      <w:pPr>
        <w:spacing w:after="120"/>
        <w:ind w:firstLine="720"/>
        <w:jc w:val="both"/>
        <w:rPr>
          <w:lang w:val="ru-RU"/>
        </w:rPr>
      </w:pPr>
      <w:r>
        <w:rPr>
          <w:lang w:val="sr-Cyrl-RS"/>
        </w:rPr>
        <w:t>Odbor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je</w:t>
      </w:r>
      <w:r w:rsidR="009A4FE5" w:rsidRPr="0096483C">
        <w:rPr>
          <w:lang w:val="sr-Cyrl-RS"/>
        </w:rPr>
        <w:t xml:space="preserve">, </w:t>
      </w:r>
      <w:r>
        <w:rPr>
          <w:lang w:val="sr-Cyrl-RS"/>
        </w:rPr>
        <w:t>u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skladu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sa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članom</w:t>
      </w:r>
      <w:r w:rsidR="009A4FE5" w:rsidRPr="0096483C">
        <w:rPr>
          <w:lang w:val="sr-Cyrl-RS"/>
        </w:rPr>
        <w:t xml:space="preserve"> 155. </w:t>
      </w:r>
      <w:r>
        <w:rPr>
          <w:lang w:val="sr-Cyrl-RS"/>
        </w:rPr>
        <w:t>stav</w:t>
      </w:r>
      <w:r w:rsidR="009A4FE5" w:rsidRPr="0096483C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Narodne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A4FE5" w:rsidRPr="0096483C">
        <w:rPr>
          <w:lang w:val="sr-Cyrl-RS"/>
        </w:rPr>
        <w:t xml:space="preserve">, </w:t>
      </w:r>
      <w:r>
        <w:rPr>
          <w:lang w:val="sr-Cyrl-RS"/>
        </w:rPr>
        <w:t>odlučio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da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predloži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Narodnoj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da</w:t>
      </w:r>
      <w:r w:rsidR="009A4FE5" w:rsidRPr="0096483C">
        <w:rPr>
          <w:lang w:val="sr-Cyrl-RS"/>
        </w:rPr>
        <w:t xml:space="preserve"> </w:t>
      </w:r>
      <w:r>
        <w:rPr>
          <w:lang w:val="sr-Cyrl-RS"/>
        </w:rPr>
        <w:t>prihvati</w:t>
      </w:r>
      <w:r w:rsidR="009A4FE5" w:rsidRPr="0096483C">
        <w:rPr>
          <w:lang w:val="sr-Cyrl-RS"/>
        </w:rPr>
        <w:t xml:space="preserve"> </w:t>
      </w:r>
      <w:r>
        <w:rPr>
          <w:lang w:val="ru-RU"/>
        </w:rPr>
        <w:t>Predlog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zakona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o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zaduživanju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Republike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Srbije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kod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Banke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Poštanska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štedionica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akcionarsko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društvo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Beograd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za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potrebe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finansiranja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Projekta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Izgradnje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urbane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infrastrukture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i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nacionalnog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stadiona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sa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pristupnim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saobraćajnicama</w:t>
      </w:r>
      <w:r w:rsidR="009A4FE5" w:rsidRPr="0096483C">
        <w:rPr>
          <w:lang w:val="ru-RU"/>
        </w:rPr>
        <w:t xml:space="preserve">, </w:t>
      </w:r>
      <w:r>
        <w:rPr>
          <w:lang w:val="ru-RU"/>
        </w:rPr>
        <w:t>koji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je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podnela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Vlada</w:t>
      </w:r>
      <w:r w:rsidR="009A4FE5" w:rsidRPr="0096483C">
        <w:rPr>
          <w:lang w:val="ru-RU"/>
        </w:rPr>
        <w:t xml:space="preserve">, </w:t>
      </w:r>
      <w:r>
        <w:rPr>
          <w:lang w:val="ru-RU"/>
        </w:rPr>
        <w:t>u</w:t>
      </w:r>
      <w:r w:rsidR="009A4FE5" w:rsidRPr="0096483C">
        <w:rPr>
          <w:lang w:val="ru-RU"/>
        </w:rPr>
        <w:t xml:space="preserve"> </w:t>
      </w:r>
      <w:r>
        <w:rPr>
          <w:lang w:val="ru-RU"/>
        </w:rPr>
        <w:t>načelu</w:t>
      </w:r>
      <w:r w:rsidR="009A4FE5" w:rsidRPr="0096483C">
        <w:rPr>
          <w:lang w:val="ru-RU"/>
        </w:rPr>
        <w:t>.</w:t>
      </w:r>
    </w:p>
    <w:p w:rsidR="00CA7620" w:rsidRPr="00A311E9" w:rsidRDefault="00CA7620" w:rsidP="009A4FE5">
      <w:pPr>
        <w:spacing w:after="120"/>
        <w:ind w:firstLine="720"/>
        <w:jc w:val="both"/>
        <w:rPr>
          <w:lang w:val="ru-RU"/>
        </w:rPr>
      </w:pPr>
    </w:p>
    <w:p w:rsidR="00483B70" w:rsidRPr="006A211F" w:rsidRDefault="002C12D4" w:rsidP="00483B70">
      <w:pPr>
        <w:ind w:firstLine="720"/>
        <w:jc w:val="both"/>
      </w:pPr>
      <w:r>
        <w:rPr>
          <w:b/>
          <w:bCs/>
          <w:u w:val="single"/>
          <w:lang w:val="sr-Cyrl-RS"/>
        </w:rPr>
        <w:t>TREĆA</w:t>
      </w:r>
      <w:r w:rsidR="00DD2C9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DD2C9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DD2C9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DD2C96">
        <w:rPr>
          <w:b/>
          <w:bCs/>
          <w:u w:val="single"/>
          <w:lang w:val="sr-Cyrl-RS"/>
        </w:rPr>
        <w:t xml:space="preserve"> - </w:t>
      </w:r>
      <w:r>
        <w:rPr>
          <w:b/>
          <w:bCs/>
          <w:u w:val="single"/>
          <w:lang w:val="sr-Cyrl-RS"/>
        </w:rPr>
        <w:t>glasanje</w:t>
      </w:r>
    </w:p>
    <w:p w:rsidR="00483B70" w:rsidRPr="006A211F" w:rsidRDefault="00483B70" w:rsidP="00483B70">
      <w:pPr>
        <w:ind w:firstLine="720"/>
        <w:jc w:val="both"/>
      </w:pPr>
    </w:p>
    <w:p w:rsidR="00DD2C96" w:rsidRPr="006A211F" w:rsidRDefault="002C12D4" w:rsidP="00DD2C96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DD2C96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DD2C96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DD2C96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DD2C96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DD2C96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DD2C96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2C96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650CC5">
        <w:rPr>
          <w:lang w:val="sr-Cyrl-RS"/>
        </w:rPr>
        <w:t xml:space="preserve"> </w:t>
      </w:r>
      <w:r>
        <w:rPr>
          <w:lang w:val="sr-Cyrl-RS"/>
        </w:rPr>
        <w:t>za</w:t>
      </w:r>
      <w:r w:rsidR="00650CC5">
        <w:rPr>
          <w:lang w:val="sr-Cyrl-RS"/>
        </w:rPr>
        <w:t xml:space="preserve"> </w:t>
      </w:r>
      <w:r>
        <w:rPr>
          <w:lang w:val="sr-Cyrl-RS"/>
        </w:rPr>
        <w:t>finansije</w:t>
      </w:r>
      <w:r w:rsidR="00650CC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50CC5">
        <w:rPr>
          <w:lang w:val="sr-Cyrl-RS"/>
        </w:rPr>
        <w:t xml:space="preserve"> </w:t>
      </w:r>
      <w:r>
        <w:rPr>
          <w:lang w:val="sr-Cyrl-RS"/>
        </w:rPr>
        <w:t>budžet</w:t>
      </w:r>
      <w:r w:rsidR="00DD2C96" w:rsidRPr="006A211F">
        <w:rPr>
          <w:lang w:val="sr-Cyrl-RS"/>
        </w:rPr>
        <w:t xml:space="preserve"> </w:t>
      </w:r>
      <w:r>
        <w:rPr>
          <w:lang w:val="sr-Cyrl-RS"/>
        </w:rPr>
        <w:t>i</w:t>
      </w:r>
      <w:r w:rsidR="00DD2C96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DD2C96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DD2C96">
        <w:rPr>
          <w:lang w:val="sr-Cyrl-RS"/>
        </w:rPr>
        <w:t xml:space="preserve"> </w:t>
      </w:r>
      <w:r>
        <w:rPr>
          <w:lang w:val="sr-Cyrl-RS"/>
        </w:rPr>
        <w:t>javnih</w:t>
      </w:r>
      <w:r w:rsidR="00DD2C96">
        <w:rPr>
          <w:lang w:val="sr-Cyrl-RS"/>
        </w:rPr>
        <w:t xml:space="preserve"> </w:t>
      </w:r>
      <w:r>
        <w:rPr>
          <w:lang w:val="sr-Cyrl-RS"/>
        </w:rPr>
        <w:t>sredstava</w:t>
      </w:r>
      <w:r w:rsidR="00DD2C96">
        <w:rPr>
          <w:lang w:val="sr-Cyrl-RS"/>
        </w:rPr>
        <w:t xml:space="preserve"> </w:t>
      </w:r>
      <w:r>
        <w:rPr>
          <w:lang w:val="sr-Cyrl-RS"/>
        </w:rPr>
        <w:t>je</w:t>
      </w:r>
      <w:r w:rsidR="00DD2C96">
        <w:rPr>
          <w:lang w:val="sr-Cyrl-RS"/>
        </w:rPr>
        <w:t xml:space="preserve">, </w:t>
      </w:r>
      <w:r>
        <w:rPr>
          <w:lang w:val="sr-Cyrl-RS"/>
        </w:rPr>
        <w:t>većinom</w:t>
      </w:r>
      <w:r w:rsidR="00DD2C96">
        <w:rPr>
          <w:lang w:val="sr-Cyrl-RS"/>
        </w:rPr>
        <w:t xml:space="preserve"> </w:t>
      </w:r>
      <w:r>
        <w:rPr>
          <w:lang w:val="sr-Cyrl-RS"/>
        </w:rPr>
        <w:t>glasova</w:t>
      </w:r>
      <w:r w:rsidR="00DD2C96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DD2C96">
        <w:rPr>
          <w:lang w:val="sr-Cyrl-RS"/>
        </w:rPr>
        <w:t xml:space="preserve"> </w:t>
      </w:r>
      <w:r>
        <w:rPr>
          <w:lang w:val="sr-Cyrl-RS"/>
        </w:rPr>
        <w:t>za</w:t>
      </w:r>
      <w:r w:rsidR="00DD2C96">
        <w:rPr>
          <w:lang w:val="sr-Cyrl-RS"/>
        </w:rPr>
        <w:t xml:space="preserve">, </w:t>
      </w:r>
      <w:r>
        <w:rPr>
          <w:lang w:val="sr-Cyrl-RS"/>
        </w:rPr>
        <w:t>dva</w:t>
      </w:r>
      <w:r w:rsidR="00DD2C96">
        <w:rPr>
          <w:lang w:val="sr-Cyrl-RS"/>
        </w:rPr>
        <w:t xml:space="preserve"> </w:t>
      </w:r>
      <w:r>
        <w:rPr>
          <w:lang w:val="sr-Cyrl-RS"/>
        </w:rPr>
        <w:t>protiv</w:t>
      </w:r>
      <w:r w:rsidR="00DD2C96">
        <w:rPr>
          <w:lang w:val="sr-Cyrl-RS"/>
        </w:rPr>
        <w:t xml:space="preserve">, </w:t>
      </w:r>
      <w:r>
        <w:rPr>
          <w:lang w:val="sr-Cyrl-RS"/>
        </w:rPr>
        <w:t>jedan</w:t>
      </w:r>
      <w:r w:rsidR="00DD2C96">
        <w:rPr>
          <w:lang w:val="sr-Cyrl-RS"/>
        </w:rPr>
        <w:t xml:space="preserve"> </w:t>
      </w:r>
      <w:r>
        <w:rPr>
          <w:lang w:val="sr-Cyrl-RS"/>
        </w:rPr>
        <w:t>uzdržan</w:t>
      </w:r>
      <w:r w:rsidR="00DD2C96">
        <w:rPr>
          <w:lang w:val="sr-Cyrl-RS"/>
        </w:rPr>
        <w:t xml:space="preserve">), </w:t>
      </w:r>
      <w:r>
        <w:rPr>
          <w:lang w:val="sr-Cyrl-RS"/>
        </w:rPr>
        <w:t>odlučio</w:t>
      </w:r>
      <w:r w:rsidR="00DD2C96">
        <w:rPr>
          <w:lang w:val="sr-Cyrl-RS"/>
        </w:rPr>
        <w:t xml:space="preserve"> </w:t>
      </w:r>
      <w:r>
        <w:rPr>
          <w:lang w:val="sr-Cyrl-RS"/>
        </w:rPr>
        <w:t>da</w:t>
      </w:r>
      <w:r w:rsidR="00DD2C96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483B70" w:rsidRPr="006A211F" w:rsidRDefault="00483B70" w:rsidP="00483B70">
      <w:pPr>
        <w:ind w:firstLine="720"/>
        <w:jc w:val="both"/>
        <w:rPr>
          <w:rFonts w:eastAsia="Calibri"/>
          <w:lang w:val="sr-Cyrl-RS"/>
        </w:rPr>
      </w:pPr>
    </w:p>
    <w:p w:rsidR="00483B70" w:rsidRPr="006A211F" w:rsidRDefault="002C12D4" w:rsidP="00483B7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483B70" w:rsidRPr="006A211F" w:rsidRDefault="00483B70" w:rsidP="00483B70">
      <w:pPr>
        <w:jc w:val="both"/>
        <w:rPr>
          <w:rFonts w:eastAsia="Calibri"/>
          <w:lang w:val="sr-Cyrl-RS"/>
        </w:rPr>
      </w:pPr>
    </w:p>
    <w:p w:rsidR="00DD2C96" w:rsidRPr="00891962" w:rsidRDefault="002C12D4" w:rsidP="00891962">
      <w:pPr>
        <w:spacing w:after="240"/>
        <w:ind w:firstLine="720"/>
        <w:jc w:val="both"/>
        <w:rPr>
          <w:rStyle w:val="FontStyle31"/>
          <w:color w:val="auto"/>
          <w:sz w:val="24"/>
          <w:szCs w:val="24"/>
          <w:lang w:val="sr-Cyrl-RS"/>
        </w:rPr>
      </w:pPr>
      <w:r>
        <w:rPr>
          <w:lang w:val="sr-Cyrl-RS"/>
        </w:rPr>
        <w:t>Odbor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je</w:t>
      </w:r>
      <w:r w:rsidR="00DD2C96" w:rsidRPr="00FB4632">
        <w:rPr>
          <w:lang w:val="sr-Cyrl-RS"/>
        </w:rPr>
        <w:t xml:space="preserve">, </w:t>
      </w:r>
      <w:r>
        <w:rPr>
          <w:lang w:val="sr-Cyrl-RS"/>
        </w:rPr>
        <w:t>u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skladu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sa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članom</w:t>
      </w:r>
      <w:r w:rsidR="00DD2C96" w:rsidRPr="00FB4632">
        <w:rPr>
          <w:lang w:val="sr-Cyrl-RS"/>
        </w:rPr>
        <w:t xml:space="preserve"> 155. </w:t>
      </w:r>
      <w:r>
        <w:rPr>
          <w:lang w:val="sr-Cyrl-RS"/>
        </w:rPr>
        <w:t>stav</w:t>
      </w:r>
      <w:r w:rsidR="00DD2C96" w:rsidRPr="00FB463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Narodne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2C96" w:rsidRPr="00FB4632">
        <w:rPr>
          <w:lang w:val="sr-Cyrl-RS"/>
        </w:rPr>
        <w:t xml:space="preserve">, </w:t>
      </w:r>
      <w:r>
        <w:rPr>
          <w:lang w:val="sr-Cyrl-RS"/>
        </w:rPr>
        <w:t>odlučio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da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predloži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Narodnoj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da</w:t>
      </w:r>
      <w:r w:rsidR="00DD2C96" w:rsidRPr="00FB4632">
        <w:rPr>
          <w:lang w:val="sr-Cyrl-RS"/>
        </w:rPr>
        <w:t xml:space="preserve"> </w:t>
      </w:r>
      <w:r>
        <w:rPr>
          <w:lang w:val="sr-Cyrl-RS"/>
        </w:rPr>
        <w:t>prihvati</w:t>
      </w:r>
      <w:r w:rsidR="00DD2C96" w:rsidRPr="00FB4632">
        <w:rPr>
          <w:lang w:val="sr-Cyrl-RS"/>
        </w:rPr>
        <w:t xml:space="preserve"> </w:t>
      </w:r>
      <w:r>
        <w:rPr>
          <w:rStyle w:val="colornavy"/>
          <w:lang w:val="sr-Cyrl-RS"/>
        </w:rPr>
        <w:t>P</w:t>
      </w:r>
      <w:r>
        <w:rPr>
          <w:rStyle w:val="colornavy"/>
        </w:rPr>
        <w:t>redlog</w:t>
      </w:r>
      <w:r w:rsidR="00DD2C96" w:rsidRPr="00FB4632">
        <w:rPr>
          <w:rStyle w:val="colornavy"/>
        </w:rPr>
        <w:t xml:space="preserve"> </w:t>
      </w:r>
      <w:r>
        <w:rPr>
          <w:rStyle w:val="colornavy"/>
        </w:rPr>
        <w:t>zakona</w:t>
      </w:r>
      <w:r w:rsidR="00DD2C96" w:rsidRPr="00FB4632">
        <w:rPr>
          <w:rStyle w:val="colornavy"/>
        </w:rPr>
        <w:t xml:space="preserve"> </w:t>
      </w:r>
      <w:r>
        <w:rPr>
          <w:rStyle w:val="colornavy"/>
        </w:rPr>
        <w:t>o</w:t>
      </w:r>
      <w:r w:rsidR="00DD2C96" w:rsidRPr="00FB4632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DD2C96" w:rsidRPr="00FB4632">
        <w:rPr>
          <w:rStyle w:val="colornavy"/>
        </w:rPr>
        <w:t xml:space="preserve"> </w:t>
      </w:r>
      <w:r>
        <w:rPr>
          <w:rStyle w:val="colornavy"/>
          <w:lang w:val="sr-Cyrl-RS"/>
        </w:rPr>
        <w:t>Sporazuma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između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unije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učešću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DD2C96" w:rsidRPr="00FB4632">
        <w:rPr>
          <w:rStyle w:val="colornavy"/>
          <w:lang w:val="sr-Cyrl-RS"/>
        </w:rPr>
        <w:t xml:space="preserve"> „</w:t>
      </w:r>
      <w:r>
        <w:rPr>
          <w:rStyle w:val="colornavy"/>
          <w:lang w:val="sr-Cyrl-RS"/>
        </w:rPr>
        <w:t>Fiskalisu</w:t>
      </w:r>
      <w:r w:rsidR="00DD2C96" w:rsidRPr="00FB4632">
        <w:rPr>
          <w:rStyle w:val="colornavy"/>
          <w:lang w:val="sr-Cyrl-RS"/>
        </w:rPr>
        <w:t xml:space="preserve">“, </w:t>
      </w:r>
      <w:r>
        <w:rPr>
          <w:rStyle w:val="colornavy"/>
          <w:lang w:val="sr-Cyrl-RS"/>
        </w:rPr>
        <w:t>programu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Unije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saradnju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oblasti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oporezivanja</w:t>
      </w:r>
      <w:r w:rsidR="00DD2C96" w:rsidRPr="00FB463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DD2C96" w:rsidRPr="00FB463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DD2C96" w:rsidRPr="00FB4632">
        <w:rPr>
          <w:rStyle w:val="colornavy"/>
          <w:lang w:val="sr-Cyrl-RS"/>
        </w:rPr>
        <w:t>.</w:t>
      </w:r>
    </w:p>
    <w:p w:rsidR="00483B70" w:rsidRPr="006A211F" w:rsidRDefault="002C12D4" w:rsidP="00483B70">
      <w:pPr>
        <w:ind w:firstLine="720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t>ČETVRTA</w:t>
      </w:r>
      <w:r w:rsidR="002F56D0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2F56D0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2F56D0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2F56D0">
        <w:rPr>
          <w:b/>
          <w:bCs/>
          <w:u w:val="single"/>
          <w:lang w:val="sr-Cyrl-RS"/>
        </w:rPr>
        <w:t xml:space="preserve"> - </w:t>
      </w:r>
      <w:r>
        <w:rPr>
          <w:b/>
          <w:bCs/>
          <w:u w:val="single"/>
          <w:lang w:val="sr-Cyrl-RS"/>
        </w:rPr>
        <w:t>glasanje</w:t>
      </w:r>
    </w:p>
    <w:p w:rsidR="00483B70" w:rsidRPr="006A211F" w:rsidRDefault="00483B70" w:rsidP="00483B70">
      <w:pPr>
        <w:ind w:firstLine="720"/>
        <w:jc w:val="both"/>
      </w:pPr>
    </w:p>
    <w:p w:rsidR="00483B70" w:rsidRPr="00E6725D" w:rsidRDefault="002C12D4" w:rsidP="00E6725D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6725D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E6725D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E6725D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E6725D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6725D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6725D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6725D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650CC5">
        <w:rPr>
          <w:lang w:val="sr-Cyrl-RS"/>
        </w:rPr>
        <w:t xml:space="preserve"> </w:t>
      </w:r>
      <w:r>
        <w:rPr>
          <w:lang w:val="sr-Cyrl-RS"/>
        </w:rPr>
        <w:t>za</w:t>
      </w:r>
      <w:r w:rsidR="00650CC5">
        <w:rPr>
          <w:lang w:val="sr-Cyrl-RS"/>
        </w:rPr>
        <w:t xml:space="preserve"> </w:t>
      </w:r>
      <w:r>
        <w:rPr>
          <w:lang w:val="sr-Cyrl-RS"/>
        </w:rPr>
        <w:t>finansije</w:t>
      </w:r>
      <w:r w:rsidR="00650CC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50CC5">
        <w:rPr>
          <w:lang w:val="sr-Cyrl-RS"/>
        </w:rPr>
        <w:t xml:space="preserve"> </w:t>
      </w:r>
      <w:r>
        <w:rPr>
          <w:lang w:val="sr-Cyrl-RS"/>
        </w:rPr>
        <w:t>budžet</w:t>
      </w:r>
      <w:r w:rsidR="00E6725D" w:rsidRPr="006A211F">
        <w:rPr>
          <w:lang w:val="sr-Cyrl-RS"/>
        </w:rPr>
        <w:t xml:space="preserve"> </w:t>
      </w:r>
      <w:r>
        <w:rPr>
          <w:lang w:val="sr-Cyrl-RS"/>
        </w:rPr>
        <w:t>i</w:t>
      </w:r>
      <w:r w:rsidR="00E6725D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E6725D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E6725D">
        <w:rPr>
          <w:lang w:val="sr-Cyrl-RS"/>
        </w:rPr>
        <w:t xml:space="preserve"> </w:t>
      </w:r>
      <w:r>
        <w:rPr>
          <w:lang w:val="sr-Cyrl-RS"/>
        </w:rPr>
        <w:t>javnih</w:t>
      </w:r>
      <w:r w:rsidR="00E6725D">
        <w:rPr>
          <w:lang w:val="sr-Cyrl-RS"/>
        </w:rPr>
        <w:t xml:space="preserve"> </w:t>
      </w:r>
      <w:r>
        <w:rPr>
          <w:lang w:val="sr-Cyrl-RS"/>
        </w:rPr>
        <w:t>sredstava</w:t>
      </w:r>
      <w:r w:rsidR="00E6725D">
        <w:rPr>
          <w:lang w:val="sr-Cyrl-RS"/>
        </w:rPr>
        <w:t xml:space="preserve"> </w:t>
      </w:r>
      <w:r>
        <w:rPr>
          <w:lang w:val="sr-Cyrl-RS"/>
        </w:rPr>
        <w:t>je</w:t>
      </w:r>
      <w:r w:rsidR="00E6725D">
        <w:rPr>
          <w:lang w:val="sr-Cyrl-RS"/>
        </w:rPr>
        <w:t xml:space="preserve">, </w:t>
      </w:r>
      <w:r>
        <w:rPr>
          <w:lang w:val="sr-Cyrl-RS"/>
        </w:rPr>
        <w:t>većinom</w:t>
      </w:r>
      <w:r w:rsidR="00E6725D">
        <w:rPr>
          <w:lang w:val="sr-Cyrl-RS"/>
        </w:rPr>
        <w:t xml:space="preserve"> </w:t>
      </w:r>
      <w:r>
        <w:rPr>
          <w:lang w:val="sr-Cyrl-RS"/>
        </w:rPr>
        <w:t>glasova</w:t>
      </w:r>
      <w:r w:rsidR="00E6725D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E6725D">
        <w:rPr>
          <w:lang w:val="sr-Cyrl-RS"/>
        </w:rPr>
        <w:t xml:space="preserve"> </w:t>
      </w:r>
      <w:r>
        <w:rPr>
          <w:lang w:val="sr-Cyrl-RS"/>
        </w:rPr>
        <w:t>za</w:t>
      </w:r>
      <w:r w:rsidR="00E6725D">
        <w:rPr>
          <w:lang w:val="sr-Cyrl-RS"/>
        </w:rPr>
        <w:t xml:space="preserve">, </w:t>
      </w:r>
      <w:r>
        <w:rPr>
          <w:lang w:val="sr-Cyrl-RS"/>
        </w:rPr>
        <w:t>dva</w:t>
      </w:r>
      <w:r w:rsidR="00E6725D">
        <w:rPr>
          <w:lang w:val="sr-Cyrl-RS"/>
        </w:rPr>
        <w:t xml:space="preserve"> </w:t>
      </w:r>
      <w:r>
        <w:rPr>
          <w:lang w:val="sr-Cyrl-RS"/>
        </w:rPr>
        <w:t>protiv</w:t>
      </w:r>
      <w:r w:rsidR="00E6725D">
        <w:rPr>
          <w:lang w:val="sr-Cyrl-RS"/>
        </w:rPr>
        <w:t xml:space="preserve">, </w:t>
      </w:r>
      <w:r>
        <w:rPr>
          <w:lang w:val="sr-Cyrl-RS"/>
        </w:rPr>
        <w:t>jedan</w:t>
      </w:r>
      <w:r w:rsidR="00E6725D">
        <w:rPr>
          <w:lang w:val="sr-Cyrl-RS"/>
        </w:rPr>
        <w:t xml:space="preserve"> </w:t>
      </w:r>
      <w:r>
        <w:rPr>
          <w:lang w:val="sr-Cyrl-RS"/>
        </w:rPr>
        <w:t>uzdržan</w:t>
      </w:r>
      <w:r w:rsidR="00E6725D">
        <w:rPr>
          <w:lang w:val="sr-Cyrl-RS"/>
        </w:rPr>
        <w:t xml:space="preserve">), </w:t>
      </w:r>
      <w:r>
        <w:rPr>
          <w:lang w:val="sr-Cyrl-RS"/>
        </w:rPr>
        <w:t>odlučio</w:t>
      </w:r>
      <w:r w:rsidR="00E6725D">
        <w:rPr>
          <w:lang w:val="sr-Cyrl-RS"/>
        </w:rPr>
        <w:t xml:space="preserve"> </w:t>
      </w:r>
      <w:r>
        <w:rPr>
          <w:lang w:val="sr-Cyrl-RS"/>
        </w:rPr>
        <w:t>da</w:t>
      </w:r>
      <w:r w:rsidR="00E6725D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483B70" w:rsidRPr="006A211F" w:rsidRDefault="00483B70" w:rsidP="00483B70">
      <w:pPr>
        <w:ind w:firstLine="720"/>
        <w:jc w:val="both"/>
        <w:rPr>
          <w:rFonts w:eastAsia="Calibri"/>
          <w:lang w:val="sr-Cyrl-RS"/>
        </w:rPr>
      </w:pPr>
    </w:p>
    <w:p w:rsidR="00483B70" w:rsidRPr="006A211F" w:rsidRDefault="002C12D4" w:rsidP="00483B7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483B70" w:rsidRPr="006A211F" w:rsidRDefault="00483B70" w:rsidP="00483B70">
      <w:pPr>
        <w:jc w:val="both"/>
        <w:rPr>
          <w:rFonts w:eastAsia="Calibri"/>
          <w:lang w:val="sr-Cyrl-RS"/>
        </w:rPr>
      </w:pPr>
    </w:p>
    <w:p w:rsidR="00E6725D" w:rsidRPr="00891962" w:rsidRDefault="002C12D4" w:rsidP="00891962">
      <w:pPr>
        <w:spacing w:after="240"/>
        <w:ind w:firstLine="720"/>
        <w:jc w:val="both"/>
        <w:rPr>
          <w:rStyle w:val="FontStyle31"/>
          <w:color w:val="auto"/>
          <w:sz w:val="24"/>
          <w:szCs w:val="24"/>
          <w:lang w:val="sr-Cyrl-RS"/>
        </w:rPr>
      </w:pPr>
      <w:r>
        <w:rPr>
          <w:lang w:val="sr-Cyrl-RS"/>
        </w:rPr>
        <w:t>Odbor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je</w:t>
      </w:r>
      <w:r w:rsidR="00E6725D" w:rsidRPr="00471226">
        <w:rPr>
          <w:lang w:val="sr-Cyrl-RS"/>
        </w:rPr>
        <w:t xml:space="preserve">, </w:t>
      </w:r>
      <w:r>
        <w:rPr>
          <w:lang w:val="sr-Cyrl-RS"/>
        </w:rPr>
        <w:t>u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skladu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sa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članom</w:t>
      </w:r>
      <w:r w:rsidR="00E6725D" w:rsidRPr="00471226">
        <w:rPr>
          <w:lang w:val="sr-Cyrl-RS"/>
        </w:rPr>
        <w:t xml:space="preserve"> 155. </w:t>
      </w:r>
      <w:r>
        <w:rPr>
          <w:lang w:val="sr-Cyrl-RS"/>
        </w:rPr>
        <w:t>stav</w:t>
      </w:r>
      <w:r w:rsidR="00E6725D" w:rsidRPr="00471226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Narodne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6725D" w:rsidRPr="00471226">
        <w:rPr>
          <w:lang w:val="sr-Cyrl-RS"/>
        </w:rPr>
        <w:t xml:space="preserve">, </w:t>
      </w:r>
      <w:r>
        <w:rPr>
          <w:lang w:val="sr-Cyrl-RS"/>
        </w:rPr>
        <w:t>odlučio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da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predloži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Narodnoj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da</w:t>
      </w:r>
      <w:r w:rsidR="00E6725D" w:rsidRPr="00471226">
        <w:rPr>
          <w:lang w:val="sr-Cyrl-RS"/>
        </w:rPr>
        <w:t xml:space="preserve"> </w:t>
      </w:r>
      <w:r>
        <w:rPr>
          <w:lang w:val="sr-Cyrl-RS"/>
        </w:rPr>
        <w:t>prihvati</w:t>
      </w:r>
      <w:r w:rsidR="00E6725D" w:rsidRPr="00471226">
        <w:rPr>
          <w:lang w:val="sr-Cyrl-RS"/>
        </w:rPr>
        <w:t xml:space="preserve"> </w:t>
      </w:r>
      <w:r>
        <w:rPr>
          <w:rStyle w:val="colornavy"/>
          <w:lang w:val="sr-Cyrl-RS"/>
        </w:rPr>
        <w:t>P</w:t>
      </w:r>
      <w:r>
        <w:rPr>
          <w:rStyle w:val="colornavy"/>
        </w:rPr>
        <w:t>redlog</w:t>
      </w:r>
      <w:r w:rsidR="00E6725D">
        <w:rPr>
          <w:rStyle w:val="colornavy"/>
        </w:rPr>
        <w:t xml:space="preserve"> </w:t>
      </w:r>
      <w:r>
        <w:rPr>
          <w:rStyle w:val="colornavy"/>
        </w:rPr>
        <w:t>zakona</w:t>
      </w:r>
      <w:r w:rsidR="00E6725D">
        <w:rPr>
          <w:rStyle w:val="colornavy"/>
        </w:rPr>
        <w:t xml:space="preserve"> </w:t>
      </w:r>
      <w:r>
        <w:rPr>
          <w:rStyle w:val="colornavy"/>
        </w:rPr>
        <w:t>o</w:t>
      </w:r>
      <w:r w:rsidR="00E6725D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E6725D">
        <w:rPr>
          <w:rStyle w:val="colornavy"/>
        </w:rPr>
        <w:t xml:space="preserve"> </w:t>
      </w:r>
      <w:r>
        <w:rPr>
          <w:rStyle w:val="colornavy"/>
          <w:lang w:val="sr-Cyrl-RS"/>
        </w:rPr>
        <w:t>amandmana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čl</w:t>
      </w:r>
      <w:r w:rsidR="00E6725D">
        <w:rPr>
          <w:rStyle w:val="colornavy"/>
          <w:lang w:val="sr-Cyrl-RS"/>
        </w:rPr>
        <w:t xml:space="preserve">. 1. </w:t>
      </w:r>
      <w:r>
        <w:rPr>
          <w:rStyle w:val="colornavy"/>
          <w:lang w:val="sr-Cyrl-RS"/>
        </w:rPr>
        <w:t>i</w:t>
      </w:r>
      <w:r w:rsidR="00E6725D">
        <w:rPr>
          <w:rStyle w:val="colornavy"/>
          <w:lang w:val="sr-Cyrl-RS"/>
        </w:rPr>
        <w:t xml:space="preserve"> 12.1. </w:t>
      </w:r>
      <w:r>
        <w:rPr>
          <w:rStyle w:val="colornavy"/>
          <w:lang w:val="sr-Cyrl-RS"/>
        </w:rPr>
        <w:t>Sporazuma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osnivanju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banke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obnovu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razvoj</w:t>
      </w:r>
      <w:r w:rsidR="00E6725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E6725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E6725D">
        <w:rPr>
          <w:rStyle w:val="colornavy"/>
          <w:lang w:val="sr-Cyrl-RS"/>
        </w:rPr>
        <w:t>.</w:t>
      </w:r>
    </w:p>
    <w:p w:rsidR="00483B70" w:rsidRPr="006A211F" w:rsidRDefault="002C12D4" w:rsidP="00483B70">
      <w:pPr>
        <w:ind w:firstLine="720"/>
        <w:jc w:val="both"/>
      </w:pPr>
      <w:r>
        <w:rPr>
          <w:b/>
          <w:bCs/>
          <w:u w:val="single"/>
          <w:lang w:val="sr-Cyrl-RS"/>
        </w:rPr>
        <w:t>PETA</w:t>
      </w:r>
      <w:r w:rsidR="002F56D0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2F56D0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2F56D0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2F56D0">
        <w:rPr>
          <w:b/>
          <w:bCs/>
          <w:u w:val="single"/>
          <w:lang w:val="sr-Cyrl-RS"/>
        </w:rPr>
        <w:t xml:space="preserve"> - </w:t>
      </w:r>
      <w:r>
        <w:rPr>
          <w:b/>
          <w:bCs/>
          <w:u w:val="single"/>
          <w:lang w:val="sr-Cyrl-RS"/>
        </w:rPr>
        <w:t>glasanje</w:t>
      </w:r>
    </w:p>
    <w:p w:rsidR="00483B70" w:rsidRPr="006A211F" w:rsidRDefault="00483B70" w:rsidP="00483B70">
      <w:pPr>
        <w:ind w:firstLine="720"/>
        <w:jc w:val="both"/>
      </w:pPr>
    </w:p>
    <w:p w:rsidR="00ED5A3C" w:rsidRPr="00ED5A3C" w:rsidRDefault="002C12D4" w:rsidP="00CA7620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D5A3C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ED5A3C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ED5A3C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ED5A3C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D5A3C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D5A3C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D5A3C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ED5A3C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ED5A3C" w:rsidRPr="006A211F">
        <w:rPr>
          <w:lang w:val="sr-Cyrl-RS"/>
        </w:rPr>
        <w:t xml:space="preserve"> </w:t>
      </w:r>
      <w:r>
        <w:rPr>
          <w:lang w:val="sr-Cyrl-RS"/>
        </w:rPr>
        <w:t>finansije</w:t>
      </w:r>
      <w:r w:rsidR="00ED5A3C" w:rsidRPr="006A211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D5A3C" w:rsidRPr="006A211F">
        <w:rPr>
          <w:lang w:val="sr-Cyrl-RS"/>
        </w:rPr>
        <w:t xml:space="preserve"> </w:t>
      </w:r>
      <w:r>
        <w:rPr>
          <w:lang w:val="sr-Cyrl-RS"/>
        </w:rPr>
        <w:t>budžet</w:t>
      </w:r>
      <w:r w:rsidR="00ED5A3C" w:rsidRPr="006A211F">
        <w:rPr>
          <w:lang w:val="sr-Cyrl-RS"/>
        </w:rPr>
        <w:t xml:space="preserve">  </w:t>
      </w:r>
      <w:r>
        <w:rPr>
          <w:lang w:val="sr-Cyrl-RS"/>
        </w:rPr>
        <w:t>i</w:t>
      </w:r>
      <w:r w:rsidR="00ED5A3C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ED5A3C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ED5A3C">
        <w:rPr>
          <w:lang w:val="sr-Cyrl-RS"/>
        </w:rPr>
        <w:t xml:space="preserve"> </w:t>
      </w:r>
      <w:r>
        <w:rPr>
          <w:lang w:val="sr-Cyrl-RS"/>
        </w:rPr>
        <w:t>javnih</w:t>
      </w:r>
      <w:r w:rsidR="00ED5A3C">
        <w:rPr>
          <w:lang w:val="sr-Cyrl-RS"/>
        </w:rPr>
        <w:t xml:space="preserve"> </w:t>
      </w:r>
      <w:r>
        <w:rPr>
          <w:lang w:val="sr-Cyrl-RS"/>
        </w:rPr>
        <w:t>sredstava</w:t>
      </w:r>
      <w:r w:rsidR="00ED5A3C">
        <w:rPr>
          <w:lang w:val="sr-Cyrl-RS"/>
        </w:rPr>
        <w:t xml:space="preserve"> </w:t>
      </w:r>
      <w:r>
        <w:rPr>
          <w:lang w:val="sr-Cyrl-RS"/>
        </w:rPr>
        <w:t>je</w:t>
      </w:r>
      <w:r w:rsidR="00ED5A3C">
        <w:rPr>
          <w:lang w:val="sr-Cyrl-RS"/>
        </w:rPr>
        <w:t xml:space="preserve">, </w:t>
      </w:r>
      <w:r>
        <w:rPr>
          <w:lang w:val="sr-Cyrl-RS"/>
        </w:rPr>
        <w:t>većinom</w:t>
      </w:r>
      <w:r w:rsidR="00ED5A3C">
        <w:rPr>
          <w:lang w:val="sr-Cyrl-RS"/>
        </w:rPr>
        <w:t xml:space="preserve"> </w:t>
      </w:r>
      <w:r>
        <w:rPr>
          <w:lang w:val="sr-Cyrl-RS"/>
        </w:rPr>
        <w:t>glasova</w:t>
      </w:r>
      <w:r w:rsidR="00ED5A3C">
        <w:rPr>
          <w:lang w:val="sr-Cyrl-RS"/>
        </w:rPr>
        <w:t xml:space="preserve"> (</w:t>
      </w:r>
      <w:r>
        <w:rPr>
          <w:lang w:val="sr-Cyrl-RS"/>
        </w:rPr>
        <w:t>devet</w:t>
      </w:r>
      <w:r w:rsidR="00ED5A3C">
        <w:rPr>
          <w:lang w:val="sr-Cyrl-RS"/>
        </w:rPr>
        <w:t xml:space="preserve"> </w:t>
      </w:r>
      <w:r>
        <w:rPr>
          <w:lang w:val="sr-Cyrl-RS"/>
        </w:rPr>
        <w:t>glasova</w:t>
      </w:r>
      <w:r w:rsidR="00ED5A3C">
        <w:rPr>
          <w:lang w:val="sr-Cyrl-RS"/>
        </w:rPr>
        <w:t xml:space="preserve"> </w:t>
      </w:r>
      <w:r>
        <w:rPr>
          <w:lang w:val="sr-Cyrl-RS"/>
        </w:rPr>
        <w:t>za</w:t>
      </w:r>
      <w:r w:rsidR="00ED5A3C">
        <w:rPr>
          <w:lang w:val="sr-Cyrl-RS"/>
        </w:rPr>
        <w:t xml:space="preserve">, </w:t>
      </w:r>
      <w:r>
        <w:rPr>
          <w:lang w:val="sr-Cyrl-RS"/>
        </w:rPr>
        <w:t>pet</w:t>
      </w:r>
      <w:r w:rsidR="00ED5A3C">
        <w:rPr>
          <w:lang w:val="sr-Cyrl-RS"/>
        </w:rPr>
        <w:t xml:space="preserve"> </w:t>
      </w:r>
      <w:r>
        <w:rPr>
          <w:lang w:val="sr-Cyrl-RS"/>
        </w:rPr>
        <w:t>protiv</w:t>
      </w:r>
      <w:r w:rsidR="00ED5A3C">
        <w:rPr>
          <w:lang w:val="sr-Cyrl-RS"/>
        </w:rPr>
        <w:t xml:space="preserve">), </w:t>
      </w:r>
      <w:r>
        <w:rPr>
          <w:lang w:val="sr-Cyrl-RS"/>
        </w:rPr>
        <w:t>odlučio</w:t>
      </w:r>
      <w:r w:rsidR="00ED5A3C">
        <w:rPr>
          <w:lang w:val="sr-Cyrl-RS"/>
        </w:rPr>
        <w:t xml:space="preserve"> </w:t>
      </w:r>
      <w:r>
        <w:rPr>
          <w:lang w:val="sr-Cyrl-RS"/>
        </w:rPr>
        <w:t>da</w:t>
      </w:r>
      <w:r w:rsidR="00ED5A3C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483B70" w:rsidRPr="006A211F" w:rsidRDefault="002C12D4" w:rsidP="00483B7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483B70" w:rsidRPr="006A211F" w:rsidRDefault="00483B70" w:rsidP="00483B70">
      <w:pPr>
        <w:jc w:val="center"/>
        <w:rPr>
          <w:rFonts w:eastAsia="Calibri"/>
          <w:lang w:val="sr-Cyrl-RS"/>
        </w:rPr>
      </w:pPr>
    </w:p>
    <w:p w:rsidR="00ED5A3C" w:rsidRDefault="002C12D4" w:rsidP="00891962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je</w:t>
      </w:r>
      <w:r w:rsidR="00ED5A3C" w:rsidRPr="00647DDF">
        <w:rPr>
          <w:lang w:val="sr-Cyrl-RS"/>
        </w:rPr>
        <w:t xml:space="preserve">, </w:t>
      </w:r>
      <w:r>
        <w:rPr>
          <w:lang w:val="sr-Cyrl-RS"/>
        </w:rPr>
        <w:t>u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skladu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sa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članom</w:t>
      </w:r>
      <w:r w:rsidR="00ED5A3C" w:rsidRPr="00647DDF">
        <w:rPr>
          <w:lang w:val="sr-Cyrl-RS"/>
        </w:rPr>
        <w:t xml:space="preserve"> 155. </w:t>
      </w:r>
      <w:r>
        <w:rPr>
          <w:lang w:val="sr-Cyrl-RS"/>
        </w:rPr>
        <w:t>stav</w:t>
      </w:r>
      <w:r w:rsidR="00ED5A3C" w:rsidRPr="00647DD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Narodne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D5A3C" w:rsidRPr="00647DDF">
        <w:rPr>
          <w:lang w:val="sr-Cyrl-RS"/>
        </w:rPr>
        <w:t xml:space="preserve">, </w:t>
      </w:r>
      <w:r>
        <w:rPr>
          <w:lang w:val="sr-Cyrl-RS"/>
        </w:rPr>
        <w:t>odlučio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da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predloži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Narodnoj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da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prihvati</w:t>
      </w:r>
      <w:r w:rsidR="00ED5A3C" w:rsidRPr="00647DDF">
        <w:rPr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ED5A3C" w:rsidRPr="00647DD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ED5A3C" w:rsidRPr="00647DDF">
        <w:rPr>
          <w:rStyle w:val="colornavy"/>
          <w:lang w:val="sr-Cyrl-RS"/>
        </w:rPr>
        <w:t xml:space="preserve"> </w:t>
      </w:r>
      <w:r>
        <w:t>o</w:t>
      </w:r>
      <w:r w:rsidR="00ED5A3C" w:rsidRPr="00647DDF">
        <w:t xml:space="preserve"> </w:t>
      </w:r>
      <w:r>
        <w:t>potvrđivanju</w:t>
      </w:r>
      <w:r w:rsidR="00ED5A3C" w:rsidRPr="00647DDF">
        <w:t xml:space="preserve"> </w:t>
      </w:r>
      <w:r>
        <w:t>Ugovora</w:t>
      </w:r>
      <w:r w:rsidR="00ED5A3C" w:rsidRPr="00647DDF">
        <w:t xml:space="preserve"> </w:t>
      </w:r>
      <w:r>
        <w:t>o</w:t>
      </w:r>
      <w:r w:rsidR="00ED5A3C" w:rsidRPr="00647DDF">
        <w:t xml:space="preserve"> </w:t>
      </w:r>
      <w:r>
        <w:t>zajmu</w:t>
      </w:r>
      <w:r w:rsidR="00ED5A3C" w:rsidRPr="00647DDF">
        <w:t xml:space="preserve"> </w:t>
      </w:r>
      <w:r>
        <w:t>uz</w:t>
      </w:r>
      <w:r w:rsidR="00ED5A3C" w:rsidRPr="00647DDF">
        <w:t xml:space="preserve"> </w:t>
      </w:r>
      <w:r>
        <w:t>finansijski</w:t>
      </w:r>
      <w:r w:rsidR="00ED5A3C" w:rsidRPr="00647DDF">
        <w:t xml:space="preserve"> </w:t>
      </w:r>
      <w:r>
        <w:t>protokol</w:t>
      </w:r>
      <w:r w:rsidR="00ED5A3C" w:rsidRPr="00647DDF">
        <w:t xml:space="preserve"> </w:t>
      </w:r>
      <w:r>
        <w:t>potpisan</w:t>
      </w:r>
      <w:r w:rsidR="00ED5A3C" w:rsidRPr="00647DDF">
        <w:t xml:space="preserve"> 21. </w:t>
      </w:r>
      <w:r>
        <w:rPr>
          <w:lang w:val="sr-Cyrl-RS"/>
        </w:rPr>
        <w:t>septembra</w:t>
      </w:r>
      <w:r w:rsidR="00ED5A3C" w:rsidRPr="00647DDF">
        <w:t xml:space="preserve"> 2023. </w:t>
      </w:r>
      <w:r>
        <w:t>godine</w:t>
      </w:r>
      <w:r w:rsidR="00ED5A3C" w:rsidRPr="00647DDF">
        <w:t xml:space="preserve">, </w:t>
      </w:r>
      <w:r>
        <w:t>između</w:t>
      </w:r>
      <w:r w:rsidR="00ED5A3C" w:rsidRPr="00647DDF">
        <w:t xml:space="preserve"> </w:t>
      </w:r>
      <w:r>
        <w:t>Vlade</w:t>
      </w:r>
      <w:r w:rsidR="00ED5A3C" w:rsidRPr="00647DDF">
        <w:t xml:space="preserve"> </w:t>
      </w:r>
      <w:r>
        <w:t>Republike</w:t>
      </w:r>
      <w:r w:rsidR="00ED5A3C" w:rsidRPr="00647DDF">
        <w:t xml:space="preserve"> </w:t>
      </w:r>
      <w:r>
        <w:t>Srbije</w:t>
      </w:r>
      <w:r w:rsidR="00ED5A3C" w:rsidRPr="00647DDF">
        <w:t xml:space="preserve"> </w:t>
      </w:r>
      <w:r>
        <w:t>i</w:t>
      </w:r>
      <w:r w:rsidR="00ED5A3C" w:rsidRPr="00647DDF">
        <w:t xml:space="preserve"> </w:t>
      </w:r>
      <w:r>
        <w:t>Vlade</w:t>
      </w:r>
      <w:r w:rsidR="00ED5A3C" w:rsidRPr="00647DDF">
        <w:t xml:space="preserve"> </w:t>
      </w:r>
      <w:r>
        <w:t>Francuske</w:t>
      </w:r>
      <w:r w:rsidR="00ED5A3C" w:rsidRPr="00647DDF">
        <w:t xml:space="preserve"> </w:t>
      </w:r>
      <w:r>
        <w:t>Republike</w:t>
      </w:r>
      <w:r w:rsidR="00ED5A3C" w:rsidRPr="00647DDF">
        <w:t xml:space="preserve">, </w:t>
      </w:r>
      <w:r>
        <w:t>između</w:t>
      </w:r>
      <w:r w:rsidR="00ED5A3C" w:rsidRPr="00647DDF">
        <w:t xml:space="preserve"> </w:t>
      </w:r>
      <w:r>
        <w:t>Republike</w:t>
      </w:r>
      <w:r w:rsidR="00ED5A3C" w:rsidRPr="00647DDF">
        <w:t xml:space="preserve"> </w:t>
      </w:r>
      <w:r>
        <w:t>Srbije</w:t>
      </w:r>
      <w:r w:rsidR="00ED5A3C" w:rsidRPr="00647DDF">
        <w:t xml:space="preserve"> </w:t>
      </w:r>
      <w:r>
        <w:t>koju</w:t>
      </w:r>
      <w:r w:rsidR="00ED5A3C" w:rsidRPr="00647DDF">
        <w:t xml:space="preserve"> </w:t>
      </w:r>
      <w:r>
        <w:t>zastupa</w:t>
      </w:r>
      <w:r w:rsidR="00ED5A3C" w:rsidRPr="00647DDF">
        <w:t xml:space="preserve"> </w:t>
      </w:r>
      <w:r>
        <w:t>Vlada</w:t>
      </w:r>
      <w:r w:rsidR="00ED5A3C" w:rsidRPr="00647DDF">
        <w:t xml:space="preserve"> </w:t>
      </w:r>
      <w:r>
        <w:t>Republike</w:t>
      </w:r>
      <w:r w:rsidR="00ED5A3C" w:rsidRPr="00647DDF">
        <w:t xml:space="preserve"> </w:t>
      </w:r>
      <w:r>
        <w:t>Srbije</w:t>
      </w:r>
      <w:r w:rsidR="00ED5A3C" w:rsidRPr="00647DDF">
        <w:t xml:space="preserve"> </w:t>
      </w:r>
      <w:r>
        <w:t>postupajući</w:t>
      </w:r>
      <w:r w:rsidR="00ED5A3C" w:rsidRPr="00647DDF">
        <w:t xml:space="preserve"> </w:t>
      </w:r>
      <w:r>
        <w:t>preko</w:t>
      </w:r>
      <w:r w:rsidR="00ED5A3C" w:rsidRPr="00647DDF">
        <w:t xml:space="preserve"> </w:t>
      </w:r>
      <w:r>
        <w:t>Ministarstva</w:t>
      </w:r>
      <w:r w:rsidR="00ED5A3C" w:rsidRPr="00647DDF">
        <w:t xml:space="preserve"> </w:t>
      </w:r>
      <w:r>
        <w:t>finansija</w:t>
      </w:r>
      <w:r w:rsidR="00ED5A3C" w:rsidRPr="00647DDF">
        <w:t xml:space="preserve"> </w:t>
      </w:r>
      <w:r>
        <w:t>kao</w:t>
      </w:r>
      <w:r w:rsidR="00ED5A3C" w:rsidRPr="00647DDF">
        <w:t xml:space="preserve"> </w:t>
      </w:r>
      <w:r>
        <w:t>Zajmoprimac</w:t>
      </w:r>
      <w:r w:rsidR="00ED5A3C" w:rsidRPr="00647DDF">
        <w:t xml:space="preserve"> </w:t>
      </w:r>
      <w:r>
        <w:t>i</w:t>
      </w:r>
      <w:r w:rsidR="00ED5A3C" w:rsidRPr="00647DDF">
        <w:t xml:space="preserve"> BPIFRANCE ASSURANCE EXPORT </w:t>
      </w:r>
      <w:r>
        <w:t>koji</w:t>
      </w:r>
      <w:r w:rsidR="00ED5A3C" w:rsidRPr="00647DDF">
        <w:t xml:space="preserve"> </w:t>
      </w:r>
      <w:r>
        <w:t>postupa</w:t>
      </w:r>
      <w:r w:rsidR="00ED5A3C" w:rsidRPr="00647DDF">
        <w:t xml:space="preserve"> </w:t>
      </w:r>
      <w:r>
        <w:t>u</w:t>
      </w:r>
      <w:r w:rsidR="00ED5A3C" w:rsidRPr="00647DDF">
        <w:t xml:space="preserve"> </w:t>
      </w:r>
      <w:r>
        <w:t>ime</w:t>
      </w:r>
      <w:r w:rsidR="00ED5A3C" w:rsidRPr="00647DDF">
        <w:t xml:space="preserve"> </w:t>
      </w:r>
      <w:r>
        <w:t>i</w:t>
      </w:r>
      <w:r w:rsidR="00ED5A3C" w:rsidRPr="00647DDF">
        <w:t xml:space="preserve"> </w:t>
      </w:r>
      <w:r>
        <w:t>za</w:t>
      </w:r>
      <w:r w:rsidR="00ED5A3C" w:rsidRPr="00647DDF">
        <w:t xml:space="preserve"> </w:t>
      </w:r>
      <w:r>
        <w:t>račun</w:t>
      </w:r>
      <w:r w:rsidR="00ED5A3C" w:rsidRPr="00647DDF">
        <w:t xml:space="preserve"> </w:t>
      </w:r>
      <w:r>
        <w:t>Vlade</w:t>
      </w:r>
      <w:r w:rsidR="00ED5A3C" w:rsidRPr="00647DDF">
        <w:t xml:space="preserve"> </w:t>
      </w:r>
      <w:r>
        <w:t>Francuske</w:t>
      </w:r>
      <w:r w:rsidR="00ED5A3C" w:rsidRPr="00647DDF">
        <w:t xml:space="preserve"> </w:t>
      </w:r>
      <w:r>
        <w:t>Republike</w:t>
      </w:r>
      <w:r w:rsidR="00ED5A3C" w:rsidRPr="00647DDF">
        <w:rPr>
          <w:lang w:val="sr-Cyrl-RS"/>
        </w:rPr>
        <w:t xml:space="preserve">, </w:t>
      </w:r>
      <w:r>
        <w:rPr>
          <w:lang w:val="sr-Cyrl-RS"/>
        </w:rPr>
        <w:t>koji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je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podnela</w:t>
      </w:r>
      <w:r w:rsidR="00ED5A3C" w:rsidRPr="00647DDF">
        <w:rPr>
          <w:lang w:val="sr-Cyrl-RS"/>
        </w:rPr>
        <w:t xml:space="preserve"> </w:t>
      </w:r>
      <w:r>
        <w:rPr>
          <w:lang w:val="sr-Cyrl-RS"/>
        </w:rPr>
        <w:t>Vlada</w:t>
      </w:r>
      <w:r w:rsidR="00ED5A3C">
        <w:rPr>
          <w:lang w:val="sr-Cyrl-RS"/>
        </w:rPr>
        <w:t>.</w:t>
      </w:r>
    </w:p>
    <w:p w:rsidR="00CA7620" w:rsidRDefault="00CA7620" w:rsidP="00891962">
      <w:pPr>
        <w:spacing w:after="240"/>
        <w:ind w:firstLine="720"/>
        <w:jc w:val="both"/>
        <w:rPr>
          <w:lang w:val="sr-Cyrl-RS"/>
        </w:rPr>
      </w:pPr>
    </w:p>
    <w:p w:rsidR="00483B70" w:rsidRPr="006A211F" w:rsidRDefault="002C12D4" w:rsidP="0095390B">
      <w:pPr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ŠESTA</w:t>
      </w:r>
      <w:r w:rsidR="006949C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949C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949C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949CF">
        <w:rPr>
          <w:b/>
          <w:bCs/>
          <w:u w:val="single"/>
          <w:lang w:val="sr-Cyrl-RS"/>
        </w:rPr>
        <w:t xml:space="preserve"> - </w:t>
      </w:r>
      <w:r>
        <w:rPr>
          <w:b/>
          <w:bCs/>
          <w:u w:val="single"/>
          <w:lang w:val="sr-Cyrl-RS"/>
        </w:rPr>
        <w:t>glasanje</w:t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6949CF" w:rsidRDefault="002C12D4" w:rsidP="006949CF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6949CF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6949CF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6949CF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6949CF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6949CF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6949CF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949CF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6949CF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650CC5">
        <w:rPr>
          <w:lang w:val="sr-Cyrl-RS"/>
        </w:rPr>
        <w:t xml:space="preserve"> </w:t>
      </w:r>
      <w:r>
        <w:rPr>
          <w:lang w:val="sr-Cyrl-RS"/>
        </w:rPr>
        <w:t>finansije</w:t>
      </w:r>
      <w:r w:rsidR="00650CC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50CC5">
        <w:rPr>
          <w:lang w:val="sr-Cyrl-RS"/>
        </w:rPr>
        <w:t xml:space="preserve"> </w:t>
      </w:r>
      <w:r>
        <w:rPr>
          <w:lang w:val="sr-Cyrl-RS"/>
        </w:rPr>
        <w:t>budžet</w:t>
      </w:r>
      <w:r w:rsidR="00650CC5">
        <w:rPr>
          <w:lang w:val="sr-Cyrl-RS"/>
        </w:rPr>
        <w:t xml:space="preserve"> </w:t>
      </w:r>
      <w:r>
        <w:rPr>
          <w:lang w:val="sr-Cyrl-RS"/>
        </w:rPr>
        <w:t>i</w:t>
      </w:r>
      <w:r w:rsidR="006949CF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6949CF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6949CF">
        <w:rPr>
          <w:lang w:val="sr-Cyrl-RS"/>
        </w:rPr>
        <w:t xml:space="preserve"> </w:t>
      </w:r>
      <w:r>
        <w:rPr>
          <w:lang w:val="sr-Cyrl-RS"/>
        </w:rPr>
        <w:t>javnih</w:t>
      </w:r>
      <w:r w:rsidR="006949CF">
        <w:rPr>
          <w:lang w:val="sr-Cyrl-RS"/>
        </w:rPr>
        <w:t xml:space="preserve"> </w:t>
      </w:r>
      <w:r>
        <w:rPr>
          <w:lang w:val="sr-Cyrl-RS"/>
        </w:rPr>
        <w:t>sredstava</w:t>
      </w:r>
      <w:r w:rsidR="006949CF">
        <w:rPr>
          <w:lang w:val="sr-Cyrl-RS"/>
        </w:rPr>
        <w:t xml:space="preserve"> </w:t>
      </w:r>
      <w:r>
        <w:rPr>
          <w:lang w:val="sr-Cyrl-RS"/>
        </w:rPr>
        <w:t>je</w:t>
      </w:r>
      <w:r w:rsidR="006949CF">
        <w:rPr>
          <w:lang w:val="sr-Cyrl-RS"/>
        </w:rPr>
        <w:t xml:space="preserve">, </w:t>
      </w:r>
      <w:r>
        <w:rPr>
          <w:lang w:val="sr-Cyrl-RS"/>
        </w:rPr>
        <w:t>većinom</w:t>
      </w:r>
      <w:r w:rsidR="006949CF">
        <w:rPr>
          <w:lang w:val="sr-Cyrl-RS"/>
        </w:rPr>
        <w:t xml:space="preserve"> </w:t>
      </w:r>
      <w:r>
        <w:rPr>
          <w:lang w:val="sr-Cyrl-RS"/>
        </w:rPr>
        <w:t>glasova</w:t>
      </w:r>
      <w:r w:rsidR="006949CF">
        <w:rPr>
          <w:lang w:val="sr-Cyrl-RS"/>
        </w:rPr>
        <w:t xml:space="preserve"> (</w:t>
      </w:r>
      <w:r>
        <w:rPr>
          <w:lang w:val="sr-Cyrl-RS"/>
        </w:rPr>
        <w:t>devet</w:t>
      </w:r>
      <w:r w:rsidR="006949CF">
        <w:rPr>
          <w:lang w:val="sr-Cyrl-RS"/>
        </w:rPr>
        <w:t xml:space="preserve"> </w:t>
      </w:r>
      <w:r>
        <w:rPr>
          <w:lang w:val="sr-Cyrl-RS"/>
        </w:rPr>
        <w:t>glasova</w:t>
      </w:r>
      <w:r w:rsidR="006949CF">
        <w:rPr>
          <w:lang w:val="sr-Cyrl-RS"/>
        </w:rPr>
        <w:t xml:space="preserve"> </w:t>
      </w:r>
      <w:r>
        <w:rPr>
          <w:lang w:val="sr-Cyrl-RS"/>
        </w:rPr>
        <w:t>za</w:t>
      </w:r>
      <w:r w:rsidR="006949CF">
        <w:rPr>
          <w:lang w:val="sr-Cyrl-RS"/>
        </w:rPr>
        <w:t xml:space="preserve">, </w:t>
      </w:r>
      <w:r>
        <w:rPr>
          <w:lang w:val="sr-Cyrl-RS"/>
        </w:rPr>
        <w:t>pet</w:t>
      </w:r>
      <w:r w:rsidR="006949CF">
        <w:rPr>
          <w:lang w:val="sr-Cyrl-RS"/>
        </w:rPr>
        <w:t xml:space="preserve"> </w:t>
      </w:r>
      <w:r>
        <w:rPr>
          <w:lang w:val="sr-Cyrl-RS"/>
        </w:rPr>
        <w:t>protiv</w:t>
      </w:r>
      <w:r w:rsidR="006949CF">
        <w:rPr>
          <w:lang w:val="sr-Cyrl-RS"/>
        </w:rPr>
        <w:t xml:space="preserve">), </w:t>
      </w:r>
      <w:r>
        <w:rPr>
          <w:lang w:val="sr-Cyrl-RS"/>
        </w:rPr>
        <w:t>odlučio</w:t>
      </w:r>
      <w:r w:rsidR="006949CF">
        <w:rPr>
          <w:lang w:val="sr-Cyrl-RS"/>
        </w:rPr>
        <w:t xml:space="preserve"> </w:t>
      </w:r>
      <w:r>
        <w:rPr>
          <w:lang w:val="sr-Cyrl-RS"/>
        </w:rPr>
        <w:t>da</w:t>
      </w:r>
      <w:r w:rsidR="006949CF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483B70" w:rsidRPr="006A211F" w:rsidRDefault="00483B70" w:rsidP="00483B70">
      <w:pPr>
        <w:ind w:firstLine="720"/>
        <w:jc w:val="both"/>
        <w:rPr>
          <w:rFonts w:eastAsia="Calibri"/>
          <w:lang w:val="sr-Cyrl-RS"/>
        </w:rPr>
      </w:pPr>
    </w:p>
    <w:p w:rsidR="00483B70" w:rsidRDefault="002C12D4" w:rsidP="00891962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91962" w:rsidRPr="006A211F" w:rsidRDefault="00891962" w:rsidP="00891962">
      <w:pPr>
        <w:jc w:val="center"/>
        <w:rPr>
          <w:rFonts w:eastAsia="Calibri"/>
          <w:lang w:val="sr-Cyrl-RS"/>
        </w:rPr>
      </w:pPr>
    </w:p>
    <w:p w:rsidR="006949CF" w:rsidRDefault="002C12D4" w:rsidP="003574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949CF">
        <w:rPr>
          <w:lang w:val="sr-Cyrl-RS"/>
        </w:rPr>
        <w:t xml:space="preserve"> </w:t>
      </w:r>
      <w:r>
        <w:rPr>
          <w:lang w:val="sr-Cyrl-RS"/>
        </w:rPr>
        <w:t>je</w:t>
      </w:r>
      <w:r w:rsidR="006949CF">
        <w:rPr>
          <w:lang w:val="sr-Cyrl-RS"/>
        </w:rPr>
        <w:t xml:space="preserve">, </w:t>
      </w:r>
      <w:r>
        <w:rPr>
          <w:lang w:val="sr-Cyrl-RS"/>
        </w:rPr>
        <w:t>u</w:t>
      </w:r>
      <w:r w:rsidR="006949CF">
        <w:rPr>
          <w:lang w:val="sr-Cyrl-RS"/>
        </w:rPr>
        <w:t xml:space="preserve"> </w:t>
      </w:r>
      <w:r>
        <w:rPr>
          <w:lang w:val="sr-Cyrl-RS"/>
        </w:rPr>
        <w:t>skladu</w:t>
      </w:r>
      <w:r w:rsidR="006949CF">
        <w:rPr>
          <w:lang w:val="sr-Cyrl-RS"/>
        </w:rPr>
        <w:t xml:space="preserve"> </w:t>
      </w:r>
      <w:r>
        <w:rPr>
          <w:lang w:val="sr-Cyrl-RS"/>
        </w:rPr>
        <w:t>sa</w:t>
      </w:r>
      <w:r w:rsidR="006949CF">
        <w:rPr>
          <w:lang w:val="sr-Cyrl-RS"/>
        </w:rPr>
        <w:t xml:space="preserve"> </w:t>
      </w:r>
      <w:r>
        <w:rPr>
          <w:lang w:val="sr-Cyrl-RS"/>
        </w:rPr>
        <w:t>članom</w:t>
      </w:r>
      <w:r w:rsidR="006949CF">
        <w:rPr>
          <w:lang w:val="sr-Cyrl-RS"/>
        </w:rPr>
        <w:t xml:space="preserve"> 155. </w:t>
      </w:r>
      <w:r>
        <w:rPr>
          <w:lang w:val="sr-Cyrl-RS"/>
        </w:rPr>
        <w:t>stav</w:t>
      </w:r>
      <w:r w:rsidR="006949C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6949CF">
        <w:rPr>
          <w:lang w:val="sr-Cyrl-RS"/>
        </w:rPr>
        <w:t xml:space="preserve"> </w:t>
      </w:r>
      <w:r>
        <w:rPr>
          <w:lang w:val="sr-Cyrl-RS"/>
        </w:rPr>
        <w:t>Narodne</w:t>
      </w:r>
      <w:r w:rsidR="006949C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949CF">
        <w:rPr>
          <w:lang w:val="sr-Cyrl-RS"/>
        </w:rPr>
        <w:t xml:space="preserve">, </w:t>
      </w:r>
      <w:r>
        <w:rPr>
          <w:lang w:val="sr-Cyrl-RS"/>
        </w:rPr>
        <w:t>odlučio</w:t>
      </w:r>
      <w:r w:rsidR="006949CF">
        <w:rPr>
          <w:lang w:val="sr-Cyrl-RS"/>
        </w:rPr>
        <w:t xml:space="preserve"> </w:t>
      </w:r>
      <w:r>
        <w:rPr>
          <w:lang w:val="sr-Cyrl-RS"/>
        </w:rPr>
        <w:t>da</w:t>
      </w:r>
      <w:r w:rsidR="006949CF">
        <w:rPr>
          <w:lang w:val="sr-Cyrl-RS"/>
        </w:rPr>
        <w:t xml:space="preserve"> </w:t>
      </w:r>
      <w:r>
        <w:rPr>
          <w:lang w:val="sr-Cyrl-RS"/>
        </w:rPr>
        <w:t>predloži</w:t>
      </w:r>
      <w:r w:rsidR="006949CF">
        <w:rPr>
          <w:lang w:val="sr-Cyrl-RS"/>
        </w:rPr>
        <w:t xml:space="preserve"> </w:t>
      </w:r>
      <w:r>
        <w:rPr>
          <w:lang w:val="sr-Cyrl-RS"/>
        </w:rPr>
        <w:t>Narodnoj</w:t>
      </w:r>
      <w:r w:rsidR="006949C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949CF">
        <w:rPr>
          <w:lang w:val="sr-Cyrl-RS"/>
        </w:rPr>
        <w:t xml:space="preserve"> </w:t>
      </w:r>
      <w:r>
        <w:rPr>
          <w:lang w:val="sr-Cyrl-RS"/>
        </w:rPr>
        <w:t>da</w:t>
      </w:r>
      <w:r w:rsidR="006949CF">
        <w:rPr>
          <w:lang w:val="sr-Cyrl-RS"/>
        </w:rPr>
        <w:t xml:space="preserve"> </w:t>
      </w:r>
      <w:r>
        <w:rPr>
          <w:lang w:val="sr-Cyrl-RS"/>
        </w:rPr>
        <w:t>prihvati</w:t>
      </w:r>
      <w:r w:rsidR="006949CF">
        <w:rPr>
          <w:lang w:val="sr-Cyrl-RS"/>
        </w:rPr>
        <w:t xml:space="preserve"> </w:t>
      </w:r>
      <w:r>
        <w:rPr>
          <w:rStyle w:val="FontStyle31"/>
          <w:lang w:val="sr-Cyrl-CS" w:eastAsia="sr-Cyrl-CS"/>
        </w:rPr>
        <w:t>Predlog</w:t>
      </w:r>
      <w:r w:rsidR="006949CF">
        <w:rPr>
          <w:rStyle w:val="FontStyle31"/>
          <w:lang w:val="sr-Cyrl-CS" w:eastAsia="sr-Cyrl-CS"/>
        </w:rPr>
        <w:t xml:space="preserve"> </w:t>
      </w:r>
      <w:r>
        <w:rPr>
          <w:rStyle w:val="FontStyle31"/>
          <w:lang w:val="sr-Cyrl-CS" w:eastAsia="sr-Cyrl-CS"/>
        </w:rPr>
        <w:t>zakona</w:t>
      </w:r>
      <w:r w:rsidR="006949CF">
        <w:rPr>
          <w:rStyle w:val="FontStyle31"/>
          <w:lang w:val="sr-Cyrl-CS" w:eastAsia="sr-Cyrl-CS"/>
        </w:rPr>
        <w:t xml:space="preserve"> </w:t>
      </w:r>
      <w:r>
        <w:rPr>
          <w:rStyle w:val="FontStyle31"/>
          <w:lang w:val="sr-Cyrl-CS" w:eastAsia="sr-Cyrl-CS"/>
        </w:rPr>
        <w:t>o</w:t>
      </w:r>
      <w:r w:rsidR="006949CF">
        <w:rPr>
          <w:rStyle w:val="FontStyle31"/>
          <w:lang w:val="sr-Cyrl-CS" w:eastAsia="sr-Cyrl-CS"/>
        </w:rPr>
        <w:t xml:space="preserve"> </w:t>
      </w:r>
      <w:r>
        <w:rPr>
          <w:lang w:val="ru-RU"/>
        </w:rPr>
        <w:t>potvrđivanju</w:t>
      </w:r>
      <w:r w:rsidR="006949CF">
        <w:rPr>
          <w:lang w:val="ru-RU"/>
        </w:rPr>
        <w:t xml:space="preserve"> </w:t>
      </w:r>
      <w:r>
        <w:rPr>
          <w:lang w:val="ru-RU"/>
        </w:rPr>
        <w:t>Garancije</w:t>
      </w:r>
      <w:r w:rsidR="006949CF">
        <w:rPr>
          <w:lang w:val="ru-RU"/>
        </w:rPr>
        <w:t xml:space="preserve"> </w:t>
      </w:r>
      <w:r w:rsidR="006949CF">
        <w:t>(</w:t>
      </w:r>
      <w:r>
        <w:rPr>
          <w:lang w:val="sr-Cyrl-RS"/>
        </w:rPr>
        <w:t>P</w:t>
      </w:r>
      <w:r>
        <w:t>rojekat</w:t>
      </w:r>
      <w:r w:rsidR="006949CF" w:rsidRPr="00240AC8">
        <w:t xml:space="preserve"> </w:t>
      </w:r>
      <w:r>
        <w:t>upravljanja</w:t>
      </w:r>
      <w:r w:rsidR="006949CF" w:rsidRPr="00240AC8">
        <w:t xml:space="preserve"> </w:t>
      </w:r>
      <w:r>
        <w:t>elektrodistributivnom</w:t>
      </w:r>
      <w:r w:rsidR="006949CF">
        <w:t xml:space="preserve"> </w:t>
      </w:r>
      <w:r>
        <w:t>mrežom</w:t>
      </w:r>
      <w:r w:rsidR="006949CF">
        <w:t xml:space="preserve"> </w:t>
      </w:r>
      <w:r>
        <w:t>u</w:t>
      </w:r>
      <w:r w:rsidR="006949CF">
        <w:t xml:space="preserve"> </w:t>
      </w:r>
      <w:r>
        <w:t>Republici</w:t>
      </w:r>
      <w:r w:rsidR="006949CF">
        <w:t xml:space="preserve"> </w:t>
      </w:r>
      <w:r>
        <w:t>Srbiji</w:t>
      </w:r>
      <w:r w:rsidR="006949CF">
        <w:t xml:space="preserve">) </w:t>
      </w:r>
      <w:r>
        <w:t>između</w:t>
      </w:r>
      <w:r w:rsidR="006949CF">
        <w:t xml:space="preserve"> </w:t>
      </w:r>
      <w:r>
        <w:t>Republike</w:t>
      </w:r>
      <w:r w:rsidR="006949CF">
        <w:t xml:space="preserve"> </w:t>
      </w:r>
      <w:r>
        <w:t>Srbije</w:t>
      </w:r>
      <w:r w:rsidR="006949CF">
        <w:t xml:space="preserve"> </w:t>
      </w:r>
      <w:r>
        <w:t>koju</w:t>
      </w:r>
      <w:r w:rsidR="006949CF">
        <w:t xml:space="preserve"> </w:t>
      </w:r>
      <w:r>
        <w:t>zastupa</w:t>
      </w:r>
      <w:r w:rsidR="006949CF">
        <w:t xml:space="preserve"> </w:t>
      </w:r>
      <w:r>
        <w:t>Vlada</w:t>
      </w:r>
      <w:r w:rsidR="006949CF">
        <w:t xml:space="preserve"> </w:t>
      </w:r>
      <w:r>
        <w:t>Republike</w:t>
      </w:r>
      <w:r w:rsidR="006949CF">
        <w:t xml:space="preserve"> </w:t>
      </w:r>
      <w:r>
        <w:t>Srbije</w:t>
      </w:r>
      <w:r w:rsidR="006949CF">
        <w:t xml:space="preserve"> </w:t>
      </w:r>
      <w:r>
        <w:t>postupajući</w:t>
      </w:r>
      <w:r w:rsidR="006949CF">
        <w:t xml:space="preserve"> </w:t>
      </w:r>
      <w:r>
        <w:t>preko</w:t>
      </w:r>
      <w:r w:rsidR="006949CF">
        <w:t xml:space="preserve"> </w:t>
      </w:r>
      <w:r>
        <w:t>Ministarstva</w:t>
      </w:r>
      <w:r w:rsidR="006949CF">
        <w:t xml:space="preserve"> </w:t>
      </w:r>
      <w:r>
        <w:rPr>
          <w:lang w:val="sr-Cyrl-RS"/>
        </w:rPr>
        <w:t>f</w:t>
      </w:r>
      <w:r>
        <w:t>inansija</w:t>
      </w:r>
      <w:r w:rsidR="006949CF">
        <w:t xml:space="preserve"> </w:t>
      </w:r>
      <w:r>
        <w:t>kao</w:t>
      </w:r>
      <w:r w:rsidR="006949CF">
        <w:t xml:space="preserve"> </w:t>
      </w:r>
      <w:r>
        <w:rPr>
          <w:lang w:val="sr-Cyrl-RS"/>
        </w:rPr>
        <w:t>G</w:t>
      </w:r>
      <w:r>
        <w:t>aranta</w:t>
      </w:r>
      <w:r w:rsidR="006949CF" w:rsidRPr="00240AC8">
        <w:t xml:space="preserve"> </w:t>
      </w:r>
      <w:r>
        <w:t>i</w:t>
      </w:r>
      <w:r w:rsidR="006949CF">
        <w:t xml:space="preserve"> D</w:t>
      </w:r>
      <w:r w:rsidR="006949CF" w:rsidRPr="00240AC8">
        <w:t xml:space="preserve">eutsche bank </w:t>
      </w:r>
      <w:r w:rsidR="006949CF">
        <w:t xml:space="preserve">AG, Paris Branch </w:t>
      </w:r>
      <w:r>
        <w:t>kao</w:t>
      </w:r>
      <w:r w:rsidR="006949CF">
        <w:t xml:space="preserve"> </w:t>
      </w:r>
      <w:r>
        <w:rPr>
          <w:lang w:val="sr-Cyrl-RS"/>
        </w:rPr>
        <w:t>P</w:t>
      </w:r>
      <w:r>
        <w:t>rvobitnog</w:t>
      </w:r>
      <w:r w:rsidR="006949CF">
        <w:t xml:space="preserve"> </w:t>
      </w:r>
      <w:r>
        <w:t>zajmodavca</w:t>
      </w:r>
      <w:r w:rsidR="006949CF">
        <w:t xml:space="preserve"> </w:t>
      </w:r>
      <w:r>
        <w:t>i</w:t>
      </w:r>
      <w:r w:rsidR="006949CF">
        <w:t xml:space="preserve"> D</w:t>
      </w:r>
      <w:r w:rsidR="006949CF" w:rsidRPr="00240AC8">
        <w:t xml:space="preserve">eutsche bank </w:t>
      </w:r>
      <w:r w:rsidR="006949CF">
        <w:t xml:space="preserve">AG, Paris Branch </w:t>
      </w:r>
      <w:r>
        <w:t>kao</w:t>
      </w:r>
      <w:r w:rsidR="006949CF">
        <w:t xml:space="preserve"> A</w:t>
      </w:r>
      <w:r>
        <w:t>genta</w:t>
      </w:r>
      <w:r w:rsidR="006949CF">
        <w:t xml:space="preserve"> </w:t>
      </w:r>
      <w:r>
        <w:t>i</w:t>
      </w:r>
      <w:r w:rsidR="006949CF">
        <w:t xml:space="preserve"> Deutsche b</w:t>
      </w:r>
      <w:r w:rsidR="006949CF" w:rsidRPr="00240AC8">
        <w:t xml:space="preserve">ank </w:t>
      </w:r>
      <w:r w:rsidR="006949CF">
        <w:t xml:space="preserve">AG, Paris Branch </w:t>
      </w:r>
      <w:r>
        <w:t>kao</w:t>
      </w:r>
      <w:r w:rsidR="006949CF">
        <w:t xml:space="preserve"> </w:t>
      </w:r>
      <w:r>
        <w:t>Vodećeg</w:t>
      </w:r>
      <w:r w:rsidR="006949CF" w:rsidRPr="00240AC8">
        <w:t xml:space="preserve"> </w:t>
      </w:r>
      <w:r>
        <w:t>mandatnog</w:t>
      </w:r>
      <w:r w:rsidR="006949CF">
        <w:t xml:space="preserve"> </w:t>
      </w:r>
      <w:r>
        <w:t>aranžera</w:t>
      </w:r>
      <w:r w:rsidR="006949CF">
        <w:t xml:space="preserve"> </w:t>
      </w:r>
      <w:r>
        <w:t>koja</w:t>
      </w:r>
      <w:r w:rsidR="006949CF">
        <w:t xml:space="preserve"> </w:t>
      </w:r>
      <w:r>
        <w:t>se</w:t>
      </w:r>
      <w:r w:rsidR="006949CF">
        <w:t xml:space="preserve"> </w:t>
      </w:r>
      <w:r>
        <w:t>odnosi</w:t>
      </w:r>
      <w:r w:rsidR="006949CF">
        <w:t xml:space="preserve"> </w:t>
      </w:r>
      <w:r>
        <w:t>na</w:t>
      </w:r>
      <w:r w:rsidR="006949CF">
        <w:t xml:space="preserve"> </w:t>
      </w:r>
      <w:r>
        <w:t>Ugovor</w:t>
      </w:r>
      <w:r w:rsidR="006949CF" w:rsidRPr="00240AC8">
        <w:t xml:space="preserve"> </w:t>
      </w:r>
      <w:r>
        <w:t>o</w:t>
      </w:r>
      <w:r w:rsidR="006949CF" w:rsidRPr="00240AC8">
        <w:t xml:space="preserve"> </w:t>
      </w:r>
      <w:r>
        <w:t>kreditnom</w:t>
      </w:r>
      <w:r w:rsidR="006949CF" w:rsidRPr="00240AC8">
        <w:t xml:space="preserve"> </w:t>
      </w:r>
      <w:r>
        <w:t>aranžmanu</w:t>
      </w:r>
      <w:r w:rsidR="006949CF" w:rsidRPr="00240AC8">
        <w:t xml:space="preserve"> </w:t>
      </w:r>
      <w:r>
        <w:t>u</w:t>
      </w:r>
      <w:r w:rsidR="006949CF" w:rsidRPr="00240AC8">
        <w:t xml:space="preserve"> </w:t>
      </w:r>
      <w:r>
        <w:t>iznosu</w:t>
      </w:r>
      <w:r w:rsidR="006949CF" w:rsidRPr="00240AC8">
        <w:t xml:space="preserve"> </w:t>
      </w:r>
      <w:r>
        <w:t>od</w:t>
      </w:r>
      <w:r w:rsidR="006949CF" w:rsidRPr="00240AC8">
        <w:t xml:space="preserve"> 97.151.728,00 </w:t>
      </w:r>
      <w:r>
        <w:t>evra</w:t>
      </w:r>
      <w:r w:rsidR="006949CF" w:rsidRPr="00240AC8">
        <w:t xml:space="preserve"> </w:t>
      </w:r>
      <w:r>
        <w:t>uz</w:t>
      </w:r>
      <w:r w:rsidR="006949CF" w:rsidRPr="00240AC8">
        <w:t xml:space="preserve"> </w:t>
      </w:r>
      <w:r>
        <w:t>podršku</w:t>
      </w:r>
      <w:r w:rsidR="006949CF" w:rsidRPr="00240AC8">
        <w:t xml:space="preserve"> BPIA</w:t>
      </w:r>
      <w:r>
        <w:t>E</w:t>
      </w:r>
      <w:r w:rsidR="006949CF">
        <w:rPr>
          <w:lang w:val="sr-Cyrl-RS"/>
        </w:rPr>
        <w:t xml:space="preserve">, </w:t>
      </w:r>
      <w:r>
        <w:rPr>
          <w:lang w:val="sr-Cyrl-RS"/>
        </w:rPr>
        <w:t>koji</w:t>
      </w:r>
      <w:r w:rsidR="006949CF">
        <w:rPr>
          <w:lang w:val="sr-Cyrl-RS"/>
        </w:rPr>
        <w:t xml:space="preserve"> </w:t>
      </w:r>
      <w:r>
        <w:rPr>
          <w:lang w:val="sr-Cyrl-RS"/>
        </w:rPr>
        <w:t>je</w:t>
      </w:r>
      <w:r w:rsidR="006949CF">
        <w:rPr>
          <w:lang w:val="sr-Cyrl-RS"/>
        </w:rPr>
        <w:t xml:space="preserve"> </w:t>
      </w:r>
      <w:r>
        <w:rPr>
          <w:lang w:val="sr-Cyrl-RS"/>
        </w:rPr>
        <w:t>podnela</w:t>
      </w:r>
      <w:r w:rsidR="006949CF">
        <w:rPr>
          <w:lang w:val="sr-Cyrl-RS"/>
        </w:rPr>
        <w:t xml:space="preserve"> </w:t>
      </w:r>
      <w:r>
        <w:rPr>
          <w:lang w:val="sr-Cyrl-RS"/>
        </w:rPr>
        <w:t>Vlada</w:t>
      </w:r>
      <w:r w:rsidR="006949CF">
        <w:rPr>
          <w:lang w:val="sr-Cyrl-RS"/>
        </w:rPr>
        <w:t>.</w:t>
      </w:r>
    </w:p>
    <w:p w:rsidR="00CA7620" w:rsidRDefault="00CA7620" w:rsidP="00357491">
      <w:pPr>
        <w:ind w:firstLine="720"/>
        <w:jc w:val="both"/>
        <w:rPr>
          <w:lang w:val="sr-Cyrl-RS"/>
        </w:rPr>
      </w:pPr>
    </w:p>
    <w:p w:rsidR="006949CF" w:rsidRPr="00F058D8" w:rsidRDefault="006949CF" w:rsidP="006949CF">
      <w:pPr>
        <w:jc w:val="both"/>
        <w:rPr>
          <w:rStyle w:val="FontStyle31"/>
          <w:lang w:val="sr-Cyrl-RS"/>
        </w:rPr>
      </w:pPr>
    </w:p>
    <w:p w:rsidR="00483B70" w:rsidRPr="006A211F" w:rsidRDefault="002C12D4" w:rsidP="0095390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SEDMA</w:t>
      </w:r>
      <w:r w:rsidR="00A44480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A44480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A44480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A44480">
        <w:rPr>
          <w:b/>
          <w:bCs/>
          <w:u w:val="single"/>
          <w:lang w:val="sr-Cyrl-RS"/>
        </w:rPr>
        <w:t xml:space="preserve"> - </w:t>
      </w:r>
      <w:r>
        <w:rPr>
          <w:b/>
          <w:bCs/>
          <w:u w:val="single"/>
          <w:lang w:val="sr-Cyrl-RS"/>
        </w:rPr>
        <w:t>glasanje</w:t>
      </w:r>
    </w:p>
    <w:p w:rsidR="0095390B" w:rsidRDefault="0095390B" w:rsidP="00A44480">
      <w:pPr>
        <w:ind w:firstLine="720"/>
        <w:jc w:val="both"/>
        <w:rPr>
          <w:lang w:val="sr-Cyrl-RS"/>
        </w:rPr>
      </w:pPr>
    </w:p>
    <w:p w:rsidR="00A44480" w:rsidRDefault="002C12D4" w:rsidP="00A44480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A44480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A44480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A44480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A44480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A44480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A44480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44480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650CC5">
        <w:rPr>
          <w:lang w:val="sr-Cyrl-RS"/>
        </w:rPr>
        <w:t xml:space="preserve"> </w:t>
      </w:r>
      <w:r>
        <w:rPr>
          <w:lang w:val="sr-Cyrl-RS"/>
        </w:rPr>
        <w:t>za</w:t>
      </w:r>
      <w:r w:rsidR="00650CC5">
        <w:rPr>
          <w:lang w:val="sr-Cyrl-RS"/>
        </w:rPr>
        <w:t xml:space="preserve"> </w:t>
      </w:r>
      <w:r>
        <w:rPr>
          <w:lang w:val="sr-Cyrl-RS"/>
        </w:rPr>
        <w:t>finansije</w:t>
      </w:r>
      <w:r w:rsidR="00650CC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50CC5">
        <w:rPr>
          <w:lang w:val="sr-Cyrl-RS"/>
        </w:rPr>
        <w:t xml:space="preserve"> </w:t>
      </w:r>
      <w:r>
        <w:rPr>
          <w:lang w:val="sr-Cyrl-RS"/>
        </w:rPr>
        <w:t>budžet</w:t>
      </w:r>
      <w:r w:rsidR="00A44480" w:rsidRPr="006A211F">
        <w:rPr>
          <w:lang w:val="sr-Cyrl-RS"/>
        </w:rPr>
        <w:t xml:space="preserve"> </w:t>
      </w:r>
      <w:r>
        <w:rPr>
          <w:lang w:val="sr-Cyrl-RS"/>
        </w:rPr>
        <w:t>i</w:t>
      </w:r>
      <w:r w:rsidR="00A44480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A44480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A44480">
        <w:rPr>
          <w:lang w:val="sr-Cyrl-RS"/>
        </w:rPr>
        <w:t xml:space="preserve"> </w:t>
      </w:r>
      <w:r>
        <w:rPr>
          <w:lang w:val="sr-Cyrl-RS"/>
        </w:rPr>
        <w:t>javnih</w:t>
      </w:r>
      <w:r w:rsidR="00A44480">
        <w:rPr>
          <w:lang w:val="sr-Cyrl-RS"/>
        </w:rPr>
        <w:t xml:space="preserve"> </w:t>
      </w:r>
      <w:r>
        <w:rPr>
          <w:lang w:val="sr-Cyrl-RS"/>
        </w:rPr>
        <w:t>sredstava</w:t>
      </w:r>
      <w:r w:rsidR="00A44480">
        <w:rPr>
          <w:lang w:val="sr-Cyrl-RS"/>
        </w:rPr>
        <w:t xml:space="preserve"> </w:t>
      </w:r>
      <w:r>
        <w:rPr>
          <w:lang w:val="sr-Cyrl-RS"/>
        </w:rPr>
        <w:t>je</w:t>
      </w:r>
      <w:r w:rsidR="00A44480">
        <w:rPr>
          <w:lang w:val="sr-Cyrl-RS"/>
        </w:rPr>
        <w:t xml:space="preserve">, </w:t>
      </w:r>
      <w:r>
        <w:rPr>
          <w:lang w:val="sr-Cyrl-RS"/>
        </w:rPr>
        <w:t>većinom</w:t>
      </w:r>
      <w:r w:rsidR="00A44480">
        <w:rPr>
          <w:lang w:val="sr-Cyrl-RS"/>
        </w:rPr>
        <w:t xml:space="preserve"> </w:t>
      </w:r>
      <w:r>
        <w:rPr>
          <w:lang w:val="sr-Cyrl-RS"/>
        </w:rPr>
        <w:t>glasova</w:t>
      </w:r>
      <w:r w:rsidR="00A44480">
        <w:rPr>
          <w:lang w:val="sr-Cyrl-RS"/>
        </w:rPr>
        <w:t xml:space="preserve"> (</w:t>
      </w:r>
      <w:r>
        <w:rPr>
          <w:lang w:val="sr-Cyrl-RS"/>
        </w:rPr>
        <w:t>devet</w:t>
      </w:r>
      <w:r w:rsidR="00A44480">
        <w:rPr>
          <w:lang w:val="sr-Cyrl-RS"/>
        </w:rPr>
        <w:t xml:space="preserve"> </w:t>
      </w:r>
      <w:r>
        <w:rPr>
          <w:lang w:val="sr-Cyrl-RS"/>
        </w:rPr>
        <w:t>glasova</w:t>
      </w:r>
      <w:r w:rsidR="00A44480">
        <w:rPr>
          <w:lang w:val="sr-Cyrl-RS"/>
        </w:rPr>
        <w:t xml:space="preserve"> </w:t>
      </w:r>
      <w:r>
        <w:rPr>
          <w:lang w:val="sr-Cyrl-RS"/>
        </w:rPr>
        <w:t>za</w:t>
      </w:r>
      <w:r w:rsidR="00A44480">
        <w:rPr>
          <w:lang w:val="sr-Cyrl-RS"/>
        </w:rPr>
        <w:t xml:space="preserve">, </w:t>
      </w:r>
      <w:r>
        <w:rPr>
          <w:lang w:val="sr-Cyrl-RS"/>
        </w:rPr>
        <w:t>pet</w:t>
      </w:r>
      <w:r w:rsidR="00A44480">
        <w:rPr>
          <w:lang w:val="sr-Cyrl-RS"/>
        </w:rPr>
        <w:t xml:space="preserve"> </w:t>
      </w:r>
      <w:r>
        <w:rPr>
          <w:lang w:val="sr-Cyrl-RS"/>
        </w:rPr>
        <w:t>protiv</w:t>
      </w:r>
      <w:r w:rsidR="00A44480">
        <w:rPr>
          <w:lang w:val="sr-Cyrl-RS"/>
        </w:rPr>
        <w:t xml:space="preserve">), </w:t>
      </w:r>
      <w:r>
        <w:rPr>
          <w:lang w:val="sr-Cyrl-RS"/>
        </w:rPr>
        <w:t>odlučio</w:t>
      </w:r>
      <w:r w:rsidR="00A44480">
        <w:rPr>
          <w:lang w:val="sr-Cyrl-RS"/>
        </w:rPr>
        <w:t xml:space="preserve"> </w:t>
      </w:r>
      <w:r>
        <w:rPr>
          <w:lang w:val="sr-Cyrl-RS"/>
        </w:rPr>
        <w:t>da</w:t>
      </w:r>
      <w:r w:rsidR="00A44480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483B70" w:rsidRPr="006A211F" w:rsidRDefault="00483B70" w:rsidP="00483B70">
      <w:pPr>
        <w:ind w:firstLine="720"/>
        <w:jc w:val="both"/>
        <w:rPr>
          <w:rFonts w:eastAsia="Calibri"/>
          <w:lang w:val="sr-Cyrl-RS"/>
        </w:rPr>
      </w:pPr>
    </w:p>
    <w:p w:rsidR="00483B70" w:rsidRPr="006A211F" w:rsidRDefault="002C12D4" w:rsidP="00483B7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483B70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483B70" w:rsidRPr="006A211F" w:rsidRDefault="00483B70" w:rsidP="00483B70">
      <w:pPr>
        <w:jc w:val="both"/>
        <w:rPr>
          <w:rFonts w:eastAsia="Calibri"/>
          <w:lang w:val="sr-Cyrl-RS"/>
        </w:rPr>
      </w:pPr>
    </w:p>
    <w:p w:rsidR="00A44480" w:rsidRDefault="002C12D4" w:rsidP="00357491">
      <w:pPr>
        <w:ind w:firstLine="720"/>
        <w:jc w:val="both"/>
        <w:rPr>
          <w:rStyle w:val="colornavy"/>
          <w:lang w:val="sr-Cyrl-RS"/>
        </w:rPr>
      </w:pPr>
      <w:r>
        <w:rPr>
          <w:lang w:val="sr-Cyrl-RS"/>
        </w:rPr>
        <w:t>Odbor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je</w:t>
      </w:r>
      <w:r w:rsidR="00A44480" w:rsidRPr="005752F5">
        <w:rPr>
          <w:lang w:val="sr-Cyrl-RS"/>
        </w:rPr>
        <w:t xml:space="preserve">, </w:t>
      </w:r>
      <w:r>
        <w:rPr>
          <w:lang w:val="sr-Cyrl-RS"/>
        </w:rPr>
        <w:t>u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skladu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sa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članom</w:t>
      </w:r>
      <w:r w:rsidR="00A44480" w:rsidRPr="005752F5">
        <w:rPr>
          <w:lang w:val="sr-Cyrl-RS"/>
        </w:rPr>
        <w:t xml:space="preserve"> 155. </w:t>
      </w:r>
      <w:r>
        <w:rPr>
          <w:lang w:val="sr-Cyrl-RS"/>
        </w:rPr>
        <w:t>stav</w:t>
      </w:r>
      <w:r w:rsidR="00A44480" w:rsidRPr="005752F5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Narodne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44480" w:rsidRPr="005752F5">
        <w:rPr>
          <w:lang w:val="sr-Cyrl-RS"/>
        </w:rPr>
        <w:t xml:space="preserve">, </w:t>
      </w:r>
      <w:r>
        <w:rPr>
          <w:lang w:val="sr-Cyrl-RS"/>
        </w:rPr>
        <w:t>odlučio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da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predloži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Narodnoj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da</w:t>
      </w:r>
      <w:r w:rsidR="00A44480" w:rsidRPr="005752F5">
        <w:rPr>
          <w:lang w:val="sr-Cyrl-RS"/>
        </w:rPr>
        <w:t xml:space="preserve"> </w:t>
      </w:r>
      <w:r>
        <w:rPr>
          <w:lang w:val="sr-Cyrl-RS"/>
        </w:rPr>
        <w:t>prihvati</w:t>
      </w:r>
      <w:r w:rsidR="00A44480" w:rsidRPr="005752F5">
        <w:rPr>
          <w:lang w:val="sr-Cyrl-RS"/>
        </w:rPr>
        <w:t xml:space="preserve"> </w:t>
      </w:r>
      <w:r>
        <w:rPr>
          <w:rStyle w:val="colornavy"/>
        </w:rPr>
        <w:t>Predlog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zakona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o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Izmene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i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dopune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br</w:t>
      </w:r>
      <w:r w:rsidR="00A44480" w:rsidRPr="005752F5">
        <w:rPr>
          <w:rStyle w:val="colornavy"/>
        </w:rPr>
        <w:t xml:space="preserve">. 1 </w:t>
      </w:r>
      <w:r>
        <w:rPr>
          <w:rStyle w:val="colornavy"/>
        </w:rPr>
        <w:t>Sporazuma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o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zajmu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od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strane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i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između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Vlade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Emirata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Ujedinjenih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Arapskih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Emirata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Fond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za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razvoj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Abu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Dabi</w:t>
      </w:r>
      <w:r w:rsidR="00A44480" w:rsidRPr="005752F5">
        <w:rPr>
          <w:rStyle w:val="colornavy"/>
        </w:rPr>
        <w:t xml:space="preserve"> (</w:t>
      </w:r>
      <w:r>
        <w:rPr>
          <w:rStyle w:val="colornavy"/>
        </w:rPr>
        <w:t>Zajmodavac</w:t>
      </w:r>
      <w:r w:rsidR="00A44480" w:rsidRPr="005752F5">
        <w:rPr>
          <w:rStyle w:val="colornavy"/>
        </w:rPr>
        <w:t xml:space="preserve">) </w:t>
      </w:r>
      <w:r>
        <w:rPr>
          <w:rStyle w:val="colornavy"/>
        </w:rPr>
        <w:t>i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Vlade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Srbije</w:t>
      </w:r>
      <w:r w:rsidR="00A44480" w:rsidRPr="005752F5">
        <w:rPr>
          <w:rStyle w:val="colornavy"/>
        </w:rPr>
        <w:t xml:space="preserve"> (</w:t>
      </w:r>
      <w:r>
        <w:rPr>
          <w:rStyle w:val="colornavy"/>
        </w:rPr>
        <w:t>Zajmoprimac</w:t>
      </w:r>
      <w:r w:rsidR="00A44480" w:rsidRPr="005752F5">
        <w:rPr>
          <w:rStyle w:val="colornavy"/>
        </w:rPr>
        <w:t xml:space="preserve">) </w:t>
      </w:r>
      <w:r>
        <w:rPr>
          <w:rStyle w:val="colornavy"/>
        </w:rPr>
        <w:t>u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vezi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sa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zajmom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u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iznosu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od</w:t>
      </w:r>
      <w:r w:rsidR="00A44480" w:rsidRPr="005752F5">
        <w:rPr>
          <w:rStyle w:val="colornavy"/>
        </w:rPr>
        <w:t xml:space="preserve"> 1.000.000.000 </w:t>
      </w:r>
      <w:r>
        <w:rPr>
          <w:rStyle w:val="colornavy"/>
        </w:rPr>
        <w:t>američkih</w:t>
      </w:r>
      <w:r w:rsidR="00A44480" w:rsidRPr="005752F5">
        <w:rPr>
          <w:rStyle w:val="colornavy"/>
        </w:rPr>
        <w:t xml:space="preserve"> </w:t>
      </w:r>
      <w:r>
        <w:rPr>
          <w:rStyle w:val="colornavy"/>
        </w:rPr>
        <w:t>dolara</w:t>
      </w:r>
      <w:r w:rsidR="00A44480" w:rsidRPr="005752F5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A44480" w:rsidRPr="005752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44480" w:rsidRPr="005752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A44480" w:rsidRPr="005752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A44480" w:rsidRPr="005752F5">
        <w:rPr>
          <w:rStyle w:val="colornavy"/>
          <w:lang w:val="sr-Cyrl-RS"/>
        </w:rPr>
        <w:t>.</w:t>
      </w:r>
    </w:p>
    <w:p w:rsidR="00CA7620" w:rsidRDefault="00CA7620" w:rsidP="00357491">
      <w:pPr>
        <w:ind w:firstLine="720"/>
        <w:jc w:val="both"/>
        <w:rPr>
          <w:rStyle w:val="colornavy"/>
          <w:lang w:val="sr-Cyrl-RS"/>
        </w:rPr>
      </w:pPr>
    </w:p>
    <w:p w:rsidR="00CA7620" w:rsidRDefault="00CA7620" w:rsidP="00357491">
      <w:pPr>
        <w:ind w:firstLine="720"/>
        <w:jc w:val="both"/>
        <w:rPr>
          <w:rStyle w:val="colornavy"/>
          <w:lang w:val="sr-Cyrl-RS"/>
        </w:rPr>
      </w:pPr>
    </w:p>
    <w:p w:rsidR="00CA7620" w:rsidRDefault="00CA7620" w:rsidP="00357491">
      <w:pPr>
        <w:ind w:firstLine="720"/>
        <w:jc w:val="both"/>
        <w:rPr>
          <w:rStyle w:val="colornavy"/>
          <w:lang w:val="sr-Cyrl-RS"/>
        </w:rPr>
      </w:pPr>
    </w:p>
    <w:p w:rsidR="00357491" w:rsidRDefault="00357491" w:rsidP="00A44480">
      <w:pPr>
        <w:jc w:val="both"/>
        <w:rPr>
          <w:rStyle w:val="colornavy"/>
          <w:lang w:val="sr-Cyrl-RS"/>
        </w:rPr>
      </w:pPr>
    </w:p>
    <w:p w:rsidR="00357491" w:rsidRDefault="002C12D4" w:rsidP="0095390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>OSMA</w:t>
      </w:r>
      <w:r w:rsidR="00357491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35749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5749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57491">
        <w:rPr>
          <w:b/>
          <w:bCs/>
          <w:u w:val="single"/>
          <w:lang w:val="sr-Cyrl-RS"/>
        </w:rPr>
        <w:t xml:space="preserve"> </w:t>
      </w:r>
      <w:r w:rsidR="0095390B">
        <w:rPr>
          <w:b/>
          <w:bCs/>
          <w:u w:val="single"/>
          <w:lang w:val="sr-Cyrl-RS"/>
        </w:rPr>
        <w:t>–</w:t>
      </w:r>
      <w:r w:rsidR="0035749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glasanje</w:t>
      </w:r>
    </w:p>
    <w:p w:rsidR="0095390B" w:rsidRPr="006A211F" w:rsidRDefault="0095390B" w:rsidP="0095390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CS"/>
        </w:rPr>
      </w:pPr>
    </w:p>
    <w:p w:rsidR="00357491" w:rsidRDefault="002C12D4" w:rsidP="00357491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357491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357491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357491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357491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357491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357491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57491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D239C1">
        <w:rPr>
          <w:lang w:val="sr-Cyrl-RS"/>
        </w:rPr>
        <w:t xml:space="preserve"> </w:t>
      </w:r>
      <w:r>
        <w:rPr>
          <w:lang w:val="sr-Cyrl-RS"/>
        </w:rPr>
        <w:t>za</w:t>
      </w:r>
      <w:r w:rsidR="00D239C1">
        <w:rPr>
          <w:lang w:val="sr-Cyrl-RS"/>
        </w:rPr>
        <w:t xml:space="preserve"> </w:t>
      </w:r>
      <w:r>
        <w:rPr>
          <w:lang w:val="sr-Cyrl-RS"/>
        </w:rPr>
        <w:t>finansije</w:t>
      </w:r>
      <w:r w:rsidR="00D239C1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D239C1">
        <w:rPr>
          <w:lang w:val="sr-Cyrl-RS"/>
        </w:rPr>
        <w:t xml:space="preserve"> </w:t>
      </w:r>
      <w:r>
        <w:rPr>
          <w:lang w:val="sr-Cyrl-RS"/>
        </w:rPr>
        <w:t>budžet</w:t>
      </w:r>
      <w:r w:rsidR="00357491" w:rsidRPr="006A211F">
        <w:rPr>
          <w:lang w:val="sr-Cyrl-RS"/>
        </w:rPr>
        <w:t xml:space="preserve"> </w:t>
      </w:r>
      <w:r>
        <w:rPr>
          <w:lang w:val="sr-Cyrl-RS"/>
        </w:rPr>
        <w:t>i</w:t>
      </w:r>
      <w:r w:rsidR="00357491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357491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357491">
        <w:rPr>
          <w:lang w:val="sr-Cyrl-RS"/>
        </w:rPr>
        <w:t xml:space="preserve"> </w:t>
      </w:r>
      <w:r>
        <w:rPr>
          <w:lang w:val="sr-Cyrl-RS"/>
        </w:rPr>
        <w:t>javnih</w:t>
      </w:r>
      <w:r w:rsidR="00357491">
        <w:rPr>
          <w:lang w:val="sr-Cyrl-RS"/>
        </w:rPr>
        <w:t xml:space="preserve"> </w:t>
      </w:r>
      <w:r>
        <w:rPr>
          <w:lang w:val="sr-Cyrl-RS"/>
        </w:rPr>
        <w:t>sredstava</w:t>
      </w:r>
      <w:r w:rsidR="00357491">
        <w:rPr>
          <w:lang w:val="sr-Cyrl-RS"/>
        </w:rPr>
        <w:t xml:space="preserve"> </w:t>
      </w:r>
      <w:r>
        <w:rPr>
          <w:lang w:val="sr-Cyrl-RS"/>
        </w:rPr>
        <w:t>je</w:t>
      </w:r>
      <w:r w:rsidR="00357491">
        <w:rPr>
          <w:lang w:val="sr-Cyrl-RS"/>
        </w:rPr>
        <w:t xml:space="preserve">, </w:t>
      </w:r>
      <w:r>
        <w:rPr>
          <w:lang w:val="sr-Cyrl-RS"/>
        </w:rPr>
        <w:t>većinom</w:t>
      </w:r>
      <w:r w:rsidR="00357491">
        <w:rPr>
          <w:lang w:val="sr-Cyrl-RS"/>
        </w:rPr>
        <w:t xml:space="preserve"> </w:t>
      </w:r>
      <w:r>
        <w:rPr>
          <w:lang w:val="sr-Cyrl-RS"/>
        </w:rPr>
        <w:t>glasova</w:t>
      </w:r>
      <w:r w:rsidR="00357491">
        <w:rPr>
          <w:lang w:val="sr-Cyrl-RS"/>
        </w:rPr>
        <w:t xml:space="preserve"> (</w:t>
      </w:r>
      <w:r>
        <w:rPr>
          <w:lang w:val="sr-Cyrl-RS"/>
        </w:rPr>
        <w:t>devet</w:t>
      </w:r>
      <w:r w:rsidR="00357491">
        <w:rPr>
          <w:lang w:val="sr-Cyrl-RS"/>
        </w:rPr>
        <w:t xml:space="preserve"> </w:t>
      </w:r>
      <w:r>
        <w:rPr>
          <w:lang w:val="sr-Cyrl-RS"/>
        </w:rPr>
        <w:t>glasova</w:t>
      </w:r>
      <w:r w:rsidR="00357491">
        <w:rPr>
          <w:lang w:val="sr-Cyrl-RS"/>
        </w:rPr>
        <w:t xml:space="preserve"> </w:t>
      </w:r>
      <w:r>
        <w:rPr>
          <w:lang w:val="sr-Cyrl-RS"/>
        </w:rPr>
        <w:t>za</w:t>
      </w:r>
      <w:r w:rsidR="00357491">
        <w:rPr>
          <w:lang w:val="sr-Cyrl-RS"/>
        </w:rPr>
        <w:t xml:space="preserve">, </w:t>
      </w:r>
      <w:r>
        <w:rPr>
          <w:lang w:val="sr-Cyrl-RS"/>
        </w:rPr>
        <w:t>pet</w:t>
      </w:r>
      <w:r w:rsidR="00357491">
        <w:rPr>
          <w:lang w:val="sr-Cyrl-RS"/>
        </w:rPr>
        <w:t xml:space="preserve"> </w:t>
      </w:r>
      <w:r>
        <w:rPr>
          <w:lang w:val="sr-Cyrl-RS"/>
        </w:rPr>
        <w:t>protiv</w:t>
      </w:r>
      <w:r w:rsidR="00357491">
        <w:rPr>
          <w:lang w:val="sr-Cyrl-RS"/>
        </w:rPr>
        <w:t xml:space="preserve">), </w:t>
      </w:r>
      <w:r>
        <w:rPr>
          <w:lang w:val="sr-Cyrl-RS"/>
        </w:rPr>
        <w:t>odlučio</w:t>
      </w:r>
      <w:r w:rsidR="00357491">
        <w:rPr>
          <w:lang w:val="sr-Cyrl-RS"/>
        </w:rPr>
        <w:t xml:space="preserve"> </w:t>
      </w:r>
      <w:r>
        <w:rPr>
          <w:lang w:val="sr-Cyrl-RS"/>
        </w:rPr>
        <w:t>da</w:t>
      </w:r>
      <w:r w:rsidR="00357491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357491" w:rsidRPr="006A211F" w:rsidRDefault="00357491" w:rsidP="00357491">
      <w:pPr>
        <w:ind w:firstLine="720"/>
        <w:jc w:val="both"/>
        <w:rPr>
          <w:rFonts w:eastAsia="Calibri"/>
          <w:lang w:val="sr-Cyrl-RS"/>
        </w:rPr>
      </w:pPr>
    </w:p>
    <w:p w:rsidR="00357491" w:rsidRPr="006A211F" w:rsidRDefault="002C12D4" w:rsidP="0035749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35749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35749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35749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35749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35749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35749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35749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357491" w:rsidRPr="006A211F" w:rsidRDefault="00357491" w:rsidP="00357491">
      <w:pPr>
        <w:jc w:val="both"/>
        <w:rPr>
          <w:rFonts w:eastAsia="Calibri"/>
          <w:lang w:val="sr-Cyrl-RS"/>
        </w:rPr>
      </w:pPr>
    </w:p>
    <w:p w:rsidR="002A13E4" w:rsidRDefault="002C12D4" w:rsidP="00891962">
      <w:pPr>
        <w:spacing w:after="120"/>
        <w:ind w:firstLine="720"/>
        <w:jc w:val="both"/>
        <w:rPr>
          <w:rStyle w:val="colornavy"/>
          <w:lang w:val="sr-Cyrl-RS"/>
        </w:rPr>
      </w:pPr>
      <w:r>
        <w:rPr>
          <w:lang w:val="sr-Cyrl-RS"/>
        </w:rPr>
        <w:t>Odbor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je</w:t>
      </w:r>
      <w:r w:rsidR="00357491" w:rsidRPr="005752F5">
        <w:rPr>
          <w:lang w:val="sr-Cyrl-RS"/>
        </w:rPr>
        <w:t xml:space="preserve">, </w:t>
      </w:r>
      <w:r>
        <w:rPr>
          <w:lang w:val="sr-Cyrl-RS"/>
        </w:rPr>
        <w:t>u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skladu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sa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članom</w:t>
      </w:r>
      <w:r w:rsidR="00357491" w:rsidRPr="005752F5">
        <w:rPr>
          <w:lang w:val="sr-Cyrl-RS"/>
        </w:rPr>
        <w:t xml:space="preserve"> 155. </w:t>
      </w:r>
      <w:r>
        <w:rPr>
          <w:lang w:val="sr-Cyrl-RS"/>
        </w:rPr>
        <w:t>stav</w:t>
      </w:r>
      <w:r w:rsidR="00357491" w:rsidRPr="005752F5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Narodne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57491" w:rsidRPr="005752F5">
        <w:rPr>
          <w:lang w:val="sr-Cyrl-RS"/>
        </w:rPr>
        <w:t xml:space="preserve">, </w:t>
      </w:r>
      <w:r>
        <w:rPr>
          <w:lang w:val="sr-Cyrl-RS"/>
        </w:rPr>
        <w:t>odlučio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da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predloži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Narodnoj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da</w:t>
      </w:r>
      <w:r w:rsidR="00357491" w:rsidRPr="005752F5">
        <w:rPr>
          <w:lang w:val="sr-Cyrl-RS"/>
        </w:rPr>
        <w:t xml:space="preserve"> </w:t>
      </w:r>
      <w:r>
        <w:rPr>
          <w:lang w:val="sr-Cyrl-RS"/>
        </w:rPr>
        <w:t>prihvati</w:t>
      </w:r>
      <w:r w:rsidR="00357491" w:rsidRPr="005752F5">
        <w:rPr>
          <w:lang w:val="sr-Cyrl-RS"/>
        </w:rPr>
        <w:t xml:space="preserve"> </w:t>
      </w:r>
      <w:r>
        <w:rPr>
          <w:rStyle w:val="colornavy"/>
        </w:rPr>
        <w:t>Predlog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zakona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o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Izmene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i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dopune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br</w:t>
      </w:r>
      <w:r w:rsidR="00357491" w:rsidRPr="00C32D1A">
        <w:rPr>
          <w:rStyle w:val="colornavy"/>
        </w:rPr>
        <w:t xml:space="preserve">. 1 </w:t>
      </w:r>
      <w:r>
        <w:rPr>
          <w:rStyle w:val="colornavy"/>
        </w:rPr>
        <w:lastRenderedPageBreak/>
        <w:t>Ugovora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o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zajmu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potpisanog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između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Fonda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za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razvoj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Abu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Dabija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i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Vlade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Srbije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za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finansiranje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podrške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budžetu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357491" w:rsidRPr="00C32D1A">
        <w:rPr>
          <w:rStyle w:val="colornavy"/>
        </w:rPr>
        <w:t xml:space="preserve"> </w:t>
      </w:r>
      <w:r>
        <w:rPr>
          <w:rStyle w:val="colornavy"/>
        </w:rPr>
        <w:t>Srbije</w:t>
      </w:r>
      <w:r w:rsidR="00357491" w:rsidRPr="00C32D1A">
        <w:rPr>
          <w:rStyle w:val="colornavy"/>
          <w:lang w:val="sr-Cyrl-RS"/>
        </w:rPr>
        <w:t>,</w:t>
      </w:r>
      <w:r w:rsidR="00357491" w:rsidRPr="005752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357491" w:rsidRPr="005752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357491" w:rsidRPr="005752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357491" w:rsidRPr="005752F5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357491" w:rsidRPr="005752F5">
        <w:rPr>
          <w:rStyle w:val="colornavy"/>
          <w:lang w:val="sr-Cyrl-RS"/>
        </w:rPr>
        <w:t>.</w:t>
      </w:r>
    </w:p>
    <w:p w:rsidR="002A13E4" w:rsidRDefault="002C12D4" w:rsidP="0095390B">
      <w:pPr>
        <w:ind w:firstLine="720"/>
        <w:jc w:val="both"/>
        <w:rPr>
          <w:rStyle w:val="colornavy"/>
          <w:b/>
          <w:u w:val="single"/>
          <w:lang w:val="sr-Cyrl-RS"/>
        </w:rPr>
      </w:pPr>
      <w:r>
        <w:rPr>
          <w:rStyle w:val="colornavy"/>
          <w:b/>
          <w:u w:val="single"/>
          <w:lang w:val="sr-Cyrl-RS"/>
        </w:rPr>
        <w:t>DEVETA</w:t>
      </w:r>
      <w:r w:rsidR="002A13E4">
        <w:rPr>
          <w:rStyle w:val="colornavy"/>
          <w:b/>
          <w:u w:val="single"/>
          <w:lang w:val="sr-Cyrl-RS"/>
        </w:rPr>
        <w:t xml:space="preserve"> </w:t>
      </w:r>
      <w:r>
        <w:rPr>
          <w:rStyle w:val="colornavy"/>
          <w:b/>
          <w:u w:val="single"/>
          <w:lang w:val="sr-Cyrl-RS"/>
        </w:rPr>
        <w:t>TAČKA</w:t>
      </w:r>
      <w:r w:rsidR="002A13E4">
        <w:rPr>
          <w:rStyle w:val="colornavy"/>
          <w:b/>
          <w:u w:val="single"/>
          <w:lang w:val="sr-Cyrl-RS"/>
        </w:rPr>
        <w:t xml:space="preserve"> </w:t>
      </w:r>
      <w:r>
        <w:rPr>
          <w:rStyle w:val="colornavy"/>
          <w:b/>
          <w:u w:val="single"/>
          <w:lang w:val="sr-Cyrl-RS"/>
        </w:rPr>
        <w:t>DNEVNOG</w:t>
      </w:r>
      <w:r w:rsidR="002A13E4">
        <w:rPr>
          <w:rStyle w:val="colornavy"/>
          <w:b/>
          <w:u w:val="single"/>
          <w:lang w:val="sr-Cyrl-RS"/>
        </w:rPr>
        <w:t xml:space="preserve"> </w:t>
      </w:r>
      <w:r>
        <w:rPr>
          <w:rStyle w:val="colornavy"/>
          <w:b/>
          <w:u w:val="single"/>
          <w:lang w:val="sr-Cyrl-RS"/>
        </w:rPr>
        <w:t>REDA</w:t>
      </w:r>
      <w:r w:rsidR="002A13E4">
        <w:rPr>
          <w:rStyle w:val="colornavy"/>
          <w:b/>
          <w:u w:val="single"/>
          <w:lang w:val="sr-Cyrl-RS"/>
        </w:rPr>
        <w:t xml:space="preserve"> – </w:t>
      </w:r>
      <w:r>
        <w:rPr>
          <w:rStyle w:val="colornavy"/>
          <w:b/>
          <w:u w:val="single"/>
          <w:lang w:val="sr-Cyrl-RS"/>
        </w:rPr>
        <w:t>glasanje</w:t>
      </w:r>
    </w:p>
    <w:p w:rsidR="0095390B" w:rsidRDefault="0095390B" w:rsidP="0095390B">
      <w:pPr>
        <w:ind w:firstLine="720"/>
        <w:jc w:val="both"/>
        <w:rPr>
          <w:rStyle w:val="colornavy"/>
          <w:b/>
          <w:u w:val="single"/>
          <w:lang w:val="sr-Cyrl-RS"/>
        </w:rPr>
      </w:pPr>
    </w:p>
    <w:p w:rsidR="002A13E4" w:rsidRDefault="002C12D4" w:rsidP="002A13E4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2A13E4">
        <w:rPr>
          <w:lang w:val="sr-Cyrl-RS"/>
        </w:rPr>
        <w:t xml:space="preserve"> </w:t>
      </w:r>
      <w:r>
        <w:rPr>
          <w:lang w:val="sr-Cyrl-RS"/>
        </w:rPr>
        <w:t>osnovu</w:t>
      </w:r>
      <w:r w:rsidR="002A13E4">
        <w:rPr>
          <w:lang w:val="sr-Cyrl-RS"/>
        </w:rPr>
        <w:t xml:space="preserve"> </w:t>
      </w:r>
      <w:r>
        <w:rPr>
          <w:lang w:val="sr-Cyrl-RS"/>
        </w:rPr>
        <w:t>člana</w:t>
      </w:r>
      <w:r w:rsidR="002A13E4">
        <w:rPr>
          <w:lang w:val="sr-Cyrl-RS"/>
        </w:rPr>
        <w:t xml:space="preserve"> 55.</w:t>
      </w:r>
      <w:r w:rsidR="002A13E4" w:rsidRPr="006A211F">
        <w:rPr>
          <w:lang w:val="sr-Cyrl-RS"/>
        </w:rPr>
        <w:t xml:space="preserve"> </w:t>
      </w:r>
      <w:r>
        <w:rPr>
          <w:lang w:val="sr-Cyrl-RS"/>
        </w:rPr>
        <w:t>Poslovnika</w:t>
      </w:r>
      <w:r w:rsidR="002A13E4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2A13E4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A13E4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D239C1">
        <w:rPr>
          <w:lang w:val="sr-Cyrl-RS"/>
        </w:rPr>
        <w:t xml:space="preserve"> </w:t>
      </w:r>
      <w:r>
        <w:rPr>
          <w:lang w:val="sr-Cyrl-RS"/>
        </w:rPr>
        <w:t>za</w:t>
      </w:r>
      <w:r w:rsidR="00D239C1">
        <w:rPr>
          <w:lang w:val="sr-Cyrl-RS"/>
        </w:rPr>
        <w:t xml:space="preserve"> </w:t>
      </w:r>
      <w:r>
        <w:rPr>
          <w:lang w:val="sr-Cyrl-RS"/>
        </w:rPr>
        <w:t>finansije</w:t>
      </w:r>
      <w:r w:rsidR="00D239C1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D239C1">
        <w:rPr>
          <w:lang w:val="sr-Cyrl-RS"/>
        </w:rPr>
        <w:t xml:space="preserve"> </w:t>
      </w:r>
      <w:r>
        <w:rPr>
          <w:lang w:val="sr-Cyrl-RS"/>
        </w:rPr>
        <w:t>budžet</w:t>
      </w:r>
      <w:r w:rsidR="002A13E4" w:rsidRPr="006A211F">
        <w:rPr>
          <w:lang w:val="sr-Cyrl-RS"/>
        </w:rPr>
        <w:t xml:space="preserve"> </w:t>
      </w:r>
      <w:r>
        <w:rPr>
          <w:lang w:val="sr-Cyrl-RS"/>
        </w:rPr>
        <w:t>i</w:t>
      </w:r>
      <w:r w:rsidR="002A13E4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2A13E4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2A13E4">
        <w:rPr>
          <w:lang w:val="sr-Cyrl-RS"/>
        </w:rPr>
        <w:t xml:space="preserve"> </w:t>
      </w:r>
      <w:r>
        <w:rPr>
          <w:lang w:val="sr-Cyrl-RS"/>
        </w:rPr>
        <w:t>javnih</w:t>
      </w:r>
      <w:r w:rsidR="002A13E4">
        <w:rPr>
          <w:lang w:val="sr-Cyrl-RS"/>
        </w:rPr>
        <w:t xml:space="preserve"> </w:t>
      </w:r>
      <w:r>
        <w:rPr>
          <w:lang w:val="sr-Cyrl-RS"/>
        </w:rPr>
        <w:t>sredstava</w:t>
      </w:r>
      <w:r w:rsidR="002A13E4">
        <w:rPr>
          <w:lang w:val="sr-Cyrl-RS"/>
        </w:rPr>
        <w:t xml:space="preserve"> </w:t>
      </w:r>
      <w:r>
        <w:rPr>
          <w:lang w:val="sr-Cyrl-RS"/>
        </w:rPr>
        <w:t>je</w:t>
      </w:r>
      <w:r w:rsidR="002A13E4">
        <w:rPr>
          <w:lang w:val="sr-Cyrl-RS"/>
        </w:rPr>
        <w:t xml:space="preserve">, </w:t>
      </w:r>
      <w:r>
        <w:rPr>
          <w:lang w:val="sr-Cyrl-RS"/>
        </w:rPr>
        <w:t>većinom</w:t>
      </w:r>
      <w:r w:rsidR="002A13E4">
        <w:rPr>
          <w:lang w:val="sr-Cyrl-RS"/>
        </w:rPr>
        <w:t xml:space="preserve"> </w:t>
      </w:r>
      <w:r>
        <w:rPr>
          <w:lang w:val="sr-Cyrl-RS"/>
        </w:rPr>
        <w:t>glasova</w:t>
      </w:r>
      <w:r w:rsidR="002A13E4">
        <w:rPr>
          <w:lang w:val="sr-Cyrl-RS"/>
        </w:rPr>
        <w:t xml:space="preserve"> (</w:t>
      </w:r>
      <w:r>
        <w:rPr>
          <w:lang w:val="sr-Cyrl-RS"/>
        </w:rPr>
        <w:t>devet</w:t>
      </w:r>
      <w:r w:rsidR="002A13E4">
        <w:rPr>
          <w:lang w:val="sr-Cyrl-RS"/>
        </w:rPr>
        <w:t xml:space="preserve"> </w:t>
      </w:r>
      <w:r>
        <w:rPr>
          <w:lang w:val="sr-Cyrl-RS"/>
        </w:rPr>
        <w:t>glasova</w:t>
      </w:r>
      <w:r w:rsidR="002A13E4">
        <w:rPr>
          <w:lang w:val="sr-Cyrl-RS"/>
        </w:rPr>
        <w:t xml:space="preserve"> </w:t>
      </w:r>
      <w:r>
        <w:rPr>
          <w:lang w:val="sr-Cyrl-RS"/>
        </w:rPr>
        <w:t>za</w:t>
      </w:r>
      <w:r w:rsidR="002A13E4">
        <w:rPr>
          <w:lang w:val="sr-Cyrl-RS"/>
        </w:rPr>
        <w:t xml:space="preserve">, </w:t>
      </w:r>
      <w:r>
        <w:rPr>
          <w:lang w:val="sr-Cyrl-RS"/>
        </w:rPr>
        <w:t>četiri</w:t>
      </w:r>
      <w:r w:rsidR="002A13E4">
        <w:rPr>
          <w:lang w:val="sr-Cyrl-RS"/>
        </w:rPr>
        <w:t xml:space="preserve"> </w:t>
      </w:r>
      <w:r>
        <w:rPr>
          <w:lang w:val="sr-Cyrl-RS"/>
        </w:rPr>
        <w:t>protiv</w:t>
      </w:r>
      <w:r w:rsidR="002A13E4">
        <w:rPr>
          <w:lang w:val="sr-Cyrl-RS"/>
        </w:rPr>
        <w:t xml:space="preserve">, </w:t>
      </w:r>
      <w:r>
        <w:rPr>
          <w:lang w:val="sr-Cyrl-RS"/>
        </w:rPr>
        <w:t>jedan</w:t>
      </w:r>
      <w:r w:rsidR="002A13E4">
        <w:rPr>
          <w:lang w:val="sr-Cyrl-RS"/>
        </w:rPr>
        <w:t xml:space="preserve"> </w:t>
      </w:r>
      <w:r>
        <w:rPr>
          <w:lang w:val="sr-Cyrl-RS"/>
        </w:rPr>
        <w:t>uzdržan</w:t>
      </w:r>
      <w:r w:rsidR="002A13E4">
        <w:rPr>
          <w:lang w:val="sr-Cyrl-RS"/>
        </w:rPr>
        <w:t>)</w:t>
      </w:r>
      <w:r w:rsidR="00D239C1">
        <w:rPr>
          <w:lang w:val="sr-Cyrl-RS"/>
        </w:rPr>
        <w:t xml:space="preserve"> </w:t>
      </w:r>
      <w:r>
        <w:rPr>
          <w:lang w:val="sr-Cyrl-RS"/>
        </w:rPr>
        <w:t>na</w:t>
      </w:r>
      <w:r w:rsidR="00D239C1">
        <w:rPr>
          <w:lang w:val="sr-Cyrl-RS"/>
        </w:rPr>
        <w:t xml:space="preserve"> </w:t>
      </w:r>
      <w:r>
        <w:rPr>
          <w:lang w:val="sr-Cyrl-RS"/>
        </w:rPr>
        <w:t>predlog</w:t>
      </w:r>
      <w:r w:rsidR="00D239C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239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D239C1">
        <w:rPr>
          <w:lang w:val="sr-Cyrl-RS"/>
        </w:rPr>
        <w:t xml:space="preserve"> </w:t>
      </w:r>
      <w:r>
        <w:rPr>
          <w:lang w:val="sr-Cyrl-RS"/>
        </w:rPr>
        <w:t>za</w:t>
      </w:r>
      <w:r w:rsidR="00D239C1">
        <w:rPr>
          <w:lang w:val="sr-Cyrl-RS"/>
        </w:rPr>
        <w:t xml:space="preserve"> </w:t>
      </w:r>
      <w:r>
        <w:rPr>
          <w:lang w:val="sr-Cyrl-RS"/>
        </w:rPr>
        <w:t>izbor</w:t>
      </w:r>
      <w:r w:rsidR="00D239C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239C1">
        <w:rPr>
          <w:lang w:val="sr-Cyrl-RS"/>
        </w:rPr>
        <w:t xml:space="preserve"> </w:t>
      </w:r>
      <w:r>
        <w:rPr>
          <w:lang w:val="sr-Cyrl-RS"/>
        </w:rPr>
        <w:t>Fiskalnog</w:t>
      </w:r>
      <w:r w:rsidR="00D239C1">
        <w:rPr>
          <w:lang w:val="sr-Cyrl-RS"/>
        </w:rPr>
        <w:t xml:space="preserve"> </w:t>
      </w:r>
      <w:r>
        <w:rPr>
          <w:lang w:val="sr-Cyrl-RS"/>
        </w:rPr>
        <w:t>saveta</w:t>
      </w:r>
      <w:r w:rsidR="00D239C1">
        <w:rPr>
          <w:lang w:val="sr-Cyrl-RS"/>
        </w:rPr>
        <w:t xml:space="preserve"> </w:t>
      </w:r>
      <w:r>
        <w:rPr>
          <w:lang w:val="sr-Cyrl-RS"/>
        </w:rPr>
        <w:t>i</w:t>
      </w:r>
      <w:r w:rsidR="00D239C1">
        <w:rPr>
          <w:lang w:val="sr-Cyrl-RS"/>
        </w:rPr>
        <w:t xml:space="preserve"> </w:t>
      </w:r>
      <w:r>
        <w:rPr>
          <w:lang w:val="sr-Cyrl-RS"/>
        </w:rPr>
        <w:t>većinom</w:t>
      </w:r>
      <w:r w:rsidR="00D239C1">
        <w:rPr>
          <w:lang w:val="sr-Cyrl-RS"/>
        </w:rPr>
        <w:t xml:space="preserve"> </w:t>
      </w:r>
      <w:r>
        <w:rPr>
          <w:lang w:val="sr-Cyrl-RS"/>
        </w:rPr>
        <w:t>glasova</w:t>
      </w:r>
      <w:r w:rsidR="00D239C1">
        <w:rPr>
          <w:lang w:val="sr-Cyrl-RS"/>
        </w:rPr>
        <w:t xml:space="preserve"> (</w:t>
      </w:r>
      <w:r>
        <w:rPr>
          <w:lang w:val="sr-Cyrl-RS"/>
        </w:rPr>
        <w:t>devet</w:t>
      </w:r>
      <w:r w:rsidR="009246AC">
        <w:rPr>
          <w:lang w:val="sr-Cyrl-RS"/>
        </w:rPr>
        <w:t xml:space="preserve"> </w:t>
      </w:r>
      <w:r>
        <w:rPr>
          <w:lang w:val="sr-Cyrl-RS"/>
        </w:rPr>
        <w:t>glasova</w:t>
      </w:r>
      <w:r w:rsidR="009246AC">
        <w:rPr>
          <w:lang w:val="sr-Cyrl-RS"/>
        </w:rPr>
        <w:t xml:space="preserve"> </w:t>
      </w:r>
      <w:r>
        <w:rPr>
          <w:lang w:val="sr-Cyrl-RS"/>
        </w:rPr>
        <w:t>za</w:t>
      </w:r>
      <w:r w:rsidR="009246AC">
        <w:rPr>
          <w:lang w:val="sr-Cyrl-RS"/>
        </w:rPr>
        <w:t xml:space="preserve">, </w:t>
      </w:r>
      <w:r>
        <w:rPr>
          <w:lang w:val="sr-Cyrl-RS"/>
        </w:rPr>
        <w:t>dva</w:t>
      </w:r>
      <w:r w:rsidR="009246AC">
        <w:rPr>
          <w:lang w:val="sr-Cyrl-RS"/>
        </w:rPr>
        <w:t xml:space="preserve"> </w:t>
      </w:r>
      <w:r>
        <w:rPr>
          <w:lang w:val="sr-Cyrl-RS"/>
        </w:rPr>
        <w:t>protiv</w:t>
      </w:r>
      <w:r w:rsidR="009246AC">
        <w:rPr>
          <w:lang w:val="sr-Cyrl-RS"/>
        </w:rPr>
        <w:t xml:space="preserve">, </w:t>
      </w:r>
      <w:r>
        <w:rPr>
          <w:lang w:val="sr-Cyrl-RS"/>
        </w:rPr>
        <w:t>tri</w:t>
      </w:r>
      <w:r w:rsidR="0067729A">
        <w:rPr>
          <w:lang w:val="sr-Cyrl-RS"/>
        </w:rPr>
        <w:t xml:space="preserve"> </w:t>
      </w:r>
      <w:r>
        <w:rPr>
          <w:lang w:val="sr-Cyrl-RS"/>
        </w:rPr>
        <w:t>uzdržana</w:t>
      </w:r>
      <w:r w:rsidR="00D239C1">
        <w:rPr>
          <w:lang w:val="sr-Cyrl-RS"/>
        </w:rPr>
        <w:t xml:space="preserve">) </w:t>
      </w:r>
      <w:r>
        <w:rPr>
          <w:lang w:val="sr-Cyrl-RS"/>
        </w:rPr>
        <w:t>na</w:t>
      </w:r>
      <w:r w:rsidR="00D239C1">
        <w:rPr>
          <w:lang w:val="sr-Cyrl-RS"/>
        </w:rPr>
        <w:t xml:space="preserve"> </w:t>
      </w:r>
      <w:r>
        <w:rPr>
          <w:lang w:val="sr-Cyrl-RS"/>
        </w:rPr>
        <w:t>predlog</w:t>
      </w:r>
      <w:r w:rsidR="00D239C1">
        <w:rPr>
          <w:lang w:val="sr-Cyrl-RS"/>
        </w:rPr>
        <w:t xml:space="preserve"> </w:t>
      </w:r>
      <w:r>
        <w:rPr>
          <w:lang w:val="sr-Cyrl-RS"/>
        </w:rPr>
        <w:t>ministra</w:t>
      </w:r>
      <w:r w:rsidR="00D239C1">
        <w:rPr>
          <w:lang w:val="sr-Cyrl-RS"/>
        </w:rPr>
        <w:t xml:space="preserve"> </w:t>
      </w:r>
      <w:r>
        <w:rPr>
          <w:lang w:val="sr-Cyrl-RS"/>
        </w:rPr>
        <w:t>finansija</w:t>
      </w:r>
      <w:r w:rsidR="00D239C1">
        <w:rPr>
          <w:lang w:val="sr-Cyrl-RS"/>
        </w:rPr>
        <w:t xml:space="preserve"> </w:t>
      </w:r>
      <w:r>
        <w:rPr>
          <w:lang w:val="sr-Cyrl-RS"/>
        </w:rPr>
        <w:t>za</w:t>
      </w:r>
      <w:r w:rsidR="00D239C1">
        <w:rPr>
          <w:lang w:val="sr-Cyrl-RS"/>
        </w:rPr>
        <w:t xml:space="preserve"> </w:t>
      </w:r>
      <w:r>
        <w:rPr>
          <w:lang w:val="sr-Cyrl-RS"/>
        </w:rPr>
        <w:t>izbor</w:t>
      </w:r>
      <w:r w:rsidR="00D239C1">
        <w:rPr>
          <w:lang w:val="sr-Cyrl-RS"/>
        </w:rPr>
        <w:t xml:space="preserve"> </w:t>
      </w:r>
      <w:r>
        <w:rPr>
          <w:lang w:val="sr-Cyrl-RS"/>
        </w:rPr>
        <w:t>člana</w:t>
      </w:r>
      <w:r w:rsidR="00D239C1">
        <w:rPr>
          <w:lang w:val="sr-Cyrl-RS"/>
        </w:rPr>
        <w:t xml:space="preserve"> </w:t>
      </w:r>
      <w:r>
        <w:rPr>
          <w:lang w:val="sr-Cyrl-RS"/>
        </w:rPr>
        <w:t>Fiskalnog</w:t>
      </w:r>
      <w:r w:rsidR="00D239C1">
        <w:rPr>
          <w:lang w:val="sr-Cyrl-RS"/>
        </w:rPr>
        <w:t xml:space="preserve"> </w:t>
      </w:r>
      <w:r>
        <w:rPr>
          <w:lang w:val="sr-Cyrl-RS"/>
        </w:rPr>
        <w:t>saveta</w:t>
      </w:r>
      <w:r w:rsidR="002A13E4">
        <w:rPr>
          <w:lang w:val="sr-Cyrl-RS"/>
        </w:rPr>
        <w:t xml:space="preserve">, </w:t>
      </w:r>
      <w:r>
        <w:rPr>
          <w:lang w:val="sr-Cyrl-RS"/>
        </w:rPr>
        <w:t>odlučio</w:t>
      </w:r>
      <w:r w:rsidR="002A13E4">
        <w:rPr>
          <w:lang w:val="sr-Cyrl-RS"/>
        </w:rPr>
        <w:t xml:space="preserve"> </w:t>
      </w:r>
      <w:r>
        <w:rPr>
          <w:lang w:val="sr-Cyrl-RS"/>
        </w:rPr>
        <w:t>da</w:t>
      </w:r>
      <w:r w:rsidR="002A13E4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2A13E4" w:rsidRDefault="002A13E4" w:rsidP="002A13E4">
      <w:pPr>
        <w:ind w:firstLine="720"/>
        <w:jc w:val="both"/>
        <w:rPr>
          <w:lang w:val="sr-Cyrl-RS"/>
        </w:rPr>
      </w:pPr>
    </w:p>
    <w:p w:rsidR="002A13E4" w:rsidRPr="009A7E70" w:rsidRDefault="002C12D4" w:rsidP="002A13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A13E4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2A13E4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2A13E4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2A13E4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2A13E4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2A13E4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A13E4" w:rsidRPr="009A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A13E4" w:rsidRPr="009A7E70" w:rsidRDefault="002A13E4" w:rsidP="002A13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3E4" w:rsidRDefault="002C12D4" w:rsidP="0089196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92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13E4" w:rsidRPr="002A13E4">
        <w:rPr>
          <w:rFonts w:ascii="Times New Roman" w:hAnsi="Times New Roman"/>
          <w:sz w:val="24"/>
          <w:szCs w:val="24"/>
          <w:lang w:val="sr-Cyrl-CS"/>
        </w:rPr>
        <w:t>(„</w:t>
      </w:r>
      <w:r>
        <w:rPr>
          <w:rFonts w:ascii="Times New Roman" w:hAnsi="Times New Roman"/>
          <w:sz w:val="24"/>
          <w:szCs w:val="24"/>
          <w:lang w:val="sr-Cyrl-CS"/>
        </w:rPr>
        <w:t>Službeni</w:t>
      </w:r>
      <w:r w:rsidR="002A13E4" w:rsidRPr="002A1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 w:rsidR="002A13E4" w:rsidRPr="002A13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2A13E4" w:rsidRPr="002A13E4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Style w:val="propisclassinner"/>
          <w:rFonts w:ascii="Times New Roman" w:hAnsi="Times New Roman"/>
          <w:sz w:val="24"/>
          <w:szCs w:val="24"/>
        </w:rPr>
        <w:t>br</w:t>
      </w:r>
      <w:r w:rsidR="002A13E4" w:rsidRPr="002A13E4">
        <w:rPr>
          <w:rStyle w:val="propisclassinner"/>
          <w:rFonts w:ascii="Times New Roman" w:hAnsi="Times New Roman"/>
          <w:sz w:val="24"/>
          <w:szCs w:val="24"/>
          <w:lang w:val="sr-Cyrl-RS"/>
        </w:rPr>
        <w:t>.</w:t>
      </w:r>
      <w:r w:rsidR="002A13E4" w:rsidRPr="002A13E4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hyperlink r:id="rId7" w:tooltip="Zakon o budžetskom sistemu (17/07/2009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54/09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8" w:tooltip="Zakon o izmenama i dopunama Zakona o budžetskom sistemu (12/10/2010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73/10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9" w:tooltip="Zakon o izmenama i dopunama Zakona o budžetskom sistemu (29/12/2010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101/10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0" w:tooltip="Zakon o izmenama i dopunama Zakona o budžetskom sistemu (30/12/2011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101/11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1" w:tooltip="Zakon o izmenama i dopunama Zakona o budžetskom sistemu (28/09/2012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93/12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2" w:tooltip="Zakon o izmenama i dopunama Zakona o budžetskom sistemu (16/07/2013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62/13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3" w:tooltip="Ispravka Zakona o izmenama i dopunama Zakona o budžetskom sistemu (19/07/2013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63/13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4" w:tooltip="Zakon o izmenama i dopunama Zakona o budžetskom sistemu (06/12/2013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108/13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5" w:tooltip="Zakon o izmenama i dopunama Zakona o budžetskom sistemu (25/12/2014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142/14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6" w:tooltip="Zakon o Registru zaposlenih, izabranih, imenovanih, postavljenih i angažovanih lica kod korisnika javnih sredstava (04/08/2015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68/15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, </w:t>
      </w:r>
      <w:hyperlink r:id="rId17" w:tooltip="Zakon o izmenama i dopunama Zakona o budžetskom sistemu (14/12/2015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103/15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  <w:lang w:val="sr-Cyrl-RS"/>
        </w:rPr>
        <w:t>,</w:t>
      </w:r>
      <w:r w:rsidR="002A13E4" w:rsidRPr="00E11DF8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hyperlink r:id="rId18" w:tooltip="Zakon o izmenama i dopunama Zakona o budžetskom sistemu (12/12/2016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99/16</w:t>
        </w:r>
      </w:hyperlink>
      <w:r w:rsidR="002A13E4" w:rsidRPr="00E11DF8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, </w:t>
      </w:r>
      <w:hyperlink r:id="rId19" w:tooltip="Zakon o izmenama i dopunama Zakona o budžetskom sistemu (17/12/2017)" w:history="1">
        <w:r w:rsidR="002A13E4"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113/17</w:t>
        </w:r>
      </w:hyperlink>
      <w:r w:rsidR="002A13E4" w:rsidRPr="00E11DF8">
        <w:rPr>
          <w:rFonts w:ascii="Times New Roman" w:hAnsi="Times New Roman"/>
          <w:sz w:val="24"/>
          <w:szCs w:val="24"/>
        </w:rPr>
        <w:t xml:space="preserve">, </w:t>
      </w:r>
      <w:r w:rsidR="002A13E4" w:rsidRPr="002A13E4">
        <w:rPr>
          <w:rFonts w:ascii="Times New Roman" w:hAnsi="Times New Roman"/>
          <w:sz w:val="24"/>
          <w:szCs w:val="24"/>
        </w:rPr>
        <w:t>95/18, 31/19, 72/19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>, 149/20, 118/21, 118/21-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, 138/22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92/23</w:t>
      </w:r>
      <w:r w:rsidR="002A13E4" w:rsidRPr="002A13E4">
        <w:rPr>
          <w:rFonts w:ascii="Times New Roman" w:hAnsi="Times New Roman"/>
          <w:sz w:val="24"/>
          <w:szCs w:val="24"/>
          <w:lang w:val="sr-Cyrl-CS"/>
        </w:rPr>
        <w:t>)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2A13E4" w:rsidRPr="002A13E4">
        <w:rPr>
          <w:rFonts w:ascii="Times New Roman" w:hAnsi="Times New Roman"/>
          <w:sz w:val="24"/>
          <w:szCs w:val="24"/>
          <w:lang w:val="sr-Cyrl-RS"/>
        </w:rPr>
        <w:t>.</w:t>
      </w:r>
    </w:p>
    <w:p w:rsidR="00891962" w:rsidRPr="00891962" w:rsidRDefault="00891962" w:rsidP="0089196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390B" w:rsidRDefault="00AF22E7" w:rsidP="0095390B">
      <w:pPr>
        <w:ind w:firstLine="720"/>
        <w:jc w:val="both"/>
        <w:rPr>
          <w:rStyle w:val="colornavy"/>
          <w:b/>
          <w:u w:val="single"/>
          <w:lang w:val="sr-Cyrl-RS"/>
        </w:rPr>
      </w:pPr>
      <w:r>
        <w:rPr>
          <w:rStyle w:val="colornavy"/>
          <w:b/>
          <w:u w:val="single"/>
          <w:lang w:val="sr-Cyrl-RS"/>
        </w:rPr>
        <w:t xml:space="preserve">10. </w:t>
      </w:r>
      <w:r w:rsidR="002C12D4">
        <w:rPr>
          <w:rStyle w:val="colornavy"/>
          <w:b/>
          <w:u w:val="single"/>
          <w:lang w:val="sr-Cyrl-RS"/>
        </w:rPr>
        <w:t>TAČKA</w:t>
      </w:r>
      <w:r w:rsidR="0095390B">
        <w:rPr>
          <w:rStyle w:val="colornavy"/>
          <w:b/>
          <w:u w:val="single"/>
          <w:lang w:val="sr-Cyrl-RS"/>
        </w:rPr>
        <w:t xml:space="preserve"> </w:t>
      </w:r>
      <w:r w:rsidR="002C12D4">
        <w:rPr>
          <w:rStyle w:val="colornavy"/>
          <w:b/>
          <w:u w:val="single"/>
          <w:lang w:val="sr-Cyrl-RS"/>
        </w:rPr>
        <w:t>DNEVNOG</w:t>
      </w:r>
      <w:r w:rsidR="0095390B">
        <w:rPr>
          <w:rStyle w:val="colornavy"/>
          <w:b/>
          <w:u w:val="single"/>
          <w:lang w:val="sr-Cyrl-RS"/>
        </w:rPr>
        <w:t xml:space="preserve"> </w:t>
      </w:r>
      <w:r w:rsidR="002C12D4">
        <w:rPr>
          <w:rStyle w:val="colornavy"/>
          <w:b/>
          <w:u w:val="single"/>
          <w:lang w:val="sr-Cyrl-RS"/>
        </w:rPr>
        <w:t>REDA</w:t>
      </w:r>
      <w:r w:rsidR="0095390B">
        <w:rPr>
          <w:rStyle w:val="colornavy"/>
          <w:b/>
          <w:u w:val="single"/>
          <w:lang w:val="sr-Cyrl-RS"/>
        </w:rPr>
        <w:t xml:space="preserve"> – </w:t>
      </w:r>
      <w:r w:rsidR="002C12D4">
        <w:rPr>
          <w:rStyle w:val="colornavy"/>
          <w:b/>
          <w:u w:val="single"/>
          <w:lang w:val="sr-Cyrl-RS"/>
        </w:rPr>
        <w:t>glasanje</w:t>
      </w:r>
    </w:p>
    <w:p w:rsidR="0095390B" w:rsidRDefault="0095390B" w:rsidP="0095390B">
      <w:pPr>
        <w:jc w:val="both"/>
        <w:rPr>
          <w:rStyle w:val="colornavy"/>
          <w:b/>
          <w:u w:val="single"/>
          <w:lang w:val="sr-Cyrl-RS"/>
        </w:rPr>
      </w:pPr>
    </w:p>
    <w:p w:rsidR="0086624C" w:rsidRDefault="002C12D4" w:rsidP="0086624C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6624C">
        <w:rPr>
          <w:lang w:val="sr-Cyrl-RS"/>
        </w:rPr>
        <w:t xml:space="preserve"> </w:t>
      </w:r>
      <w:r>
        <w:rPr>
          <w:lang w:val="sr-Cyrl-RS"/>
        </w:rPr>
        <w:t>osnovu</w:t>
      </w:r>
      <w:r w:rsidR="0086624C">
        <w:rPr>
          <w:lang w:val="sr-Cyrl-RS"/>
        </w:rPr>
        <w:t xml:space="preserve"> </w:t>
      </w:r>
      <w:r>
        <w:rPr>
          <w:lang w:val="sr-Cyrl-RS"/>
        </w:rPr>
        <w:t>člana</w:t>
      </w:r>
      <w:r w:rsidR="0086624C">
        <w:rPr>
          <w:lang w:val="sr-Cyrl-RS"/>
        </w:rPr>
        <w:t xml:space="preserve"> 55.</w:t>
      </w:r>
      <w:r w:rsidR="0086624C" w:rsidRPr="006A211F">
        <w:rPr>
          <w:lang w:val="sr-Cyrl-RS"/>
        </w:rPr>
        <w:t xml:space="preserve"> </w:t>
      </w:r>
      <w:r>
        <w:rPr>
          <w:lang w:val="sr-Cyrl-RS"/>
        </w:rPr>
        <w:t>Poslovnika</w:t>
      </w:r>
      <w:r w:rsidR="0086624C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86624C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6624C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86624C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86624C" w:rsidRPr="006A211F">
        <w:rPr>
          <w:lang w:val="sr-Cyrl-RS"/>
        </w:rPr>
        <w:t xml:space="preserve"> </w:t>
      </w:r>
      <w:r>
        <w:rPr>
          <w:lang w:val="sr-Cyrl-RS"/>
        </w:rPr>
        <w:t>finansije</w:t>
      </w:r>
      <w:r w:rsidR="0086624C" w:rsidRPr="006A211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86624C" w:rsidRPr="006A211F">
        <w:rPr>
          <w:lang w:val="sr-Cyrl-RS"/>
        </w:rPr>
        <w:t xml:space="preserve"> </w:t>
      </w:r>
      <w:r>
        <w:rPr>
          <w:lang w:val="sr-Cyrl-RS"/>
        </w:rPr>
        <w:t>budžet</w:t>
      </w:r>
      <w:r w:rsidR="0086624C" w:rsidRPr="006A211F">
        <w:rPr>
          <w:lang w:val="sr-Cyrl-RS"/>
        </w:rPr>
        <w:t xml:space="preserve">  </w:t>
      </w:r>
      <w:r>
        <w:rPr>
          <w:lang w:val="sr-Cyrl-RS"/>
        </w:rPr>
        <w:t>i</w:t>
      </w:r>
      <w:r w:rsidR="0086624C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86624C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86624C">
        <w:rPr>
          <w:lang w:val="sr-Cyrl-RS"/>
        </w:rPr>
        <w:t xml:space="preserve"> </w:t>
      </w:r>
      <w:r>
        <w:rPr>
          <w:lang w:val="sr-Cyrl-RS"/>
        </w:rPr>
        <w:t>javnih</w:t>
      </w:r>
      <w:r w:rsidR="0086624C">
        <w:rPr>
          <w:lang w:val="sr-Cyrl-RS"/>
        </w:rPr>
        <w:t xml:space="preserve"> </w:t>
      </w:r>
      <w:r>
        <w:rPr>
          <w:lang w:val="sr-Cyrl-RS"/>
        </w:rPr>
        <w:t>sredstava</w:t>
      </w:r>
      <w:r w:rsidR="0086624C">
        <w:rPr>
          <w:lang w:val="sr-Cyrl-RS"/>
        </w:rPr>
        <w:t xml:space="preserve"> </w:t>
      </w:r>
      <w:r>
        <w:rPr>
          <w:lang w:val="sr-Cyrl-RS"/>
        </w:rPr>
        <w:t>je</w:t>
      </w:r>
      <w:r w:rsidR="0086624C">
        <w:rPr>
          <w:lang w:val="sr-Cyrl-RS"/>
        </w:rPr>
        <w:t xml:space="preserve">, </w:t>
      </w:r>
      <w:r>
        <w:rPr>
          <w:lang w:val="sr-Cyrl-RS"/>
        </w:rPr>
        <w:t>većinom</w:t>
      </w:r>
      <w:r w:rsidR="0086624C">
        <w:rPr>
          <w:lang w:val="sr-Cyrl-RS"/>
        </w:rPr>
        <w:t xml:space="preserve"> </w:t>
      </w:r>
      <w:r>
        <w:rPr>
          <w:lang w:val="sr-Cyrl-RS"/>
        </w:rPr>
        <w:t>glasova</w:t>
      </w:r>
      <w:r w:rsidR="0086624C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86624C">
        <w:rPr>
          <w:lang w:val="sr-Cyrl-RS"/>
        </w:rPr>
        <w:t xml:space="preserve"> </w:t>
      </w:r>
      <w:r>
        <w:rPr>
          <w:lang w:val="sr-Cyrl-RS"/>
        </w:rPr>
        <w:t>za</w:t>
      </w:r>
      <w:r w:rsidR="0086624C">
        <w:rPr>
          <w:lang w:val="sr-Cyrl-RS"/>
        </w:rPr>
        <w:t xml:space="preserve">, </w:t>
      </w:r>
      <w:r>
        <w:rPr>
          <w:lang w:val="sr-Cyrl-RS"/>
        </w:rPr>
        <w:t>dva</w:t>
      </w:r>
      <w:r w:rsidR="0086624C">
        <w:rPr>
          <w:lang w:val="sr-Cyrl-RS"/>
        </w:rPr>
        <w:t xml:space="preserve"> </w:t>
      </w:r>
      <w:r>
        <w:rPr>
          <w:lang w:val="sr-Cyrl-RS"/>
        </w:rPr>
        <w:t>protiv</w:t>
      </w:r>
      <w:r w:rsidR="0067729A">
        <w:rPr>
          <w:lang w:val="sr-Cyrl-RS"/>
        </w:rPr>
        <w:t xml:space="preserve">, </w:t>
      </w:r>
      <w:r>
        <w:rPr>
          <w:lang w:val="sr-Cyrl-RS"/>
        </w:rPr>
        <w:t>dva</w:t>
      </w:r>
      <w:r w:rsidR="0086624C">
        <w:rPr>
          <w:lang w:val="sr-Cyrl-RS"/>
        </w:rPr>
        <w:t xml:space="preserve"> </w:t>
      </w:r>
      <w:r>
        <w:rPr>
          <w:lang w:val="sr-Cyrl-RS"/>
        </w:rPr>
        <w:t>uzdržana</w:t>
      </w:r>
      <w:r w:rsidR="0086624C">
        <w:rPr>
          <w:lang w:val="sr-Cyrl-RS"/>
        </w:rPr>
        <w:t xml:space="preserve">), </w:t>
      </w:r>
      <w:r>
        <w:rPr>
          <w:lang w:val="sr-Cyrl-RS"/>
        </w:rPr>
        <w:t>odlučio</w:t>
      </w:r>
      <w:r w:rsidR="0086624C">
        <w:rPr>
          <w:lang w:val="sr-Cyrl-RS"/>
        </w:rPr>
        <w:t xml:space="preserve"> </w:t>
      </w:r>
      <w:r>
        <w:rPr>
          <w:lang w:val="sr-Cyrl-RS"/>
        </w:rPr>
        <w:t>da</w:t>
      </w:r>
      <w:r w:rsidR="0086624C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86624C" w:rsidRDefault="0086624C" w:rsidP="0086624C">
      <w:pPr>
        <w:ind w:firstLine="720"/>
        <w:jc w:val="both"/>
        <w:rPr>
          <w:lang w:val="sr-Cyrl-RS"/>
        </w:rPr>
      </w:pPr>
    </w:p>
    <w:p w:rsidR="0086624C" w:rsidRDefault="002C12D4" w:rsidP="008662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86624C" w:rsidRDefault="0086624C" w:rsidP="0086624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624C" w:rsidRDefault="002C12D4" w:rsidP="0086624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662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662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662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62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662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662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viceguvernera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. 21.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banci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6624C" w:rsidRPr="000F43E6">
        <w:rPr>
          <w:rFonts w:ascii="Times New Roman" w:hAnsi="Times New Roman"/>
          <w:sz w:val="24"/>
          <w:szCs w:val="24"/>
          <w:lang w:val="sr-Cyrl-CS"/>
        </w:rPr>
        <w:t>(„</w:t>
      </w:r>
      <w:r>
        <w:rPr>
          <w:rFonts w:ascii="Times New Roman" w:hAnsi="Times New Roman"/>
          <w:sz w:val="24"/>
          <w:szCs w:val="24"/>
          <w:lang w:val="sr-Cyrl-CS"/>
        </w:rPr>
        <w:t>Službeni</w:t>
      </w:r>
      <w:r w:rsidR="0086624C" w:rsidRPr="000F43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 w:rsidR="0086624C" w:rsidRPr="000F43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 w:rsidR="0086624C" w:rsidRPr="000F43E6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Style w:val="propisclassinner"/>
          <w:rFonts w:ascii="Times New Roman" w:hAnsi="Times New Roman"/>
          <w:sz w:val="24"/>
          <w:szCs w:val="24"/>
        </w:rPr>
        <w:t>b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r</w:t>
      </w:r>
      <w:r w:rsidR="0086624C" w:rsidRPr="000F43E6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. 72/2003, 55/2004, 85/2005 -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dr</w:t>
      </w:r>
      <w:r w:rsidR="0086624C" w:rsidRPr="000F43E6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zakon</w:t>
      </w:r>
      <w:r w:rsidR="0086624C" w:rsidRPr="000F43E6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, 44/2010, 76/2012, 106/2012, 14/2015, 40/2015 –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odluka</w:t>
      </w:r>
      <w:r w:rsidR="0086624C" w:rsidRPr="000F43E6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US</w:t>
      </w:r>
      <w:r w:rsidR="0086624C" w:rsidRPr="000F43E6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i</w:t>
      </w:r>
      <w:r w:rsidR="0086624C" w:rsidRPr="000F43E6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44/2018</w:t>
      </w:r>
      <w:r w:rsidR="0086624C" w:rsidRPr="000F43E6">
        <w:rPr>
          <w:rFonts w:ascii="Times New Roman" w:hAnsi="Times New Roman"/>
          <w:sz w:val="24"/>
          <w:szCs w:val="24"/>
          <w:lang w:val="sr-Cyrl-CS"/>
        </w:rPr>
        <w:t>)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viceguvernera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6624C" w:rsidRPr="000F43E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45221" w:rsidRDefault="00D45221" w:rsidP="00D45221">
      <w:pPr>
        <w:jc w:val="both"/>
        <w:rPr>
          <w:lang w:val="sr-Cyrl-RS"/>
        </w:rPr>
      </w:pPr>
    </w:p>
    <w:p w:rsidR="00AF22E7" w:rsidRDefault="00AF22E7" w:rsidP="00AF22E7">
      <w:pPr>
        <w:ind w:firstLine="720"/>
        <w:jc w:val="both"/>
        <w:rPr>
          <w:rStyle w:val="colornavy"/>
          <w:b/>
          <w:u w:val="single"/>
          <w:lang w:val="sr-Cyrl-RS"/>
        </w:rPr>
      </w:pPr>
      <w:r>
        <w:rPr>
          <w:rStyle w:val="colornavy"/>
          <w:b/>
          <w:u w:val="single"/>
          <w:lang w:val="sr-Cyrl-RS"/>
        </w:rPr>
        <w:t xml:space="preserve">11. </w:t>
      </w:r>
      <w:r w:rsidR="002C12D4">
        <w:rPr>
          <w:rStyle w:val="colornavy"/>
          <w:b/>
          <w:u w:val="single"/>
          <w:lang w:val="sr-Cyrl-RS"/>
        </w:rPr>
        <w:t>TAČKA</w:t>
      </w:r>
      <w:r>
        <w:rPr>
          <w:rStyle w:val="colornavy"/>
          <w:b/>
          <w:u w:val="single"/>
          <w:lang w:val="sr-Cyrl-RS"/>
        </w:rPr>
        <w:t xml:space="preserve"> </w:t>
      </w:r>
      <w:r w:rsidR="002C12D4">
        <w:rPr>
          <w:rStyle w:val="colornavy"/>
          <w:b/>
          <w:u w:val="single"/>
          <w:lang w:val="sr-Cyrl-RS"/>
        </w:rPr>
        <w:t>DNEVNOG</w:t>
      </w:r>
      <w:r>
        <w:rPr>
          <w:rStyle w:val="colornavy"/>
          <w:b/>
          <w:u w:val="single"/>
          <w:lang w:val="sr-Cyrl-RS"/>
        </w:rPr>
        <w:t xml:space="preserve"> </w:t>
      </w:r>
      <w:r w:rsidR="002C12D4">
        <w:rPr>
          <w:rStyle w:val="colornavy"/>
          <w:b/>
          <w:u w:val="single"/>
          <w:lang w:val="sr-Cyrl-RS"/>
        </w:rPr>
        <w:t>REDA</w:t>
      </w:r>
      <w:r>
        <w:rPr>
          <w:rStyle w:val="colornavy"/>
          <w:b/>
          <w:u w:val="single"/>
          <w:lang w:val="sr-Cyrl-RS"/>
        </w:rPr>
        <w:t xml:space="preserve"> – </w:t>
      </w:r>
      <w:r w:rsidR="002C12D4">
        <w:rPr>
          <w:rStyle w:val="colornavy"/>
          <w:b/>
          <w:u w:val="single"/>
          <w:lang w:val="sr-Cyrl-RS"/>
        </w:rPr>
        <w:t>glasanje</w:t>
      </w:r>
    </w:p>
    <w:p w:rsidR="00FC5FE4" w:rsidRDefault="00FC5FE4" w:rsidP="00FC5FE4">
      <w:pPr>
        <w:jc w:val="both"/>
        <w:rPr>
          <w:rStyle w:val="colornavy"/>
          <w:b/>
          <w:u w:val="single"/>
          <w:lang w:val="sr-Cyrl-RS"/>
        </w:rPr>
      </w:pPr>
    </w:p>
    <w:p w:rsidR="00FC5FE4" w:rsidRDefault="002C12D4" w:rsidP="00CE6482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FC5FE4" w:rsidRPr="00946702">
        <w:rPr>
          <w:lang w:val="sr-Cyrl-RS"/>
        </w:rPr>
        <w:t xml:space="preserve"> </w:t>
      </w:r>
      <w:r>
        <w:rPr>
          <w:lang w:val="sr-Cyrl-RS"/>
        </w:rPr>
        <w:t>osnovu</w:t>
      </w:r>
      <w:r w:rsidR="00FC5FE4" w:rsidRPr="00946702">
        <w:rPr>
          <w:lang w:val="sr-Cyrl-RS"/>
        </w:rPr>
        <w:t xml:space="preserve"> </w:t>
      </w:r>
      <w:r>
        <w:rPr>
          <w:lang w:val="sr-Cyrl-RS"/>
        </w:rPr>
        <w:t>člana</w:t>
      </w:r>
      <w:r w:rsidR="00FC5FE4" w:rsidRPr="00946702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FC5FE4" w:rsidRPr="00946702">
        <w:rPr>
          <w:lang w:val="sr-Cyrl-RS"/>
        </w:rPr>
        <w:t xml:space="preserve"> </w:t>
      </w:r>
      <w:r>
        <w:rPr>
          <w:lang w:val="sr-Cyrl-RS"/>
        </w:rPr>
        <w:t>Narodne</w:t>
      </w:r>
      <w:r w:rsidR="00FC5FE4" w:rsidRPr="0094670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C5FE4" w:rsidRPr="00946702">
        <w:rPr>
          <w:lang w:val="sr-Cyrl-RS"/>
        </w:rPr>
        <w:t xml:space="preserve"> </w:t>
      </w:r>
      <w:r w:rsidR="00FC5FE4" w:rsidRPr="00946702">
        <w:t>(</w:t>
      </w:r>
      <w:r w:rsidR="00FC5FE4">
        <w:rPr>
          <w:lang w:val="sr-Cyrl-RS"/>
        </w:rPr>
        <w:t>„</w:t>
      </w:r>
      <w:r>
        <w:rPr>
          <w:lang w:val="sr-Cyrl-RS"/>
        </w:rPr>
        <w:t>Službeni</w:t>
      </w:r>
      <w:r w:rsidR="00FC5FE4">
        <w:rPr>
          <w:lang w:val="sr-Cyrl-RS"/>
        </w:rPr>
        <w:t xml:space="preserve"> </w:t>
      </w:r>
      <w:r>
        <w:rPr>
          <w:lang w:val="sr-Cyrl-RS"/>
        </w:rPr>
        <w:t>glasnik</w:t>
      </w:r>
      <w:r w:rsidR="00FC5FE4" w:rsidRPr="00946702">
        <w:rPr>
          <w:lang w:val="sr-Cyrl-RS"/>
        </w:rPr>
        <w:t xml:space="preserve"> </w:t>
      </w:r>
      <w:r>
        <w:rPr>
          <w:lang w:val="sr-Cyrl-RS"/>
        </w:rPr>
        <w:t>RS</w:t>
      </w:r>
      <w:r w:rsidR="00FC5FE4">
        <w:rPr>
          <w:lang w:val="sr-Cyrl-RS"/>
        </w:rPr>
        <w:t>“</w:t>
      </w:r>
      <w:r w:rsidR="00FC5FE4" w:rsidRPr="00946702">
        <w:rPr>
          <w:lang w:val="sr-Cyrl-RS"/>
        </w:rPr>
        <w:t xml:space="preserve">, </w:t>
      </w:r>
      <w:r>
        <w:rPr>
          <w:lang w:val="sr-Cyrl-RS"/>
        </w:rPr>
        <w:t>broj</w:t>
      </w:r>
      <w:r w:rsidR="00FC5FE4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FC5FE4">
        <w:rPr>
          <w:lang w:val="sr-Cyrl-RS"/>
        </w:rPr>
        <w:t xml:space="preserve"> </w:t>
      </w:r>
      <w:r>
        <w:rPr>
          <w:lang w:val="sr-Cyrl-RS"/>
        </w:rPr>
        <w:t>tekst</w:t>
      </w:r>
      <w:r w:rsidR="00FC5FE4">
        <w:rPr>
          <w:lang w:val="sr-Cyrl-RS"/>
        </w:rPr>
        <w:t>),</w:t>
      </w:r>
      <w:r w:rsidR="00FC5FE4" w:rsidRPr="00946702">
        <w:t xml:space="preserve"> </w:t>
      </w:r>
      <w:r>
        <w:rPr>
          <w:lang w:val="sr-Cyrl-RS"/>
        </w:rPr>
        <w:t>a</w:t>
      </w:r>
      <w:r w:rsidR="00FC5FE4" w:rsidRPr="00946702">
        <w:rPr>
          <w:lang w:val="sr-Cyrl-RS"/>
        </w:rPr>
        <w:t xml:space="preserve"> </w:t>
      </w:r>
      <w:r>
        <w:rPr>
          <w:lang w:val="sr-Cyrl-RS"/>
        </w:rPr>
        <w:t>u</w:t>
      </w:r>
      <w:r w:rsidR="00FC5FE4" w:rsidRPr="00946702">
        <w:rPr>
          <w:lang w:val="sr-Cyrl-RS"/>
        </w:rPr>
        <w:t xml:space="preserve"> </w:t>
      </w:r>
      <w:r>
        <w:rPr>
          <w:lang w:val="sr-Cyrl-RS"/>
        </w:rPr>
        <w:t>skladu</w:t>
      </w:r>
      <w:r w:rsidR="00FC5FE4" w:rsidRPr="00946702">
        <w:rPr>
          <w:lang w:val="sr-Cyrl-RS"/>
        </w:rPr>
        <w:t xml:space="preserve"> </w:t>
      </w:r>
      <w:r>
        <w:rPr>
          <w:lang w:val="sr-Cyrl-RS"/>
        </w:rPr>
        <w:t>sa</w:t>
      </w:r>
      <w:r w:rsidR="00FC5FE4" w:rsidRPr="00946702">
        <w:rPr>
          <w:lang w:val="sr-Cyrl-RS"/>
        </w:rPr>
        <w:t xml:space="preserve"> </w:t>
      </w:r>
      <w:r>
        <w:rPr>
          <w:lang w:val="sr-Cyrl-RS"/>
        </w:rPr>
        <w:t>članom</w:t>
      </w:r>
      <w:r w:rsidR="00FC5FE4">
        <w:rPr>
          <w:lang w:val="sr-Cyrl-RS"/>
        </w:rPr>
        <w:t xml:space="preserve"> 14. </w:t>
      </w:r>
      <w:r>
        <w:rPr>
          <w:lang w:val="sr-Cyrl-RS"/>
        </w:rPr>
        <w:t>stav</w:t>
      </w:r>
      <w:r w:rsidR="00FC5FE4">
        <w:rPr>
          <w:lang w:val="sr-Cyrl-RS"/>
        </w:rPr>
        <w:t xml:space="preserve"> 2. </w:t>
      </w:r>
      <w:r>
        <w:rPr>
          <w:lang w:val="sr-Cyrl-RS"/>
        </w:rPr>
        <w:t>Zakona</w:t>
      </w:r>
      <w:r w:rsidR="00FC5FE4">
        <w:rPr>
          <w:lang w:val="sr-Cyrl-RS"/>
        </w:rPr>
        <w:t xml:space="preserve"> </w:t>
      </w:r>
      <w:r>
        <w:rPr>
          <w:lang w:val="sr-Cyrl-RS"/>
        </w:rPr>
        <w:t>o</w:t>
      </w:r>
      <w:r w:rsidR="00FC5FE4">
        <w:rPr>
          <w:lang w:val="sr-Cyrl-RS"/>
        </w:rPr>
        <w:t xml:space="preserve"> </w:t>
      </w:r>
      <w:r>
        <w:rPr>
          <w:lang w:val="sr-Cyrl-RS"/>
        </w:rPr>
        <w:t>kontroli</w:t>
      </w:r>
      <w:r w:rsidR="00FC5FE4">
        <w:rPr>
          <w:lang w:val="sr-Cyrl-RS"/>
        </w:rPr>
        <w:t xml:space="preserve"> </w:t>
      </w:r>
      <w:r>
        <w:rPr>
          <w:lang w:val="sr-Cyrl-RS"/>
        </w:rPr>
        <w:t>državne</w:t>
      </w:r>
      <w:r w:rsidR="00FC5FE4">
        <w:rPr>
          <w:lang w:val="sr-Cyrl-RS"/>
        </w:rPr>
        <w:t xml:space="preserve"> </w:t>
      </w:r>
      <w:r>
        <w:rPr>
          <w:lang w:val="sr-Cyrl-RS"/>
        </w:rPr>
        <w:t>pomoći</w:t>
      </w:r>
      <w:r w:rsidR="00FC5FE4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FC5FE4">
        <w:rPr>
          <w:lang w:val="sr-Cyrl-RS"/>
        </w:rPr>
        <w:t xml:space="preserve"> </w:t>
      </w:r>
      <w:r>
        <w:rPr>
          <w:lang w:val="sr-Cyrl-RS"/>
        </w:rPr>
        <w:t>glasnik</w:t>
      </w:r>
      <w:r w:rsidR="00FC5FE4">
        <w:rPr>
          <w:lang w:val="sr-Cyrl-RS"/>
        </w:rPr>
        <w:t xml:space="preserve"> </w:t>
      </w:r>
      <w:r>
        <w:rPr>
          <w:lang w:val="sr-Cyrl-RS"/>
        </w:rPr>
        <w:t>RS</w:t>
      </w:r>
      <w:r w:rsidR="00FC5FE4">
        <w:rPr>
          <w:lang w:val="sr-Cyrl-RS"/>
        </w:rPr>
        <w:t xml:space="preserve">“, </w:t>
      </w:r>
      <w:r>
        <w:rPr>
          <w:lang w:val="sr-Cyrl-RS"/>
        </w:rPr>
        <w:t>broj</w:t>
      </w:r>
      <w:r w:rsidR="00FC5FE4">
        <w:rPr>
          <w:lang w:val="sr-Cyrl-RS"/>
        </w:rPr>
        <w:t xml:space="preserve"> 73/19) </w:t>
      </w:r>
      <w:r>
        <w:rPr>
          <w:lang w:val="sr-Cyrl-RS"/>
        </w:rPr>
        <w:t>Odbor</w:t>
      </w:r>
      <w:r w:rsidR="00FC5FE4">
        <w:rPr>
          <w:lang w:val="sr-Cyrl-RS"/>
        </w:rPr>
        <w:t xml:space="preserve"> </w:t>
      </w:r>
      <w:r>
        <w:rPr>
          <w:lang w:val="sr-Cyrl-RS"/>
        </w:rPr>
        <w:t>za</w:t>
      </w:r>
      <w:r w:rsidR="00FC5FE4">
        <w:rPr>
          <w:lang w:val="sr-Cyrl-RS"/>
        </w:rPr>
        <w:t xml:space="preserve"> </w:t>
      </w:r>
      <w:r>
        <w:rPr>
          <w:lang w:val="sr-Cyrl-RS"/>
        </w:rPr>
        <w:t>finansije</w:t>
      </w:r>
      <w:r w:rsidR="00FC5FE4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FC5FE4">
        <w:rPr>
          <w:lang w:val="sr-Cyrl-RS"/>
        </w:rPr>
        <w:t xml:space="preserve"> </w:t>
      </w:r>
      <w:r>
        <w:rPr>
          <w:lang w:val="sr-Cyrl-RS"/>
        </w:rPr>
        <w:t>budžet</w:t>
      </w:r>
      <w:r w:rsidR="00FC5FE4">
        <w:rPr>
          <w:lang w:val="sr-Cyrl-RS"/>
        </w:rPr>
        <w:t xml:space="preserve"> </w:t>
      </w:r>
      <w:r>
        <w:rPr>
          <w:lang w:val="sr-Cyrl-RS"/>
        </w:rPr>
        <w:t>i</w:t>
      </w:r>
      <w:r w:rsidR="00FC5FE4">
        <w:rPr>
          <w:lang w:val="sr-Cyrl-RS"/>
        </w:rPr>
        <w:t xml:space="preserve"> </w:t>
      </w:r>
      <w:r>
        <w:rPr>
          <w:lang w:val="sr-Cyrl-RS"/>
        </w:rPr>
        <w:t>kontrolu</w:t>
      </w:r>
      <w:r w:rsidR="00FC5FE4">
        <w:rPr>
          <w:lang w:val="sr-Cyrl-RS"/>
        </w:rPr>
        <w:t xml:space="preserve"> </w:t>
      </w:r>
      <w:r>
        <w:rPr>
          <w:lang w:val="sr-Cyrl-RS"/>
        </w:rPr>
        <w:t>trošenja</w:t>
      </w:r>
      <w:r w:rsidR="00FC5FE4">
        <w:rPr>
          <w:lang w:val="sr-Cyrl-RS"/>
        </w:rPr>
        <w:t xml:space="preserve"> </w:t>
      </w:r>
      <w:r>
        <w:rPr>
          <w:lang w:val="sr-Cyrl-RS"/>
        </w:rPr>
        <w:t>javnih</w:t>
      </w:r>
      <w:r w:rsidR="00FC5FE4">
        <w:rPr>
          <w:lang w:val="sr-Cyrl-RS"/>
        </w:rPr>
        <w:t xml:space="preserve"> </w:t>
      </w:r>
      <w:r>
        <w:rPr>
          <w:lang w:val="sr-Cyrl-RS"/>
        </w:rPr>
        <w:t>sredstava</w:t>
      </w:r>
      <w:r w:rsidR="00FC5FE4">
        <w:rPr>
          <w:lang w:val="sr-Cyrl-RS"/>
        </w:rPr>
        <w:t xml:space="preserve"> </w:t>
      </w:r>
      <w:r>
        <w:rPr>
          <w:lang w:val="sr-Cyrl-RS"/>
        </w:rPr>
        <w:t>je</w:t>
      </w:r>
      <w:r w:rsidR="00FC5FE4">
        <w:rPr>
          <w:lang w:val="sr-Cyrl-RS"/>
        </w:rPr>
        <w:t xml:space="preserve">, </w:t>
      </w:r>
      <w:r>
        <w:rPr>
          <w:lang w:val="sr-Cyrl-RS"/>
        </w:rPr>
        <w:t>većinom</w:t>
      </w:r>
      <w:r w:rsidR="00FC5FE4">
        <w:rPr>
          <w:lang w:val="sr-Cyrl-RS"/>
        </w:rPr>
        <w:t xml:space="preserve"> </w:t>
      </w:r>
      <w:r>
        <w:rPr>
          <w:lang w:val="sr-Cyrl-RS"/>
        </w:rPr>
        <w:t>glasova</w:t>
      </w:r>
      <w:r w:rsidR="00FC5FE4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FC5FE4">
        <w:rPr>
          <w:lang w:val="sr-Cyrl-RS"/>
        </w:rPr>
        <w:t xml:space="preserve"> </w:t>
      </w:r>
      <w:r>
        <w:rPr>
          <w:lang w:val="sr-Cyrl-RS"/>
        </w:rPr>
        <w:t>za</w:t>
      </w:r>
      <w:r w:rsidR="00FC5FE4">
        <w:rPr>
          <w:lang w:val="sr-Cyrl-RS"/>
        </w:rPr>
        <w:t xml:space="preserve">, </w:t>
      </w:r>
      <w:r>
        <w:rPr>
          <w:lang w:val="sr-Cyrl-RS"/>
        </w:rPr>
        <w:t>dvoje</w:t>
      </w:r>
      <w:r w:rsidR="00FC5FE4">
        <w:rPr>
          <w:lang w:val="sr-Cyrl-RS"/>
        </w:rPr>
        <w:t xml:space="preserve"> </w:t>
      </w:r>
      <w:r>
        <w:rPr>
          <w:lang w:val="sr-Cyrl-RS"/>
        </w:rPr>
        <w:t>protiv</w:t>
      </w:r>
      <w:r w:rsidR="00FC5FE4">
        <w:rPr>
          <w:lang w:val="sr-Cyrl-RS"/>
        </w:rPr>
        <w:t xml:space="preserve">, </w:t>
      </w:r>
      <w:r>
        <w:rPr>
          <w:lang w:val="sr-Cyrl-RS"/>
        </w:rPr>
        <w:t>jedan</w:t>
      </w:r>
      <w:r w:rsidR="00FC5FE4">
        <w:rPr>
          <w:lang w:val="sr-Cyrl-RS"/>
        </w:rPr>
        <w:t xml:space="preserve"> </w:t>
      </w:r>
      <w:r>
        <w:rPr>
          <w:lang w:val="sr-Cyrl-RS"/>
        </w:rPr>
        <w:t>uzdržan</w:t>
      </w:r>
      <w:r w:rsidR="00FC5FE4">
        <w:rPr>
          <w:lang w:val="sr-Cyrl-RS"/>
        </w:rPr>
        <w:t xml:space="preserve">),  </w:t>
      </w:r>
      <w:r>
        <w:rPr>
          <w:lang w:val="sr-Cyrl-RS"/>
        </w:rPr>
        <w:t>doneo</w:t>
      </w:r>
    </w:p>
    <w:p w:rsidR="00FC5FE4" w:rsidRDefault="002C12D4" w:rsidP="00FC5FE4">
      <w:pPr>
        <w:jc w:val="center"/>
        <w:rPr>
          <w:lang w:val="sr-Cyrl-RS"/>
        </w:rPr>
      </w:pPr>
      <w:r>
        <w:rPr>
          <w:lang w:val="sr-Cyrl-RS"/>
        </w:rPr>
        <w:t>O</w:t>
      </w:r>
      <w:r w:rsidR="00FC5FE4">
        <w:rPr>
          <w:lang w:val="sr-Cyrl-RS"/>
        </w:rPr>
        <w:t xml:space="preserve"> </w:t>
      </w:r>
      <w:r>
        <w:rPr>
          <w:lang w:val="sr-Cyrl-RS"/>
        </w:rPr>
        <w:t>D</w:t>
      </w:r>
      <w:r w:rsidR="00FC5FE4">
        <w:rPr>
          <w:lang w:val="sr-Cyrl-RS"/>
        </w:rPr>
        <w:t xml:space="preserve"> </w:t>
      </w:r>
      <w:r>
        <w:rPr>
          <w:lang w:val="sr-Cyrl-RS"/>
        </w:rPr>
        <w:t>L</w:t>
      </w:r>
      <w:r w:rsidR="00FC5FE4">
        <w:rPr>
          <w:lang w:val="sr-Cyrl-RS"/>
        </w:rPr>
        <w:t xml:space="preserve"> </w:t>
      </w:r>
      <w:r>
        <w:rPr>
          <w:lang w:val="sr-Cyrl-RS"/>
        </w:rPr>
        <w:t>U</w:t>
      </w:r>
      <w:r w:rsidR="00FC5FE4">
        <w:rPr>
          <w:lang w:val="sr-Cyrl-RS"/>
        </w:rPr>
        <w:t xml:space="preserve"> </w:t>
      </w:r>
      <w:r>
        <w:rPr>
          <w:lang w:val="sr-Cyrl-RS"/>
        </w:rPr>
        <w:t>K</w:t>
      </w:r>
      <w:r w:rsidR="00FC5FE4">
        <w:rPr>
          <w:lang w:val="sr-Cyrl-RS"/>
        </w:rPr>
        <w:t xml:space="preserve"> </w:t>
      </w:r>
      <w:r>
        <w:rPr>
          <w:lang w:val="sr-Cyrl-RS"/>
        </w:rPr>
        <w:t>U</w:t>
      </w:r>
    </w:p>
    <w:p w:rsidR="00FC5FE4" w:rsidRDefault="00FC5FE4" w:rsidP="00FC5FE4">
      <w:pPr>
        <w:spacing w:line="276" w:lineRule="auto"/>
        <w:jc w:val="both"/>
        <w:rPr>
          <w:lang w:val="sr-Cyrl-RS"/>
        </w:rPr>
      </w:pPr>
    </w:p>
    <w:p w:rsidR="00FC5FE4" w:rsidRDefault="00FC5FE4" w:rsidP="00FC5FE4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2C12D4">
        <w:rPr>
          <w:lang w:val="sr-Cyrl-RS"/>
        </w:rPr>
        <w:t>Imenuje</w:t>
      </w:r>
      <w:r>
        <w:rPr>
          <w:lang w:val="sr-Cyrl-RS"/>
        </w:rPr>
        <w:t xml:space="preserve"> </w:t>
      </w:r>
      <w:r w:rsidR="002C12D4">
        <w:rPr>
          <w:lang w:val="sr-Cyrl-RS"/>
        </w:rPr>
        <w:t>se</w:t>
      </w:r>
      <w:r>
        <w:rPr>
          <w:lang w:val="sr-Cyrl-RS"/>
        </w:rPr>
        <w:t xml:space="preserve"> </w:t>
      </w:r>
      <w:r w:rsidR="002C12D4">
        <w:rPr>
          <w:lang w:val="sr-Cyrl-RS"/>
        </w:rPr>
        <w:t>Dušica</w:t>
      </w:r>
      <w:r>
        <w:rPr>
          <w:lang w:val="sr-Cyrl-RS"/>
        </w:rPr>
        <w:t xml:space="preserve"> </w:t>
      </w:r>
      <w:r w:rsidR="002C12D4">
        <w:rPr>
          <w:lang w:val="sr-Cyrl-RS"/>
        </w:rPr>
        <w:t>Đorđević</w:t>
      </w:r>
      <w:r>
        <w:rPr>
          <w:lang w:val="sr-Cyrl-RS"/>
        </w:rPr>
        <w:t xml:space="preserve">, </w:t>
      </w:r>
      <w:r w:rsidR="002C12D4">
        <w:rPr>
          <w:lang w:val="sr-Cyrl-RS"/>
        </w:rPr>
        <w:t>član</w:t>
      </w:r>
      <w:r>
        <w:rPr>
          <w:lang w:val="sr-Cyrl-RS"/>
        </w:rPr>
        <w:t xml:space="preserve">  </w:t>
      </w:r>
      <w:r w:rsidR="002C12D4">
        <w:rPr>
          <w:lang w:val="sr-Cyrl-RS"/>
        </w:rPr>
        <w:t>Saveta</w:t>
      </w:r>
      <w:r>
        <w:rPr>
          <w:lang w:val="sr-Cyrl-RS"/>
        </w:rPr>
        <w:t xml:space="preserve"> </w:t>
      </w:r>
      <w:r w:rsidR="002C12D4">
        <w:rPr>
          <w:lang w:val="sr-Cyrl-RS"/>
        </w:rPr>
        <w:t>Komisije</w:t>
      </w:r>
      <w:r>
        <w:rPr>
          <w:lang w:val="sr-Cyrl-RS"/>
        </w:rPr>
        <w:t xml:space="preserve"> </w:t>
      </w:r>
      <w:r w:rsidR="002C12D4">
        <w:rPr>
          <w:lang w:val="sr-Cyrl-RS"/>
        </w:rPr>
        <w:t>za</w:t>
      </w:r>
      <w:r>
        <w:rPr>
          <w:lang w:val="sr-Cyrl-RS"/>
        </w:rPr>
        <w:t xml:space="preserve"> </w:t>
      </w:r>
      <w:r w:rsidR="002C12D4">
        <w:rPr>
          <w:lang w:val="sr-Cyrl-RS"/>
        </w:rPr>
        <w:t>kontrolu</w:t>
      </w:r>
      <w:r>
        <w:rPr>
          <w:lang w:val="sr-Cyrl-RS"/>
        </w:rPr>
        <w:t xml:space="preserve"> </w:t>
      </w:r>
      <w:r w:rsidR="002C12D4">
        <w:rPr>
          <w:lang w:val="sr-Cyrl-RS"/>
        </w:rPr>
        <w:t>državne</w:t>
      </w:r>
      <w:r>
        <w:rPr>
          <w:lang w:val="sr-Cyrl-RS"/>
        </w:rPr>
        <w:t xml:space="preserve"> </w:t>
      </w:r>
      <w:r w:rsidR="002C12D4">
        <w:rPr>
          <w:lang w:val="sr-Cyrl-RS"/>
        </w:rPr>
        <w:t>pomoći</w:t>
      </w:r>
      <w:r>
        <w:rPr>
          <w:lang w:val="sr-Cyrl-RS"/>
        </w:rPr>
        <w:t xml:space="preserve">, </w:t>
      </w:r>
      <w:r w:rsidR="002C12D4">
        <w:rPr>
          <w:lang w:val="sr-Cyrl-RS"/>
        </w:rPr>
        <w:t>za</w:t>
      </w:r>
      <w:r>
        <w:rPr>
          <w:lang w:val="sr-Cyrl-RS"/>
        </w:rPr>
        <w:t xml:space="preserve"> </w:t>
      </w:r>
      <w:r w:rsidR="002C12D4">
        <w:rPr>
          <w:lang w:val="sr-Cyrl-RS"/>
        </w:rPr>
        <w:t>vršioca</w:t>
      </w:r>
      <w:r>
        <w:rPr>
          <w:lang w:val="sr-Cyrl-RS"/>
        </w:rPr>
        <w:t xml:space="preserve"> </w:t>
      </w:r>
      <w:r w:rsidR="002C12D4">
        <w:rPr>
          <w:lang w:val="sr-Cyrl-RS"/>
        </w:rPr>
        <w:t>funkcije</w:t>
      </w:r>
      <w:r>
        <w:rPr>
          <w:lang w:val="sr-Cyrl-RS"/>
        </w:rPr>
        <w:t xml:space="preserve"> </w:t>
      </w:r>
      <w:r w:rsidR="002C12D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C12D4">
        <w:rPr>
          <w:lang w:val="sr-Cyrl-RS"/>
        </w:rPr>
        <w:t>Komisije</w:t>
      </w:r>
      <w:r>
        <w:rPr>
          <w:lang w:val="sr-Cyrl-RS"/>
        </w:rPr>
        <w:t xml:space="preserve"> </w:t>
      </w:r>
      <w:r w:rsidR="002C12D4">
        <w:rPr>
          <w:lang w:val="sr-Cyrl-RS"/>
        </w:rPr>
        <w:t>za</w:t>
      </w:r>
      <w:r>
        <w:rPr>
          <w:lang w:val="sr-Cyrl-RS"/>
        </w:rPr>
        <w:t xml:space="preserve"> </w:t>
      </w:r>
      <w:r w:rsidR="002C12D4">
        <w:rPr>
          <w:lang w:val="sr-Cyrl-RS"/>
        </w:rPr>
        <w:t>kontrolu</w:t>
      </w:r>
      <w:r>
        <w:rPr>
          <w:lang w:val="sr-Cyrl-RS"/>
        </w:rPr>
        <w:t xml:space="preserve"> </w:t>
      </w:r>
      <w:r w:rsidR="002C12D4">
        <w:rPr>
          <w:lang w:val="sr-Cyrl-RS"/>
        </w:rPr>
        <w:t>državne</w:t>
      </w:r>
      <w:r>
        <w:rPr>
          <w:lang w:val="sr-Cyrl-RS"/>
        </w:rPr>
        <w:t xml:space="preserve"> </w:t>
      </w:r>
      <w:r w:rsidR="002C12D4">
        <w:rPr>
          <w:lang w:val="sr-Cyrl-RS"/>
        </w:rPr>
        <w:t>pomoći</w:t>
      </w:r>
      <w:r>
        <w:rPr>
          <w:lang w:val="sr-Cyrl-RS"/>
        </w:rPr>
        <w:t>.</w:t>
      </w:r>
    </w:p>
    <w:p w:rsidR="00FC5FE4" w:rsidRDefault="00FC5FE4" w:rsidP="00FC5FE4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2C12D4">
        <w:rPr>
          <w:lang w:val="sr-Cyrl-RS"/>
        </w:rPr>
        <w:t>Imenovana</w:t>
      </w:r>
      <w:r>
        <w:rPr>
          <w:lang w:val="sr-Cyrl-RS"/>
        </w:rPr>
        <w:t xml:space="preserve"> </w:t>
      </w:r>
      <w:r w:rsidR="002C12D4">
        <w:rPr>
          <w:lang w:val="sr-Cyrl-RS"/>
        </w:rPr>
        <w:t>će</w:t>
      </w:r>
      <w:r>
        <w:rPr>
          <w:lang w:val="sr-Cyrl-RS"/>
        </w:rPr>
        <w:t xml:space="preserve"> </w:t>
      </w:r>
      <w:r w:rsidR="002C12D4">
        <w:rPr>
          <w:lang w:val="sr-Cyrl-RS"/>
        </w:rPr>
        <w:t>funkciju</w:t>
      </w:r>
      <w:r>
        <w:rPr>
          <w:lang w:val="sr-Cyrl-RS"/>
        </w:rPr>
        <w:t xml:space="preserve"> </w:t>
      </w:r>
      <w:r w:rsidR="002C12D4">
        <w:rPr>
          <w:lang w:val="sr-Cyrl-RS"/>
        </w:rPr>
        <w:t>iz</w:t>
      </w:r>
      <w:r>
        <w:rPr>
          <w:lang w:val="sr-Cyrl-RS"/>
        </w:rPr>
        <w:t xml:space="preserve"> </w:t>
      </w:r>
      <w:r w:rsidR="002C12D4">
        <w:rPr>
          <w:lang w:val="sr-Cyrl-RS"/>
        </w:rPr>
        <w:t>stava</w:t>
      </w:r>
      <w:r>
        <w:rPr>
          <w:lang w:val="sr-Cyrl-RS"/>
        </w:rPr>
        <w:t xml:space="preserve"> 1. </w:t>
      </w:r>
      <w:r w:rsidR="002C12D4">
        <w:rPr>
          <w:lang w:val="sr-Cyrl-RS"/>
        </w:rPr>
        <w:t>ove</w:t>
      </w:r>
      <w:r>
        <w:rPr>
          <w:lang w:val="sr-Cyrl-RS"/>
        </w:rPr>
        <w:t xml:space="preserve"> </w:t>
      </w:r>
      <w:r w:rsidR="002C12D4">
        <w:rPr>
          <w:lang w:val="sr-Cyrl-RS"/>
        </w:rPr>
        <w:t>odluke</w:t>
      </w:r>
      <w:r>
        <w:rPr>
          <w:lang w:val="sr-Cyrl-RS"/>
        </w:rPr>
        <w:t xml:space="preserve"> </w:t>
      </w:r>
      <w:r w:rsidR="002C12D4">
        <w:rPr>
          <w:lang w:val="sr-Cyrl-RS"/>
        </w:rPr>
        <w:t>vršiti</w:t>
      </w:r>
      <w:r>
        <w:rPr>
          <w:lang w:val="sr-Cyrl-RS"/>
        </w:rPr>
        <w:t xml:space="preserve"> </w:t>
      </w:r>
      <w:r w:rsidR="002C12D4">
        <w:rPr>
          <w:lang w:val="sr-Cyrl-RS"/>
        </w:rPr>
        <w:t>do</w:t>
      </w:r>
      <w:r>
        <w:rPr>
          <w:lang w:val="sr-Cyrl-RS"/>
        </w:rPr>
        <w:t xml:space="preserve"> </w:t>
      </w:r>
      <w:r w:rsidR="002C12D4">
        <w:rPr>
          <w:lang w:val="sr-Cyrl-RS"/>
        </w:rPr>
        <w:t>stupanja</w:t>
      </w:r>
      <w:r>
        <w:rPr>
          <w:lang w:val="sr-Cyrl-RS"/>
        </w:rPr>
        <w:t xml:space="preserve"> </w:t>
      </w:r>
      <w:r w:rsidR="002C12D4">
        <w:rPr>
          <w:lang w:val="sr-Cyrl-RS"/>
        </w:rPr>
        <w:t>na</w:t>
      </w:r>
      <w:r>
        <w:rPr>
          <w:lang w:val="sr-Cyrl-RS"/>
        </w:rPr>
        <w:t xml:space="preserve"> </w:t>
      </w:r>
      <w:r w:rsidR="002C12D4">
        <w:rPr>
          <w:lang w:val="sr-Cyrl-RS"/>
        </w:rPr>
        <w:t>funkciju</w:t>
      </w:r>
      <w:r>
        <w:rPr>
          <w:lang w:val="sr-Cyrl-RS"/>
        </w:rPr>
        <w:t xml:space="preserve"> </w:t>
      </w:r>
      <w:r w:rsidR="002C12D4">
        <w:rPr>
          <w:lang w:val="sr-Cyrl-RS"/>
        </w:rPr>
        <w:t>novog</w:t>
      </w:r>
      <w:r>
        <w:rPr>
          <w:lang w:val="sr-Cyrl-RS"/>
        </w:rPr>
        <w:t xml:space="preserve"> </w:t>
      </w:r>
      <w:r w:rsidR="002C12D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C12D4">
        <w:rPr>
          <w:lang w:val="sr-Cyrl-RS"/>
        </w:rPr>
        <w:t>Komisije</w:t>
      </w:r>
      <w:r>
        <w:rPr>
          <w:lang w:val="sr-Cyrl-RS"/>
        </w:rPr>
        <w:t>.</w:t>
      </w:r>
    </w:p>
    <w:p w:rsidR="00050F2D" w:rsidRDefault="00050F2D" w:rsidP="00FC5FE4">
      <w:pPr>
        <w:jc w:val="both"/>
        <w:rPr>
          <w:lang w:val="sr-Cyrl-RS"/>
        </w:rPr>
      </w:pPr>
    </w:p>
    <w:p w:rsidR="00FC5FE4" w:rsidRDefault="00FC5FE4" w:rsidP="00FC5FE4">
      <w:pPr>
        <w:jc w:val="both"/>
        <w:rPr>
          <w:rStyle w:val="colornavy"/>
          <w:b/>
          <w:u w:val="single"/>
          <w:lang w:val="sr-Cyrl-RS"/>
        </w:rPr>
      </w:pPr>
    </w:p>
    <w:p w:rsidR="00FC5FE4" w:rsidRPr="006A211F" w:rsidRDefault="002C12D4" w:rsidP="00FC5FE4">
      <w:pPr>
        <w:ind w:firstLine="720"/>
        <w:jc w:val="both"/>
        <w:rPr>
          <w:rFonts w:eastAsia="Calibri"/>
          <w:color w:val="000000"/>
          <w:lang w:val="sr-Cyrl-CS" w:eastAsia="sr-Cyrl-CS"/>
        </w:rPr>
      </w:pPr>
      <w:r>
        <w:t>Za</w:t>
      </w:r>
      <w:r w:rsidR="00FC5FE4" w:rsidRPr="006A211F">
        <w:rPr>
          <w:lang w:val="sr-Cyrl-RS"/>
        </w:rPr>
        <w:t xml:space="preserve"> </w:t>
      </w:r>
      <w:r>
        <w:t>izvestioca</w:t>
      </w:r>
      <w:r w:rsidR="00FC5FE4" w:rsidRPr="006A211F">
        <w:rPr>
          <w:lang w:val="sr-Cyrl-RS"/>
        </w:rPr>
        <w:t xml:space="preserve"> </w:t>
      </w:r>
      <w:r>
        <w:t>Odbora</w:t>
      </w:r>
      <w:r w:rsidR="00FC5FE4" w:rsidRPr="006A211F">
        <w:rPr>
          <w:lang w:val="sr-Cyrl-RS"/>
        </w:rPr>
        <w:t xml:space="preserve"> </w:t>
      </w:r>
      <w:r>
        <w:t>na</w:t>
      </w:r>
      <w:r w:rsidR="00FC5FE4" w:rsidRPr="006A211F">
        <w:rPr>
          <w:lang w:val="sr-Cyrl-RS"/>
        </w:rPr>
        <w:t xml:space="preserve"> </w:t>
      </w:r>
      <w:r>
        <w:t>sednici</w:t>
      </w:r>
      <w:r w:rsidR="00FC5FE4" w:rsidRPr="006A211F">
        <w:rPr>
          <w:lang w:val="sr-Cyrl-RS"/>
        </w:rPr>
        <w:t xml:space="preserve"> </w:t>
      </w:r>
      <w:r>
        <w:t>Narodne</w:t>
      </w:r>
      <w:r w:rsidR="00FC5FE4" w:rsidRPr="006A211F">
        <w:rPr>
          <w:lang w:val="sr-Cyrl-RS"/>
        </w:rPr>
        <w:t xml:space="preserve"> </w:t>
      </w:r>
      <w:r>
        <w:t>skupštine</w:t>
      </w:r>
      <w:r w:rsidR="00FC5FE4" w:rsidRPr="006A211F">
        <w:rPr>
          <w:lang w:val="sr-Cyrl-RS"/>
        </w:rPr>
        <w:t xml:space="preserve"> </w:t>
      </w:r>
      <w:r>
        <w:rPr>
          <w:lang w:val="sr-Cyrl-RS"/>
        </w:rPr>
        <w:t>po</w:t>
      </w:r>
      <w:r w:rsidR="00FC5FE4">
        <w:rPr>
          <w:lang w:val="sr-Cyrl-RS"/>
        </w:rPr>
        <w:t xml:space="preserve"> </w:t>
      </w:r>
      <w:r>
        <w:rPr>
          <w:lang w:val="sr-Cyrl-RS"/>
        </w:rPr>
        <w:t>tačkama</w:t>
      </w:r>
      <w:r w:rsidR="00FC5FE4">
        <w:rPr>
          <w:lang w:val="sr-Cyrl-RS"/>
        </w:rPr>
        <w:t xml:space="preserve"> 1. </w:t>
      </w:r>
      <w:r>
        <w:rPr>
          <w:lang w:val="sr-Cyrl-RS"/>
        </w:rPr>
        <w:t>do</w:t>
      </w:r>
      <w:r w:rsidR="00FC5FE4">
        <w:rPr>
          <w:lang w:val="sr-Cyrl-RS"/>
        </w:rPr>
        <w:t xml:space="preserve"> 10. </w:t>
      </w:r>
      <w:r>
        <w:t>određen</w:t>
      </w:r>
      <w:r w:rsidR="00FC5FE4" w:rsidRPr="006A211F">
        <w:rPr>
          <w:lang w:val="sr-Cyrl-RS"/>
        </w:rPr>
        <w:t xml:space="preserve"> </w:t>
      </w:r>
      <w:r>
        <w:t>je</w:t>
      </w:r>
      <w:r w:rsidR="00FC5FE4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FC5FE4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FC5FE4" w:rsidRPr="006A211F">
        <w:t xml:space="preserve">, </w:t>
      </w:r>
      <w:r>
        <w:t>predsednik</w:t>
      </w:r>
      <w:r w:rsidR="00FC5FE4" w:rsidRPr="006A211F">
        <w:rPr>
          <w:lang w:val="sr-Cyrl-RS"/>
        </w:rPr>
        <w:t xml:space="preserve"> </w:t>
      </w:r>
      <w:r>
        <w:t>Odbora</w:t>
      </w:r>
    </w:p>
    <w:p w:rsidR="002D7E24" w:rsidRDefault="002D7E24" w:rsidP="00FC5FE4">
      <w:pPr>
        <w:jc w:val="both"/>
        <w:rPr>
          <w:rStyle w:val="colornavy"/>
          <w:b/>
          <w:u w:val="single"/>
          <w:lang w:val="sr-Cyrl-RS"/>
        </w:rPr>
      </w:pPr>
    </w:p>
    <w:p w:rsidR="00050F2D" w:rsidRDefault="00050F2D" w:rsidP="00FC5FE4">
      <w:pPr>
        <w:jc w:val="both"/>
        <w:rPr>
          <w:rStyle w:val="colornavy"/>
          <w:b/>
          <w:u w:val="single"/>
          <w:lang w:val="sr-Cyrl-RS"/>
        </w:rPr>
      </w:pPr>
    </w:p>
    <w:p w:rsidR="00B71640" w:rsidRDefault="00B71640" w:rsidP="00FC5FE4">
      <w:pPr>
        <w:jc w:val="both"/>
        <w:rPr>
          <w:rStyle w:val="colornavy"/>
          <w:b/>
          <w:u w:val="single"/>
          <w:lang w:val="sr-Cyrl-RS"/>
        </w:rPr>
      </w:pPr>
    </w:p>
    <w:p w:rsidR="00483B70" w:rsidRPr="006A211F" w:rsidRDefault="00483B70" w:rsidP="00483B70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lang w:val="sr-Cyrl-RS"/>
        </w:rPr>
        <w:t xml:space="preserve">              </w:t>
      </w:r>
      <w:r w:rsidR="002C12D4">
        <w:rPr>
          <w:rFonts w:eastAsiaTheme="minorEastAsia"/>
          <w:color w:val="000000"/>
          <w:lang w:val="sr-Cyrl-CS" w:eastAsia="sr-Cyrl-CS"/>
        </w:rPr>
        <w:t>Sednica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2C12D4">
        <w:rPr>
          <w:rFonts w:eastAsiaTheme="minorEastAsia"/>
          <w:color w:val="000000"/>
          <w:lang w:val="sr-Cyrl-CS" w:eastAsia="sr-Cyrl-CS"/>
        </w:rPr>
        <w:t>je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2C12D4">
        <w:rPr>
          <w:rFonts w:eastAsiaTheme="minorEastAsia"/>
          <w:color w:val="000000"/>
          <w:lang w:val="sr-Cyrl-CS" w:eastAsia="sr-Cyrl-CS"/>
        </w:rPr>
        <w:t>završena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2C12D4">
        <w:rPr>
          <w:rFonts w:eastAsiaTheme="minorEastAsia"/>
          <w:color w:val="000000"/>
          <w:lang w:val="sr-Cyrl-CS" w:eastAsia="sr-Cyrl-CS"/>
        </w:rPr>
        <w:t>u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Pr="006A211F">
        <w:rPr>
          <w:rFonts w:eastAsiaTheme="minorEastAsia"/>
          <w:color w:val="000000"/>
          <w:lang w:eastAsia="sr-Cyrl-CS"/>
        </w:rPr>
        <w:t>1</w:t>
      </w:r>
      <w:r w:rsidR="002D7E24">
        <w:rPr>
          <w:rFonts w:eastAsiaTheme="minorEastAsia"/>
          <w:color w:val="000000"/>
          <w:lang w:val="sr-Cyrl-RS" w:eastAsia="sr-Cyrl-CS"/>
        </w:rPr>
        <w:t>3,5</w:t>
      </w:r>
      <w:r w:rsidRPr="006A211F">
        <w:rPr>
          <w:rFonts w:eastAsiaTheme="minorEastAsia"/>
          <w:color w:val="000000"/>
          <w:lang w:val="sr-Cyrl-RS" w:eastAsia="sr-Cyrl-CS"/>
        </w:rPr>
        <w:t>5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2C12D4">
        <w:rPr>
          <w:rFonts w:eastAsiaTheme="minorEastAsia"/>
          <w:color w:val="000000"/>
          <w:lang w:val="sr-Cyrl-CS" w:eastAsia="sr-Cyrl-CS"/>
        </w:rPr>
        <w:t>časova</w:t>
      </w:r>
      <w:r w:rsidRPr="006A211F">
        <w:rPr>
          <w:rFonts w:eastAsiaTheme="minorEastAsia"/>
          <w:color w:val="000000"/>
          <w:lang w:val="sr-Cyrl-CS" w:eastAsia="sr-Cyrl-CS"/>
        </w:rPr>
        <w:t>.</w:t>
      </w:r>
    </w:p>
    <w:p w:rsidR="00483B70" w:rsidRPr="006A211F" w:rsidRDefault="002C12D4" w:rsidP="00483B7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483B70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83B70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483B70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483B70" w:rsidRPr="006A211F">
        <w:rPr>
          <w:rFonts w:eastAsiaTheme="minorEastAsia"/>
          <w:color w:val="000000"/>
          <w:lang w:val="sr-Cyrl-CS" w:eastAsia="sr-Cyrl-CS"/>
        </w:rPr>
        <w:t>.</w:t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483B70" w:rsidRDefault="00483B70" w:rsidP="00483B70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050F2D" w:rsidRPr="006A211F" w:rsidRDefault="00050F2D" w:rsidP="00483B70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483B70" w:rsidRPr="006A211F" w:rsidRDefault="00483B70" w:rsidP="00483B70">
      <w:pPr>
        <w:ind w:firstLine="720"/>
        <w:jc w:val="both"/>
      </w:pPr>
    </w:p>
    <w:p w:rsidR="00483B70" w:rsidRPr="006A211F" w:rsidRDefault="00483B70" w:rsidP="00483B70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 xml:space="preserve">     </w:t>
      </w:r>
      <w:r w:rsidR="002C12D4">
        <w:rPr>
          <w:rFonts w:eastAsiaTheme="minorEastAsia"/>
          <w:color w:val="000000"/>
          <w:lang w:val="sr-Cyrl-CS" w:eastAsia="sr-Cyrl-CS"/>
        </w:rPr>
        <w:t>SEKRETAR</w:t>
      </w:r>
      <w:r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6A211F">
        <w:rPr>
          <w:rFonts w:eastAsiaTheme="minorEastAsia"/>
          <w:color w:val="000000"/>
          <w:lang w:eastAsia="sr-Cyrl-CS"/>
        </w:rPr>
        <w:t xml:space="preserve">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 w:rsidR="002C12D4">
        <w:rPr>
          <w:rFonts w:eastAsiaTheme="minorEastAsia"/>
          <w:color w:val="000000"/>
          <w:lang w:val="sr-Cyrl-CS" w:eastAsia="sr-Cyrl-CS"/>
        </w:rPr>
        <w:t>PREDSEDNIK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</w:p>
    <w:p w:rsidR="00483B70" w:rsidRPr="006A211F" w:rsidRDefault="00483B70" w:rsidP="00483B70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="002C12D4">
        <w:rPr>
          <w:rFonts w:eastAsiaTheme="minorEastAsia"/>
          <w:color w:val="000000"/>
          <w:lang w:val="sr-Cyrl-CS" w:eastAsia="sr-Cyrl-CS"/>
        </w:rPr>
        <w:t>Tijana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2C12D4">
        <w:rPr>
          <w:rFonts w:eastAsiaTheme="minorEastAsia"/>
          <w:color w:val="000000"/>
          <w:lang w:val="sr-Cyrl-CS" w:eastAsia="sr-Cyrl-CS"/>
        </w:rPr>
        <w:t>Ignjatović</w:t>
      </w:r>
      <w:r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</w:t>
      </w:r>
      <w:r w:rsidR="002C12D4">
        <w:rPr>
          <w:rFonts w:eastAsiaTheme="minorEastAsia"/>
          <w:color w:val="000000"/>
          <w:lang w:val="sr-Cyrl-CS" w:eastAsia="sr-Cyrl-CS"/>
        </w:rPr>
        <w:t>Veroljub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2C12D4">
        <w:rPr>
          <w:rFonts w:eastAsiaTheme="minorEastAsia"/>
          <w:color w:val="000000"/>
          <w:lang w:val="sr-Cyrl-CS" w:eastAsia="sr-Cyrl-CS"/>
        </w:rPr>
        <w:t>Arsić</w:t>
      </w:r>
    </w:p>
    <w:p w:rsidR="00483B70" w:rsidRPr="006A211F" w:rsidRDefault="00483B70" w:rsidP="00483B70"/>
    <w:p w:rsidR="00483B70" w:rsidRPr="006A211F" w:rsidRDefault="00483B70" w:rsidP="00483B70">
      <w:pPr>
        <w:ind w:firstLine="720"/>
        <w:jc w:val="both"/>
      </w:pPr>
    </w:p>
    <w:p w:rsidR="00483B70" w:rsidRPr="006A211F" w:rsidRDefault="00483B70" w:rsidP="00483B70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483B70" w:rsidRPr="006A211F" w:rsidSect="00E419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D7" w:rsidRDefault="00624AD7">
      <w:r>
        <w:separator/>
      </w:r>
    </w:p>
  </w:endnote>
  <w:endnote w:type="continuationSeparator" w:id="0">
    <w:p w:rsidR="00624AD7" w:rsidRDefault="0062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D4" w:rsidRDefault="002C12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183F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2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6280" w:rsidRDefault="00624A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D4" w:rsidRDefault="002C1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D7" w:rsidRDefault="00624AD7">
      <w:r>
        <w:separator/>
      </w:r>
    </w:p>
  </w:footnote>
  <w:footnote w:type="continuationSeparator" w:id="0">
    <w:p w:rsidR="00624AD7" w:rsidRDefault="0062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D4" w:rsidRDefault="002C12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D4" w:rsidRDefault="002C12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D4" w:rsidRDefault="002C12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43"/>
    <w:rsid w:val="00041DDD"/>
    <w:rsid w:val="00050F2D"/>
    <w:rsid w:val="00073F5C"/>
    <w:rsid w:val="000D1759"/>
    <w:rsid w:val="000D408F"/>
    <w:rsid w:val="00106AA5"/>
    <w:rsid w:val="0011795D"/>
    <w:rsid w:val="0013627C"/>
    <w:rsid w:val="00137294"/>
    <w:rsid w:val="00140597"/>
    <w:rsid w:val="00146F3B"/>
    <w:rsid w:val="00164714"/>
    <w:rsid w:val="00166DAD"/>
    <w:rsid w:val="00183F1A"/>
    <w:rsid w:val="002A13E4"/>
    <w:rsid w:val="002B2872"/>
    <w:rsid w:val="002C12D4"/>
    <w:rsid w:val="002D7E24"/>
    <w:rsid w:val="002F56D0"/>
    <w:rsid w:val="00357491"/>
    <w:rsid w:val="00363DC9"/>
    <w:rsid w:val="00396033"/>
    <w:rsid w:val="003B7F46"/>
    <w:rsid w:val="003D14F1"/>
    <w:rsid w:val="003E37CF"/>
    <w:rsid w:val="0046082C"/>
    <w:rsid w:val="004676D1"/>
    <w:rsid w:val="00483B70"/>
    <w:rsid w:val="004A3447"/>
    <w:rsid w:val="004E088B"/>
    <w:rsid w:val="00535D1E"/>
    <w:rsid w:val="005768A1"/>
    <w:rsid w:val="005E13EE"/>
    <w:rsid w:val="00606551"/>
    <w:rsid w:val="00624AD7"/>
    <w:rsid w:val="00650CC5"/>
    <w:rsid w:val="0067729A"/>
    <w:rsid w:val="006949CF"/>
    <w:rsid w:val="006A7137"/>
    <w:rsid w:val="006B5B34"/>
    <w:rsid w:val="006C1B6C"/>
    <w:rsid w:val="00765E25"/>
    <w:rsid w:val="007772EC"/>
    <w:rsid w:val="00795ADB"/>
    <w:rsid w:val="007A3591"/>
    <w:rsid w:val="007A7B41"/>
    <w:rsid w:val="007E6855"/>
    <w:rsid w:val="007E7D53"/>
    <w:rsid w:val="00832004"/>
    <w:rsid w:val="0086624C"/>
    <w:rsid w:val="00891962"/>
    <w:rsid w:val="008D5C40"/>
    <w:rsid w:val="008D6885"/>
    <w:rsid w:val="009129DB"/>
    <w:rsid w:val="0092393F"/>
    <w:rsid w:val="009246AC"/>
    <w:rsid w:val="00931384"/>
    <w:rsid w:val="0095390B"/>
    <w:rsid w:val="00953F75"/>
    <w:rsid w:val="009A4FE5"/>
    <w:rsid w:val="009B73F9"/>
    <w:rsid w:val="009C5BD7"/>
    <w:rsid w:val="00A35AF2"/>
    <w:rsid w:val="00A44480"/>
    <w:rsid w:val="00AB3543"/>
    <w:rsid w:val="00AF22E7"/>
    <w:rsid w:val="00B15499"/>
    <w:rsid w:val="00B51B37"/>
    <w:rsid w:val="00B63A4B"/>
    <w:rsid w:val="00B71640"/>
    <w:rsid w:val="00B7340C"/>
    <w:rsid w:val="00BB3DEE"/>
    <w:rsid w:val="00BC3155"/>
    <w:rsid w:val="00BF15DB"/>
    <w:rsid w:val="00C75B5F"/>
    <w:rsid w:val="00CA7620"/>
    <w:rsid w:val="00CB774C"/>
    <w:rsid w:val="00CE6482"/>
    <w:rsid w:val="00CE7A92"/>
    <w:rsid w:val="00D239C1"/>
    <w:rsid w:val="00D331BE"/>
    <w:rsid w:val="00D368DB"/>
    <w:rsid w:val="00D45221"/>
    <w:rsid w:val="00D4598C"/>
    <w:rsid w:val="00D608E1"/>
    <w:rsid w:val="00D65235"/>
    <w:rsid w:val="00D76F2E"/>
    <w:rsid w:val="00D91622"/>
    <w:rsid w:val="00DD2C96"/>
    <w:rsid w:val="00DE093A"/>
    <w:rsid w:val="00E11DF8"/>
    <w:rsid w:val="00E26801"/>
    <w:rsid w:val="00E6725D"/>
    <w:rsid w:val="00ED5A3C"/>
    <w:rsid w:val="00F23B52"/>
    <w:rsid w:val="00F36E15"/>
    <w:rsid w:val="00F76035"/>
    <w:rsid w:val="00FA0A1E"/>
    <w:rsid w:val="00FB4C9C"/>
    <w:rsid w:val="00FC1C9F"/>
    <w:rsid w:val="00FC5FE4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B70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70"/>
    <w:rPr>
      <w:rFonts w:eastAsia="Times New Roman"/>
      <w:szCs w:val="24"/>
    </w:rPr>
  </w:style>
  <w:style w:type="character" w:customStyle="1" w:styleId="colornavy">
    <w:name w:val="color_navy"/>
    <w:rsid w:val="00483B70"/>
  </w:style>
  <w:style w:type="character" w:customStyle="1" w:styleId="FontStyle31">
    <w:name w:val="Font Style31"/>
    <w:basedOn w:val="DefaultParagraphFont"/>
    <w:uiPriority w:val="99"/>
    <w:rsid w:val="00483B7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3B70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D2C96"/>
    <w:pPr>
      <w:ind w:left="720"/>
      <w:contextualSpacing/>
    </w:pPr>
  </w:style>
  <w:style w:type="character" w:styleId="Hyperlink">
    <w:name w:val="Hyperlink"/>
    <w:uiPriority w:val="99"/>
    <w:rsid w:val="002A13E4"/>
    <w:rPr>
      <w:color w:val="0000FF"/>
      <w:u w:val="single"/>
    </w:rPr>
  </w:style>
  <w:style w:type="character" w:customStyle="1" w:styleId="propisclassinner">
    <w:name w:val="propisclassinner"/>
    <w:rsid w:val="002A13E4"/>
  </w:style>
  <w:style w:type="paragraph" w:customStyle="1" w:styleId="basic-paragraph">
    <w:name w:val="basic-paragraph"/>
    <w:basedOn w:val="Normal"/>
    <w:rsid w:val="00BB3DEE"/>
    <w:pPr>
      <w:spacing w:before="100" w:beforeAutospacing="1" w:after="100" w:afterAutospacing="1"/>
    </w:pPr>
    <w:rPr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2C1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2D4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70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B70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70"/>
    <w:rPr>
      <w:rFonts w:eastAsia="Times New Roman"/>
      <w:szCs w:val="24"/>
    </w:rPr>
  </w:style>
  <w:style w:type="character" w:customStyle="1" w:styleId="colornavy">
    <w:name w:val="color_navy"/>
    <w:rsid w:val="00483B70"/>
  </w:style>
  <w:style w:type="character" w:customStyle="1" w:styleId="FontStyle31">
    <w:name w:val="Font Style31"/>
    <w:basedOn w:val="DefaultParagraphFont"/>
    <w:uiPriority w:val="99"/>
    <w:rsid w:val="00483B7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3B70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D2C96"/>
    <w:pPr>
      <w:ind w:left="720"/>
      <w:contextualSpacing/>
    </w:pPr>
  </w:style>
  <w:style w:type="character" w:styleId="Hyperlink">
    <w:name w:val="Hyperlink"/>
    <w:uiPriority w:val="99"/>
    <w:rsid w:val="002A13E4"/>
    <w:rPr>
      <w:color w:val="0000FF"/>
      <w:u w:val="single"/>
    </w:rPr>
  </w:style>
  <w:style w:type="character" w:customStyle="1" w:styleId="propisclassinner">
    <w:name w:val="propisclassinner"/>
    <w:rsid w:val="002A13E4"/>
  </w:style>
  <w:style w:type="paragraph" w:customStyle="1" w:styleId="basic-paragraph">
    <w:name w:val="basic-paragraph"/>
    <w:basedOn w:val="Normal"/>
    <w:rsid w:val="00BB3DEE"/>
    <w:pPr>
      <w:spacing w:before="100" w:beforeAutospacing="1" w:after="100" w:afterAutospacing="1"/>
    </w:pPr>
    <w:rPr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2C1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2D4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77324%26action%3Dpropis%26path%3D07732401.html%26domen%3D0%26mark%3Dfalse%26query%3DZakon+o+bud--3--etskom+sistemu%26tipPretrage%3D1%26tipPropisa%3D1%26domen%3D0%26mojiPropisi%3Dfalse%26datumOd%3D%26datumDo%3D%26groups%3D-%40--%40--%40--%40--%40-" TargetMode="External"/><Relationship Id="rId13" Type="http://schemas.openxmlformats.org/officeDocument/2006/relationships/hyperlink" Target="http://we2.cekos.com/ce/faces/index.jsp%3F%26file%3Df96118%26action%3Dpropis%26path%3D09611801.html%26domen%3D0%26mark%3Dfalse%26query%3DZakon+o+bud--3--etskom+sistemu%26tipPretrage%3D1%26tipPropisa%3D1%26domen%3D0%26mojiPropisi%3Dfalse%26datumOd%3D%26datumDo%3D%26groups%3D-%40--%40--%40--%40--%40-" TargetMode="External"/><Relationship Id="rId18" Type="http://schemas.openxmlformats.org/officeDocument/2006/relationships/hyperlink" Target="http://we2.cekos.com/ce/faces/index.jsp%3F%26file%3Df122552%26action%3Dpropis%26path%3D12255201.html%26domen%3D0%26mark%3Dfalse%26query%3DZakon+o+bud--3--etskom+sistemu%26tipPretrage%3D1%26tipPropisa%3D1%26domen%3D0%26mojiPropisi%3Dfalse%26datumOd%3D%26datumDo%3D%26groups%3D-%40--%40--%40--%40--%40-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e2.cekos.com/ce/faces/index.jsp%3F%26file%3Df67727%26action%3Dpropis%26path%3D06772701.html%26domen%3D0%26mark%3Dfalse%26query%3DZakon+o+bud--3--etskom+sistemu%26tipPretrage%3D1%26tipPropisa%3D1%26domen%3D0%26mojiPropisi%3Dfalse%26datumOd%3D%26datumDo%3D%26groups%3D-%40--%40--%40--%40--%40-" TargetMode="External"/><Relationship Id="rId12" Type="http://schemas.openxmlformats.org/officeDocument/2006/relationships/hyperlink" Target="http://we2.cekos.com/ce/faces/index.jsp%3F%26file%3Df96035%26action%3Dpropis%26path%3D09603501.html%26domen%3D0%26mark%3Dfalse%26query%3DZakon+o+bud--3--etskom+sistemu%26tipPretrage%3D1%26tipPropisa%3D1%26domen%3D0%26mojiPropisi%3Dfalse%26datumOd%3D%26datumDo%3D%26groups%3D-%40--%40--%40--%40--%40-" TargetMode="External"/><Relationship Id="rId17" Type="http://schemas.openxmlformats.org/officeDocument/2006/relationships/hyperlink" Target="http://we2.cekos.com/ce/faces/index.jsp%3F%26file%3Df115009%26action%3Dpropis%26path%3D11500901.html%26domen%3D0%26mark%3Dfalse%26query%3DZakon+o+bud--3--etskom+sistemu%26tipPretrage%3D1%26tipPropisa%3D1%26domen%3D0%26mojiPropisi%3Dfalse%26datumOd%3D%26datumDo%3D%26groups%3D-%40--%40--%40--%40--%40-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file%3Df112285%26action%3Dpropis%26path%3D11228501.html%26domen%3D0%26mark%3Dfalse%26query%3DZakon+o+bud--3--etskom+sistemu%26tipPretrage%3D1%26tipPropisa%3D1%26domen%3D0%26mojiPropisi%3Dfalse%26datumOd%3D%26datumDo%3D%26groups%3D-%40--%40--%40--%40--%40-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faces/index.jsp%3F%26file%3Df90185%26action%3Dpropis%26path%3D09018501.html%26domen%3D0%26mark%3Dfalse%26query%3DZakon+o+bud--3--etskom+sistemu%26tipPretrage%3D1%26tipPropisa%3D1%26domen%3D0%26mojiPropisi%3Dfalse%26datumOd%3D%26datumDo%3D%26groups%3D-%40--%40--%40--%40--%40-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faces/index.jsp%3F%26file%3Df106545%26action%3Dpropis%26path%3D10654501.html%26domen%3D0%26mark%3Dfalse%26query%3DZakon+o+bud--3--etskom+sistemu%26tipPretrage%3D1%26tipPropisa%3D1%26domen%3D0%26mojiPropisi%3Dfalse%26datumOd%3D%26datumDo%3D%26groups%3D-%40--%40--%40--%40--%40-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e2.cekos.com/ce/faces/index.jsp%3F%26file%3Df85578%26action%3Dpropis%26path%3D08557801.html%26domen%3D0%26mark%3Dfalse%26query%3DZakon+o+bud--3--etskom+sistemu%26tipPretrage%3D1%26tipPropisa%3D1%26domen%3D0%26mojiPropisi%3Dfalse%26datumOd%3D%26datumDo%3D%26groups%3D-%40--%40--%40--%40--%40-" TargetMode="External"/><Relationship Id="rId19" Type="http://schemas.openxmlformats.org/officeDocument/2006/relationships/hyperlink" Target="http://we2.cekos.com/ce/index.xhtml?&amp;action=propis&amp;file=13117201.html&amp;path=13117201.html&amp;query=zakon+o+dr--3--avnim+slu--3--benicima&amp;mark=false&amp;tipPretrage=1&amp;tipPropisa=1&amp;domen=0&amp;mojiPropisi=false&amp;datumOd=&amp;datumDo=&amp;groups=0-%40-0-%40--%40--%40-0-%40-0&amp;regExpZaMarkiranj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file%3Df78885%26action%3Dpropis%26path%3D07888501.html%26domen%3D0%26mark%3Dfalse%26query%3DZakon+o+bud--3--etskom+sistemu%26tipPretrage%3D1%26tipPropisa%3D1%26domen%3D0%26mojiPropisi%3Dfalse%26datumOd%3D%26datumDo%3D%26groups%3D-%40--%40--%40--%40--%40-" TargetMode="External"/><Relationship Id="rId14" Type="http://schemas.openxmlformats.org/officeDocument/2006/relationships/hyperlink" Target="http://we2.cekos.com/ce/faces/index.jsp%3F%26file%3Df98862%26action%3Dpropis%26path%3D09886201.html%26domen%3D0%26mark%3Dfalse%26query%3DZakon+o+bud--3--etskom+sistemu%26tipPretrage%3D1%26tipPropisa%3D1%26domen%3D0%26mojiPropisi%3Dfalse%26datumOd%3D%26datumDo%3D%26groups%3D-%40--%40--%40--%40--%40-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2024-07-29T15:04:00Z</dcterms:created>
  <dcterms:modified xsi:type="dcterms:W3CDTF">2024-07-29T15:04:00Z</dcterms:modified>
</cp:coreProperties>
</file>